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11B9" w14:textId="737F620D" w:rsidR="00B459B5" w:rsidRPr="00932983" w:rsidRDefault="00932983" w:rsidP="00932983">
      <w:pPr>
        <w:pStyle w:val="a3"/>
        <w:spacing w:before="7"/>
        <w:jc w:val="right"/>
        <w:rPr>
          <w:rFonts w:ascii="Times New Roman" w:hAnsi="Times New Roman" w:cs="Times New Roman"/>
          <w:b/>
          <w:bCs/>
          <w:sz w:val="23"/>
          <w:lang w:val="ru-RU"/>
        </w:rPr>
      </w:pPr>
      <w:r w:rsidRPr="00932983">
        <w:rPr>
          <w:rFonts w:ascii="Times New Roman" w:hAnsi="Times New Roman" w:cs="Times New Roman"/>
          <w:b/>
          <w:bCs/>
          <w:sz w:val="23"/>
          <w:lang w:val="ru-RU"/>
        </w:rPr>
        <w:t xml:space="preserve"> Приложение 5</w:t>
      </w:r>
    </w:p>
    <w:p w14:paraId="6A96A418" w14:textId="77777777" w:rsidR="00B459B5" w:rsidRPr="00937411" w:rsidRDefault="00B459B5" w:rsidP="00B459B5">
      <w:pPr>
        <w:pStyle w:val="10"/>
        <w:ind w:right="1840"/>
        <w:rPr>
          <w:rFonts w:ascii="Times New Roman" w:hAnsi="Times New Roman" w:cs="Times New Roman"/>
          <w:sz w:val="24"/>
          <w:szCs w:val="24"/>
          <w:lang w:val="ru-RU"/>
        </w:rPr>
      </w:pPr>
      <w:r w:rsidRPr="00937411">
        <w:rPr>
          <w:rFonts w:ascii="Times New Roman" w:hAnsi="Times New Roman" w:cs="Times New Roman"/>
          <w:color w:val="262628"/>
          <w:sz w:val="24"/>
          <w:szCs w:val="24"/>
          <w:lang w:val="ru"/>
        </w:rPr>
        <w:t>УСТАВ</w:t>
      </w:r>
    </w:p>
    <w:p w14:paraId="30222E45" w14:textId="01F13B06" w:rsidR="00B459B5" w:rsidRPr="00937411" w:rsidRDefault="00B459B5" w:rsidP="00B459B5">
      <w:pPr>
        <w:spacing w:before="9"/>
        <w:jc w:val="center"/>
        <w:rPr>
          <w:rFonts w:ascii="Times New Roman" w:hAnsi="Times New Roman" w:cs="Times New Roman"/>
          <w:b/>
          <w:sz w:val="24"/>
          <w:szCs w:val="24"/>
          <w:lang w:val="ru-RU"/>
        </w:rPr>
      </w:pPr>
      <w:r w:rsidRPr="00937411">
        <w:rPr>
          <w:rFonts w:ascii="Times New Roman" w:hAnsi="Times New Roman" w:cs="Times New Roman"/>
          <w:b/>
          <w:color w:val="262628"/>
          <w:sz w:val="24"/>
          <w:szCs w:val="24"/>
          <w:lang w:val="ru"/>
        </w:rPr>
        <w:t xml:space="preserve">ТОВАРИЩЕСТВА  </w:t>
      </w:r>
      <w:r>
        <w:rPr>
          <w:rFonts w:ascii="Times New Roman" w:hAnsi="Times New Roman" w:cs="Times New Roman"/>
          <w:b/>
          <w:color w:val="262628"/>
          <w:sz w:val="24"/>
          <w:szCs w:val="24"/>
          <w:lang w:val="ru"/>
        </w:rPr>
        <w:t>С</w:t>
      </w:r>
      <w:r w:rsidRPr="00937411">
        <w:rPr>
          <w:rFonts w:ascii="Times New Roman" w:hAnsi="Times New Roman" w:cs="Times New Roman"/>
          <w:b/>
          <w:color w:val="262628"/>
          <w:sz w:val="24"/>
          <w:szCs w:val="24"/>
          <w:lang w:val="ru"/>
        </w:rPr>
        <w:t>ОБСТВЕННИКОВ</w:t>
      </w:r>
      <w:r>
        <w:rPr>
          <w:rFonts w:ascii="Times New Roman" w:hAnsi="Times New Roman" w:cs="Times New Roman"/>
          <w:b/>
          <w:color w:val="262628"/>
          <w:sz w:val="24"/>
          <w:szCs w:val="24"/>
          <w:lang w:val="ru"/>
        </w:rPr>
        <w:t xml:space="preserve"> </w:t>
      </w:r>
      <w:r w:rsidRPr="00937411">
        <w:rPr>
          <w:rFonts w:ascii="Times New Roman" w:hAnsi="Times New Roman" w:cs="Times New Roman"/>
          <w:b/>
          <w:color w:val="262628"/>
          <w:sz w:val="24"/>
          <w:szCs w:val="24"/>
          <w:lang w:val="ru"/>
        </w:rPr>
        <w:t>ЖИЛЬЯ</w:t>
      </w:r>
    </w:p>
    <w:p w14:paraId="644FBC05" w14:textId="77777777" w:rsidR="00B459B5" w:rsidRDefault="00B459B5" w:rsidP="00B459B5">
      <w:pPr>
        <w:jc w:val="center"/>
        <w:rPr>
          <w:rFonts w:ascii="Times New Roman" w:hAnsi="Times New Roman" w:cs="Times New Roman"/>
          <w:sz w:val="24"/>
          <w:szCs w:val="24"/>
          <w:lang w:val="ru-RU"/>
        </w:rPr>
      </w:pPr>
    </w:p>
    <w:p w14:paraId="270B3137" w14:textId="2877D8E7" w:rsidR="00D51C22" w:rsidRPr="004C5853" w:rsidRDefault="00B459B5" w:rsidP="003C5B91">
      <w:pPr>
        <w:jc w:val="center"/>
        <w:rPr>
          <w:rFonts w:ascii="Times New Roman" w:hAnsi="Times New Roman" w:cs="Times New Roman"/>
          <w:b/>
          <w:bCs/>
          <w:sz w:val="24"/>
          <w:szCs w:val="24"/>
          <w:lang w:val="ru-RU"/>
        </w:rPr>
      </w:pPr>
      <w:r w:rsidRPr="004C5853">
        <w:rPr>
          <w:rFonts w:ascii="Times New Roman" w:hAnsi="Times New Roman" w:cs="Times New Roman"/>
          <w:b/>
          <w:bCs/>
          <w:sz w:val="24"/>
          <w:szCs w:val="24"/>
          <w:lang w:val="ru-RU"/>
        </w:rPr>
        <w:t>1.Общие положения</w:t>
      </w:r>
    </w:p>
    <w:p w14:paraId="6B2EC6DA" w14:textId="77777777" w:rsidR="003C5B91" w:rsidRDefault="003C5B91" w:rsidP="003C5B91">
      <w:pPr>
        <w:pStyle w:val="a5"/>
        <w:tabs>
          <w:tab w:val="left" w:pos="2973"/>
        </w:tabs>
        <w:spacing w:line="230" w:lineRule="auto"/>
        <w:ind w:left="420" w:firstLine="0"/>
        <w:rPr>
          <w:rFonts w:ascii="Times New Roman" w:hAnsi="Times New Roman" w:cs="Times New Roman"/>
          <w:color w:val="262628"/>
          <w:sz w:val="24"/>
          <w:szCs w:val="24"/>
          <w:lang w:val="ru"/>
        </w:rPr>
      </w:pPr>
    </w:p>
    <w:p w14:paraId="6E8EC390" w14:textId="68791456" w:rsidR="00B459B5" w:rsidRDefault="00B459B5" w:rsidP="00F43DAF">
      <w:pPr>
        <w:pStyle w:val="a5"/>
        <w:numPr>
          <w:ilvl w:val="1"/>
          <w:numId w:val="1"/>
        </w:numPr>
        <w:tabs>
          <w:tab w:val="left" w:pos="297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 xml:space="preserve">Товарищество  собственников  жилья «Дачный поселок «Барвиха», именуемое в дальнейшем "Товарищество", создается в соответствии с положениями Гражданского кодекса Российской Федерации и </w:t>
      </w:r>
      <w:r w:rsidRPr="00E4707E">
        <w:rPr>
          <w:rFonts w:ascii="Times New Roman" w:hAnsi="Times New Roman" w:cs="Times New Roman"/>
          <w:strike/>
          <w:color w:val="262628"/>
          <w:sz w:val="24"/>
          <w:szCs w:val="24"/>
          <w:highlight w:val="yellow"/>
          <w:lang w:val="ru"/>
        </w:rPr>
        <w:t>Федерального закона "О товариществах собственников жилья"</w:t>
      </w:r>
      <w:r w:rsidR="001833EC" w:rsidRPr="001833EC">
        <w:rPr>
          <w:rFonts w:ascii="Times New Roman" w:hAnsi="Times New Roman" w:cs="Times New Roman"/>
          <w:color w:val="FF0000"/>
          <w:sz w:val="20"/>
          <w:szCs w:val="20"/>
          <w:lang w:val="ru-RU"/>
        </w:rPr>
        <w:t xml:space="preserve"> </w:t>
      </w:r>
      <w:r w:rsidR="001833EC" w:rsidRPr="001833EC">
        <w:rPr>
          <w:rFonts w:ascii="Times New Roman" w:hAnsi="Times New Roman" w:cs="Times New Roman"/>
          <w:color w:val="FF0000"/>
          <w:sz w:val="24"/>
          <w:szCs w:val="24"/>
          <w:lang w:val="ru-RU"/>
        </w:rPr>
        <w:t>Жилищного кодекса Российской Федерации</w:t>
      </w:r>
      <w:r w:rsidRPr="008B4E08">
        <w:rPr>
          <w:rFonts w:ascii="Times New Roman" w:hAnsi="Times New Roman" w:cs="Times New Roman"/>
          <w:color w:val="262628"/>
          <w:sz w:val="24"/>
          <w:szCs w:val="24"/>
          <w:lang w:val="ru"/>
        </w:rPr>
        <w:t>,</w:t>
      </w:r>
      <w:r w:rsidR="003C5B91">
        <w:rPr>
          <w:rFonts w:ascii="Times New Roman" w:hAnsi="Times New Roman" w:cs="Times New Roman"/>
          <w:color w:val="262628"/>
          <w:sz w:val="24"/>
          <w:szCs w:val="24"/>
          <w:lang w:val="ru"/>
        </w:rPr>
        <w:t xml:space="preserve"> </w:t>
      </w:r>
      <w:r w:rsidRPr="008B4E08">
        <w:rPr>
          <w:rFonts w:ascii="Times New Roman" w:hAnsi="Times New Roman" w:cs="Times New Roman"/>
          <w:color w:val="262628"/>
          <w:sz w:val="24"/>
          <w:szCs w:val="24"/>
          <w:lang w:val="ru"/>
        </w:rPr>
        <w:t>других законодательных и иных нормативных актов.</w:t>
      </w:r>
    </w:p>
    <w:p w14:paraId="26B0E5F0" w14:textId="77777777" w:rsidR="008B4E08" w:rsidRPr="008B4E08" w:rsidRDefault="008B4E08" w:rsidP="00F43DAF">
      <w:pPr>
        <w:pStyle w:val="a5"/>
        <w:numPr>
          <w:ilvl w:val="1"/>
          <w:numId w:val="1"/>
        </w:numPr>
        <w:tabs>
          <w:tab w:val="left" w:pos="298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Место нахождения (юридический адрес) товарищества: Московская область,</w:t>
      </w:r>
    </w:p>
    <w:p w14:paraId="39D73BB0" w14:textId="77777777" w:rsidR="008B4E08" w:rsidRPr="008B4E08" w:rsidRDefault="008B4E08" w:rsidP="00F43DAF">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Одинцовский район, деревня Барвиха.</w:t>
      </w:r>
    </w:p>
    <w:p w14:paraId="0387A54B" w14:textId="77777777" w:rsidR="008B4E08" w:rsidRDefault="008B4E08" w:rsidP="00F43DAF">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Почтовый адрес товарищества: Московская</w:t>
      </w:r>
      <w:r w:rsidRPr="008B4E08">
        <w:rPr>
          <w:rFonts w:ascii="Times New Roman" w:hAnsi="Times New Roman" w:cs="Times New Roman"/>
          <w:color w:val="262628"/>
          <w:sz w:val="24"/>
          <w:szCs w:val="24"/>
          <w:lang w:val="ru"/>
        </w:rPr>
        <w:tab/>
        <w:t>область Одинцовский район, деревня Барвиха.</w:t>
      </w:r>
    </w:p>
    <w:p w14:paraId="7C145AB8" w14:textId="080E20BE" w:rsidR="008B4E08" w:rsidRDefault="008B4E08" w:rsidP="00F43DAF">
      <w:pPr>
        <w:pStyle w:val="a5"/>
        <w:numPr>
          <w:ilvl w:val="1"/>
          <w:numId w:val="1"/>
        </w:numPr>
        <w:tabs>
          <w:tab w:val="left" w:pos="297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Товарищество является юридическим лицом с момента его государственной регистрации, имеет самостоятельный баланс, расчетный и иные счета в банках, круглую и иные печати со своим наименованием, угловой штамп, бланки и другие реквизиты, может иметь эмблему и символику, зарегистрированную в установленном порядке</w:t>
      </w:r>
      <w:r>
        <w:rPr>
          <w:rFonts w:ascii="Times New Roman" w:hAnsi="Times New Roman" w:cs="Times New Roman"/>
          <w:color w:val="262628"/>
          <w:sz w:val="24"/>
          <w:szCs w:val="24"/>
          <w:lang w:val="ru"/>
        </w:rPr>
        <w:t>.</w:t>
      </w:r>
    </w:p>
    <w:p w14:paraId="72B0115F" w14:textId="4821F0E2" w:rsidR="008B4E08" w:rsidRPr="008B4E08" w:rsidRDefault="008B4E08" w:rsidP="00F43DAF">
      <w:pPr>
        <w:pStyle w:val="a5"/>
        <w:numPr>
          <w:ilvl w:val="1"/>
          <w:numId w:val="1"/>
        </w:numPr>
        <w:tabs>
          <w:tab w:val="left" w:pos="297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Товарищество является некоммерческой организацией собственников жилых и</w:t>
      </w:r>
    </w:p>
    <w:p w14:paraId="42341B38" w14:textId="77777777" w:rsidR="001833EC" w:rsidRDefault="008B4E08" w:rsidP="00F43DAF">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нежилых зданий в границах единого комплекса недвижимого имуществ,</w:t>
      </w:r>
      <w:r>
        <w:rPr>
          <w:rFonts w:ascii="Times New Roman" w:hAnsi="Times New Roman" w:cs="Times New Roman"/>
          <w:color w:val="262628"/>
          <w:sz w:val="24"/>
          <w:szCs w:val="24"/>
          <w:lang w:val="ru"/>
        </w:rPr>
        <w:t xml:space="preserve"> </w:t>
      </w:r>
      <w:r w:rsidRPr="008B4E08">
        <w:rPr>
          <w:rFonts w:ascii="Times New Roman" w:hAnsi="Times New Roman" w:cs="Times New Roman"/>
          <w:color w:val="262628"/>
          <w:sz w:val="24"/>
          <w:szCs w:val="24"/>
          <w:lang w:val="ru"/>
        </w:rPr>
        <w:t xml:space="preserve"> не ставящей своей</w:t>
      </w:r>
      <w:r>
        <w:rPr>
          <w:rFonts w:ascii="Times New Roman" w:hAnsi="Times New Roman" w:cs="Times New Roman"/>
          <w:color w:val="262628"/>
          <w:sz w:val="24"/>
          <w:szCs w:val="24"/>
          <w:lang w:val="ru"/>
        </w:rPr>
        <w:t xml:space="preserve"> </w:t>
      </w:r>
      <w:r w:rsidRPr="008B4E08">
        <w:rPr>
          <w:rFonts w:ascii="Times New Roman" w:hAnsi="Times New Roman" w:cs="Times New Roman"/>
          <w:color w:val="262628"/>
          <w:sz w:val="24"/>
          <w:szCs w:val="24"/>
          <w:lang w:val="ru"/>
        </w:rPr>
        <w:t xml:space="preserve">целью получение прибыли.  </w:t>
      </w:r>
      <w:r w:rsidRPr="00E4707E">
        <w:rPr>
          <w:rFonts w:ascii="Times New Roman" w:hAnsi="Times New Roman" w:cs="Times New Roman"/>
          <w:strike/>
          <w:color w:val="262628"/>
          <w:sz w:val="24"/>
          <w:szCs w:val="24"/>
          <w:highlight w:val="yellow"/>
          <w:lang w:val="ru"/>
        </w:rPr>
        <w:t>Товарищество вправе осуществлять хозяйственную деятельность в соответствии со ст. 41 ФЗ «О товариществах собственников жилья».  Средства, полученные Товариществом в результате хозяйственной деятельности не подлежат распределению между  членами Товарищества в виде дивидендов</w:t>
      </w:r>
      <w:r w:rsidRPr="008B4E08">
        <w:rPr>
          <w:rFonts w:ascii="Times New Roman" w:hAnsi="Times New Roman" w:cs="Times New Roman"/>
          <w:color w:val="262628"/>
          <w:sz w:val="24"/>
          <w:szCs w:val="24"/>
          <w:lang w:val="ru"/>
        </w:rPr>
        <w:t>.</w:t>
      </w:r>
    </w:p>
    <w:p w14:paraId="33D6E4A6" w14:textId="2C7A391A" w:rsidR="008B4E08" w:rsidRPr="001833EC" w:rsidRDefault="001833EC" w:rsidP="00F43DAF">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1833EC">
        <w:rPr>
          <w:rFonts w:ascii="Times New Roman" w:hAnsi="Times New Roman" w:cs="Times New Roman"/>
          <w:color w:val="FF0000"/>
          <w:sz w:val="24"/>
          <w:szCs w:val="24"/>
          <w:shd w:val="clear" w:color="auto" w:fill="FFFFFF"/>
          <w:lang w:val="ru-RU"/>
        </w:rPr>
        <w:t>Для достижения целей, предусмотренных уставом, товарищество собственников жилья вправе заниматься хозяйственной деятельностью в соответствии со ст. 152 ЖК РФ.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ЖК РФ и Уставом товарищества</w:t>
      </w:r>
    </w:p>
    <w:p w14:paraId="2113808B" w14:textId="67ED7601" w:rsidR="001833EC" w:rsidRPr="001833EC" w:rsidRDefault="008B4E08" w:rsidP="00F43DAF">
      <w:pPr>
        <w:pStyle w:val="a5"/>
        <w:numPr>
          <w:ilvl w:val="1"/>
          <w:numId w:val="1"/>
        </w:numPr>
        <w:tabs>
          <w:tab w:val="left" w:pos="297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noProof/>
          <w:color w:val="262628"/>
          <w:sz w:val="24"/>
          <w:szCs w:val="24"/>
          <w:lang w:val="ru-RU" w:eastAsia="ru-RU"/>
        </w:rPr>
        <mc:AlternateContent>
          <mc:Choice Requires="wps">
            <w:drawing>
              <wp:anchor distT="0" distB="0" distL="114300" distR="114300" simplePos="0" relativeHeight="251659264" behindDoc="0" locked="0" layoutInCell="1" allowOverlap="1" wp14:anchorId="4C9F5F55" wp14:editId="19192AE1">
                <wp:simplePos x="0" y="0"/>
                <wp:positionH relativeFrom="page">
                  <wp:posOffset>7383780</wp:posOffset>
                </wp:positionH>
                <wp:positionV relativeFrom="paragraph">
                  <wp:posOffset>5890260</wp:posOffset>
                </wp:positionV>
                <wp:extent cx="0" cy="0"/>
                <wp:effectExtent l="11430" t="5809615" r="7620" b="5811520"/>
                <wp:wrapNone/>
                <wp:docPr id="6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B29E" id="Line 3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463.8pt" to="581.4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" strokecolor="#282828" strokeweight=".72pt">
                <w10:wrap anchorx="page"/>
              </v:line>
            </w:pict>
          </mc:Fallback>
        </mc:AlternateContent>
      </w:r>
      <w:r w:rsidRPr="001833EC">
        <w:rPr>
          <w:rFonts w:ascii="Times New Roman" w:hAnsi="Times New Roman" w:cs="Times New Roman"/>
          <w:color w:val="262628"/>
          <w:sz w:val="24"/>
          <w:szCs w:val="24"/>
          <w:lang w:val="ru"/>
        </w:rPr>
        <w:t>Товарищество</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может</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от</w:t>
      </w:r>
      <w:r w:rsidRPr="001833EC">
        <w:rPr>
          <w:rFonts w:ascii="Times New Roman" w:hAnsi="Times New Roman" w:cs="Times New Roman"/>
          <w:color w:val="262628"/>
          <w:sz w:val="24"/>
          <w:szCs w:val="24"/>
          <w:lang w:val="ru"/>
        </w:rPr>
        <w:tab/>
        <w:t>своего</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имени</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осуществлять</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любые</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сделки,</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не противоречащие законодательству РФ и настоящему Уставу, приобретать и осуществлять имущественные и  неимущественные права и нести обязанности, представлять общие интересы домовладельцев</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в</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государственных</w:t>
      </w:r>
      <w:r w:rsidR="004C5853" w:rsidRPr="001833EC">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органах</w:t>
      </w:r>
      <w:r w:rsidRPr="001833EC">
        <w:rPr>
          <w:rFonts w:ascii="Times New Roman" w:hAnsi="Times New Roman" w:cs="Times New Roman"/>
          <w:color w:val="262628"/>
          <w:sz w:val="24"/>
          <w:szCs w:val="24"/>
          <w:lang w:val="ru"/>
        </w:rPr>
        <w:tab/>
      </w:r>
      <w:r w:rsidR="002F2D6B">
        <w:rPr>
          <w:rFonts w:ascii="Times New Roman" w:hAnsi="Times New Roman" w:cs="Times New Roman"/>
          <w:color w:val="262628"/>
          <w:sz w:val="24"/>
          <w:szCs w:val="24"/>
          <w:lang w:val="ru"/>
        </w:rPr>
        <w:t xml:space="preserve"> </w:t>
      </w:r>
      <w:r w:rsidRPr="001833EC">
        <w:rPr>
          <w:rFonts w:ascii="Times New Roman" w:hAnsi="Times New Roman" w:cs="Times New Roman"/>
          <w:color w:val="262628"/>
          <w:sz w:val="24"/>
          <w:szCs w:val="24"/>
          <w:lang w:val="ru"/>
        </w:rPr>
        <w:t>власти и управления, органах местного самоуправления, быть истцом и ответчиком в судах.</w:t>
      </w:r>
    </w:p>
    <w:p w14:paraId="0938FF92" w14:textId="210CF6C9" w:rsidR="001833EC" w:rsidRPr="001833EC" w:rsidRDefault="008B4E08" w:rsidP="00F43DAF">
      <w:pPr>
        <w:pStyle w:val="a5"/>
        <w:numPr>
          <w:ilvl w:val="1"/>
          <w:numId w:val="1"/>
        </w:numPr>
        <w:tabs>
          <w:tab w:val="left" w:pos="2973"/>
        </w:tabs>
        <w:spacing w:line="230" w:lineRule="auto"/>
        <w:jc w:val="both"/>
        <w:rPr>
          <w:rFonts w:ascii="Times New Roman" w:hAnsi="Times New Roman" w:cs="Times New Roman"/>
          <w:color w:val="FF0000"/>
          <w:sz w:val="24"/>
          <w:szCs w:val="24"/>
          <w:lang w:val="ru"/>
        </w:rPr>
      </w:pPr>
      <w:r w:rsidRPr="00E4707E">
        <w:rPr>
          <w:rFonts w:ascii="Times New Roman" w:hAnsi="Times New Roman" w:cs="Times New Roman"/>
          <w:strike/>
          <w:color w:val="262628"/>
          <w:sz w:val="24"/>
          <w:szCs w:val="24"/>
          <w:highlight w:val="yellow"/>
          <w:lang w:val="ru"/>
        </w:rPr>
        <w:t>Имущество Товарищества состоит из движимого и недвижимого имущества, входящего в состав кондоминиума, приобретенного на средства, состоящие из вступительных  или иных взносов, обязательных платежей членов Товарищества и (или) полученные в результате его хозяйственной деятельности</w:t>
      </w:r>
      <w:r w:rsidRPr="001833EC">
        <w:rPr>
          <w:rFonts w:ascii="Times New Roman" w:hAnsi="Times New Roman" w:cs="Times New Roman"/>
          <w:color w:val="262628"/>
          <w:sz w:val="24"/>
          <w:szCs w:val="24"/>
          <w:lang w:val="ru"/>
        </w:rPr>
        <w:t>.</w:t>
      </w:r>
      <w:r w:rsidR="001833EC" w:rsidRPr="001833EC">
        <w:rPr>
          <w:rFonts w:ascii="Times New Roman" w:hAnsi="Times New Roman" w:cs="Times New Roman"/>
          <w:color w:val="FF0000"/>
          <w:sz w:val="24"/>
          <w:szCs w:val="24"/>
          <w:lang w:val="ru"/>
        </w:rPr>
        <w:t xml:space="preserve"> В собственности товарищества собственников жилья может находиться движимое имущество, а также недвижимое имущество. Средства товарищества собственников жилья состоят из:</w:t>
      </w:r>
    </w:p>
    <w:p w14:paraId="6AB143F3" w14:textId="77777777" w:rsidR="001833EC" w:rsidRPr="001833EC" w:rsidRDefault="001833EC" w:rsidP="00F43DAF">
      <w:pPr>
        <w:pStyle w:val="a5"/>
        <w:tabs>
          <w:tab w:val="left" w:pos="2973"/>
        </w:tabs>
        <w:spacing w:line="230" w:lineRule="auto"/>
        <w:ind w:left="420" w:firstLine="0"/>
        <w:jc w:val="both"/>
        <w:rPr>
          <w:rFonts w:ascii="Times New Roman" w:hAnsi="Times New Roman" w:cs="Times New Roman"/>
          <w:color w:val="FF0000"/>
          <w:sz w:val="24"/>
          <w:szCs w:val="24"/>
          <w:lang w:val="ru"/>
        </w:rPr>
      </w:pPr>
      <w:r w:rsidRPr="001833EC">
        <w:rPr>
          <w:rFonts w:ascii="Times New Roman" w:hAnsi="Times New Roman" w:cs="Times New Roman"/>
          <w:color w:val="FF0000"/>
          <w:sz w:val="24"/>
          <w:szCs w:val="24"/>
          <w:lang w:val="ru"/>
        </w:rPr>
        <w:t>1) обязательных платежей, вступительных и иных взносов членов товарищества;</w:t>
      </w:r>
    </w:p>
    <w:p w14:paraId="2D88BF29" w14:textId="6548F6ED" w:rsidR="001833EC" w:rsidRPr="001833EC" w:rsidRDefault="001833EC" w:rsidP="00F43DAF">
      <w:pPr>
        <w:pStyle w:val="a5"/>
        <w:tabs>
          <w:tab w:val="left" w:pos="2973"/>
        </w:tabs>
        <w:spacing w:line="230" w:lineRule="auto"/>
        <w:ind w:left="420" w:firstLine="0"/>
        <w:jc w:val="both"/>
        <w:rPr>
          <w:rFonts w:ascii="Times New Roman" w:hAnsi="Times New Roman" w:cs="Times New Roman"/>
          <w:color w:val="FF0000"/>
          <w:sz w:val="24"/>
          <w:szCs w:val="24"/>
          <w:lang w:val="ru"/>
        </w:rPr>
      </w:pPr>
      <w:r w:rsidRPr="001833EC">
        <w:rPr>
          <w:rFonts w:ascii="Times New Roman" w:hAnsi="Times New Roman" w:cs="Times New Roman"/>
          <w:color w:val="FF0000"/>
          <w:sz w:val="24"/>
          <w:szCs w:val="24"/>
          <w:lang w:val="ru"/>
        </w:rPr>
        <w:t>2)</w:t>
      </w:r>
      <w:r w:rsidR="002F2D6B">
        <w:rPr>
          <w:rFonts w:ascii="Times New Roman" w:hAnsi="Times New Roman" w:cs="Times New Roman"/>
          <w:color w:val="FF0000"/>
          <w:sz w:val="24"/>
          <w:szCs w:val="24"/>
          <w:lang w:val="ru"/>
        </w:rPr>
        <w:t xml:space="preserve"> </w:t>
      </w:r>
      <w:r w:rsidRPr="001833EC">
        <w:rPr>
          <w:rFonts w:ascii="Times New Roman" w:hAnsi="Times New Roman" w:cs="Times New Roman"/>
          <w:color w:val="FF0000"/>
          <w:sz w:val="24"/>
          <w:szCs w:val="24"/>
          <w:lang w:val="ru"/>
        </w:rPr>
        <w:t>доходов от хозяйственной деятельности товарищества, направленных на осуществление целей, задач и выполнение обязанностей товарищества;</w:t>
      </w:r>
    </w:p>
    <w:p w14:paraId="721A415D" w14:textId="77777777" w:rsidR="001833EC" w:rsidRPr="001833EC" w:rsidRDefault="001833EC" w:rsidP="00F43DAF">
      <w:pPr>
        <w:pStyle w:val="a5"/>
        <w:tabs>
          <w:tab w:val="left" w:pos="2973"/>
        </w:tabs>
        <w:spacing w:line="230" w:lineRule="auto"/>
        <w:ind w:left="420" w:firstLine="0"/>
        <w:jc w:val="both"/>
        <w:rPr>
          <w:rFonts w:ascii="Times New Roman" w:hAnsi="Times New Roman" w:cs="Times New Roman"/>
          <w:color w:val="FF0000"/>
          <w:sz w:val="24"/>
          <w:szCs w:val="24"/>
          <w:lang w:val="ru"/>
        </w:rPr>
      </w:pPr>
      <w:r w:rsidRPr="001833EC">
        <w:rPr>
          <w:rFonts w:ascii="Times New Roman" w:hAnsi="Times New Roman" w:cs="Times New Roman"/>
          <w:color w:val="FF0000"/>
          <w:sz w:val="24"/>
          <w:szCs w:val="24"/>
          <w:lang w:val="ru"/>
        </w:rPr>
        <w:t>3) прочих поступлений.</w:t>
      </w:r>
    </w:p>
    <w:p w14:paraId="06591FA9" w14:textId="3B35C7A0" w:rsidR="008B4E08" w:rsidRPr="002F2D6B" w:rsidRDefault="001833EC" w:rsidP="00F43DAF">
      <w:pPr>
        <w:pStyle w:val="a5"/>
        <w:tabs>
          <w:tab w:val="left" w:pos="2982"/>
        </w:tabs>
        <w:spacing w:line="230" w:lineRule="auto"/>
        <w:ind w:left="420" w:firstLine="0"/>
        <w:jc w:val="both"/>
        <w:rPr>
          <w:rFonts w:ascii="Times New Roman" w:hAnsi="Times New Roman" w:cs="Times New Roman"/>
          <w:color w:val="262628"/>
          <w:sz w:val="24"/>
          <w:szCs w:val="24"/>
          <w:lang w:val="ru-RU"/>
        </w:rPr>
      </w:pPr>
      <w:r w:rsidRPr="001833EC">
        <w:rPr>
          <w:rFonts w:ascii="Times New Roman" w:eastAsiaTheme="minorHAnsi" w:hAnsi="Times New Roman" w:cs="Times New Roman"/>
          <w:color w:val="FF0000"/>
          <w:sz w:val="24"/>
          <w:szCs w:val="24"/>
          <w:shd w:val="clear" w:color="auto" w:fill="FFFFFF"/>
          <w:lang w:val="ru-RU"/>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w:t>
      </w:r>
      <w:proofErr w:type="spellStart"/>
      <w:r w:rsidRPr="001833EC">
        <w:rPr>
          <w:rFonts w:ascii="Times New Roman" w:eastAsiaTheme="minorHAnsi" w:hAnsi="Times New Roman" w:cs="Times New Roman"/>
          <w:color w:val="FF0000"/>
          <w:sz w:val="24"/>
          <w:szCs w:val="24"/>
          <w:shd w:val="clear" w:color="auto" w:fill="FFFFFF"/>
        </w:rPr>
        <w:t>Порядок</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образования</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специальных</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фондов</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определяется</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общим</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собранием</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членов</w:t>
      </w:r>
      <w:proofErr w:type="spellEnd"/>
      <w:r w:rsidRPr="001833EC">
        <w:rPr>
          <w:rFonts w:ascii="Times New Roman" w:eastAsiaTheme="minorHAnsi" w:hAnsi="Times New Roman" w:cs="Times New Roman"/>
          <w:color w:val="FF0000"/>
          <w:sz w:val="24"/>
          <w:szCs w:val="24"/>
          <w:shd w:val="clear" w:color="auto" w:fill="FFFFFF"/>
        </w:rPr>
        <w:t xml:space="preserve"> </w:t>
      </w:r>
      <w:proofErr w:type="spellStart"/>
      <w:r w:rsidRPr="001833EC">
        <w:rPr>
          <w:rFonts w:ascii="Times New Roman" w:eastAsiaTheme="minorHAnsi" w:hAnsi="Times New Roman" w:cs="Times New Roman"/>
          <w:color w:val="FF0000"/>
          <w:sz w:val="24"/>
          <w:szCs w:val="24"/>
          <w:shd w:val="clear" w:color="auto" w:fill="FFFFFF"/>
        </w:rPr>
        <w:t>товарищества</w:t>
      </w:r>
      <w:proofErr w:type="spellEnd"/>
      <w:r w:rsidR="002F2D6B">
        <w:rPr>
          <w:rFonts w:ascii="Times New Roman" w:eastAsiaTheme="minorHAnsi" w:hAnsi="Times New Roman" w:cs="Times New Roman"/>
          <w:color w:val="FF0000"/>
          <w:sz w:val="24"/>
          <w:szCs w:val="24"/>
          <w:shd w:val="clear" w:color="auto" w:fill="FFFFFF"/>
          <w:lang w:val="ru-RU"/>
        </w:rPr>
        <w:t>.</w:t>
      </w:r>
    </w:p>
    <w:p w14:paraId="24205988" w14:textId="465CC9F9" w:rsidR="008B4E08" w:rsidRPr="008B4E08" w:rsidRDefault="008B4E08" w:rsidP="002F2D6B">
      <w:pPr>
        <w:pStyle w:val="a5"/>
        <w:numPr>
          <w:ilvl w:val="1"/>
          <w:numId w:val="1"/>
        </w:numPr>
        <w:tabs>
          <w:tab w:val="left" w:pos="297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 xml:space="preserve">Товарищество не отвечает по обязательствам своих членов.  Члены товарищества не </w:t>
      </w:r>
      <w:r w:rsidRPr="008B4E08">
        <w:rPr>
          <w:rFonts w:ascii="Times New Roman" w:hAnsi="Times New Roman" w:cs="Times New Roman"/>
          <w:color w:val="262628"/>
          <w:sz w:val="24"/>
          <w:szCs w:val="24"/>
          <w:lang w:val="ru"/>
        </w:rPr>
        <w:lastRenderedPageBreak/>
        <w:t>несут ответственности по обязательствам Товарищества.</w:t>
      </w:r>
      <w:r w:rsidR="000F02DD" w:rsidRPr="000F02DD">
        <w:rPr>
          <w:rFonts w:ascii="Times New Roman" w:hAnsi="Times New Roman" w:cs="Times New Roman"/>
          <w:color w:val="FF0000"/>
          <w:sz w:val="20"/>
          <w:szCs w:val="20"/>
          <w:shd w:val="clear" w:color="auto" w:fill="FFFFFF"/>
          <w:lang w:val="ru-RU"/>
        </w:rPr>
        <w:t xml:space="preserve"> </w:t>
      </w:r>
      <w:r w:rsidR="000F02DD" w:rsidRPr="000F02DD">
        <w:rPr>
          <w:rFonts w:ascii="Times New Roman" w:hAnsi="Times New Roman" w:cs="Times New Roman"/>
          <w:color w:val="FF0000"/>
          <w:sz w:val="24"/>
          <w:szCs w:val="24"/>
          <w:lang w:val="ru"/>
        </w:rPr>
        <w:t>Товарищество собственников жилья отвечает по своим обязательствам всем принадлежащим ему имуществом</w:t>
      </w:r>
    </w:p>
    <w:p w14:paraId="081786A8" w14:textId="193823B0" w:rsidR="008B4E08" w:rsidRPr="008B4E08" w:rsidRDefault="008B4E08" w:rsidP="002F2D6B">
      <w:pPr>
        <w:pStyle w:val="a5"/>
        <w:numPr>
          <w:ilvl w:val="1"/>
          <w:numId w:val="1"/>
        </w:numPr>
        <w:tabs>
          <w:tab w:val="left" w:pos="2973"/>
        </w:tabs>
        <w:spacing w:line="230" w:lineRule="auto"/>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Изменения и дополнения</w:t>
      </w:r>
      <w:r w:rsidRPr="008B4E08">
        <w:rPr>
          <w:rFonts w:ascii="Times New Roman" w:hAnsi="Times New Roman" w:cs="Times New Roman"/>
          <w:color w:val="262628"/>
          <w:sz w:val="24"/>
          <w:szCs w:val="24"/>
          <w:lang w:val="ru"/>
        </w:rPr>
        <w:tab/>
        <w:t>к</w:t>
      </w:r>
      <w:r w:rsidRPr="008B4E08">
        <w:rPr>
          <w:rFonts w:ascii="Times New Roman" w:hAnsi="Times New Roman" w:cs="Times New Roman"/>
          <w:color w:val="262628"/>
          <w:sz w:val="24"/>
          <w:szCs w:val="24"/>
          <w:lang w:val="ru"/>
        </w:rPr>
        <w:tab/>
        <w:t>настоящему</w:t>
      </w:r>
      <w:r w:rsidR="003C5B91">
        <w:rPr>
          <w:rFonts w:ascii="Times New Roman" w:hAnsi="Times New Roman" w:cs="Times New Roman"/>
          <w:color w:val="262628"/>
          <w:sz w:val="24"/>
          <w:szCs w:val="24"/>
          <w:lang w:val="ru"/>
        </w:rPr>
        <w:t xml:space="preserve"> </w:t>
      </w:r>
      <w:r w:rsidRPr="008B4E08">
        <w:rPr>
          <w:rFonts w:ascii="Times New Roman" w:hAnsi="Times New Roman" w:cs="Times New Roman"/>
          <w:color w:val="262628"/>
          <w:sz w:val="24"/>
          <w:szCs w:val="24"/>
          <w:lang w:val="ru"/>
        </w:rPr>
        <w:tab/>
        <w:t>Ус</w:t>
      </w:r>
      <w:r w:rsidR="004C5853">
        <w:rPr>
          <w:rFonts w:ascii="Times New Roman" w:hAnsi="Times New Roman" w:cs="Times New Roman"/>
          <w:color w:val="262628"/>
          <w:sz w:val="24"/>
          <w:szCs w:val="24"/>
          <w:lang w:val="ru"/>
        </w:rPr>
        <w:t>т</w:t>
      </w:r>
      <w:r w:rsidRPr="008B4E08">
        <w:rPr>
          <w:rFonts w:ascii="Times New Roman" w:hAnsi="Times New Roman" w:cs="Times New Roman"/>
          <w:color w:val="262628"/>
          <w:sz w:val="24"/>
          <w:szCs w:val="24"/>
          <w:lang w:val="ru"/>
        </w:rPr>
        <w:t>аву Товарищества</w:t>
      </w:r>
      <w:r w:rsidR="004C5853">
        <w:rPr>
          <w:rFonts w:ascii="Times New Roman" w:hAnsi="Times New Roman" w:cs="Times New Roman"/>
          <w:color w:val="262628"/>
          <w:sz w:val="24"/>
          <w:szCs w:val="24"/>
          <w:lang w:val="ru"/>
        </w:rPr>
        <w:t xml:space="preserve"> </w:t>
      </w:r>
      <w:r w:rsidRPr="008B4E08">
        <w:rPr>
          <w:rFonts w:ascii="Times New Roman" w:hAnsi="Times New Roman" w:cs="Times New Roman"/>
          <w:color w:val="262628"/>
          <w:sz w:val="24"/>
          <w:szCs w:val="24"/>
          <w:lang w:val="ru"/>
        </w:rPr>
        <w:t>вносятся</w:t>
      </w:r>
      <w:r w:rsidRPr="008B4E08">
        <w:rPr>
          <w:rFonts w:ascii="Times New Roman" w:hAnsi="Times New Roman" w:cs="Times New Roman"/>
          <w:color w:val="262628"/>
          <w:sz w:val="24"/>
          <w:szCs w:val="24"/>
          <w:lang w:val="ru"/>
        </w:rPr>
        <w:tab/>
      </w:r>
      <w:r w:rsidR="002F2D6B">
        <w:rPr>
          <w:rFonts w:ascii="Times New Roman" w:hAnsi="Times New Roman" w:cs="Times New Roman"/>
          <w:color w:val="262628"/>
          <w:sz w:val="24"/>
          <w:szCs w:val="24"/>
          <w:lang w:val="ru"/>
        </w:rPr>
        <w:t xml:space="preserve"> </w:t>
      </w:r>
      <w:r w:rsidRPr="008B4E08">
        <w:rPr>
          <w:rFonts w:ascii="Times New Roman" w:hAnsi="Times New Roman" w:cs="Times New Roman"/>
          <w:color w:val="262628"/>
          <w:sz w:val="24"/>
          <w:szCs w:val="24"/>
          <w:lang w:val="ru"/>
        </w:rPr>
        <w:t>в</w:t>
      </w:r>
    </w:p>
    <w:p w14:paraId="65FB3F16" w14:textId="576BD258" w:rsidR="008B4E08" w:rsidRDefault="008B4E08"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8B4E08">
        <w:rPr>
          <w:rFonts w:ascii="Times New Roman" w:hAnsi="Times New Roman" w:cs="Times New Roman"/>
          <w:color w:val="262628"/>
          <w:sz w:val="24"/>
          <w:szCs w:val="24"/>
          <w:lang w:val="ru"/>
        </w:rPr>
        <w:t>соответствии с порядком, предусмотренным действующим законодательством и настоящим Уставом.</w:t>
      </w:r>
    </w:p>
    <w:p w14:paraId="5E716E2E" w14:textId="4E2E89E6" w:rsidR="00E25252" w:rsidRPr="00E25252" w:rsidRDefault="00E25252" w:rsidP="002F2D6B">
      <w:pPr>
        <w:widowControl/>
        <w:adjustRightInd w:val="0"/>
        <w:jc w:val="both"/>
        <w:rPr>
          <w:rFonts w:ascii="Times New Roman" w:hAnsi="Times New Roman" w:cs="Times New Roman"/>
          <w:color w:val="262628"/>
          <w:sz w:val="24"/>
          <w:szCs w:val="24"/>
          <w:lang w:val="ru-RU"/>
        </w:rPr>
      </w:pPr>
      <w:r>
        <w:rPr>
          <w:rFonts w:ascii="Times New Roman" w:hAnsi="Times New Roman" w:cs="Times New Roman"/>
          <w:color w:val="262628"/>
          <w:sz w:val="24"/>
          <w:szCs w:val="24"/>
          <w:lang w:val="ru"/>
        </w:rPr>
        <w:t xml:space="preserve">1.9 </w:t>
      </w:r>
      <w:r w:rsidRPr="00E25252">
        <w:rPr>
          <w:rFonts w:ascii="Times New Roman" w:hAnsi="Times New Roman" w:cs="Times New Roman"/>
          <w:color w:val="FF0000"/>
          <w:sz w:val="24"/>
          <w:szCs w:val="24"/>
          <w:lang w:val="ru"/>
        </w:rPr>
        <w:t xml:space="preserve">Товарищество собственников жилья создается без ограничения срока деятельности. </w:t>
      </w:r>
    </w:p>
    <w:p w14:paraId="4338F52F" w14:textId="7B22DFC4" w:rsid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p>
    <w:p w14:paraId="03EF5E4A" w14:textId="4ED17D8A" w:rsidR="004C5853" w:rsidRDefault="004C5853" w:rsidP="002F2D6B">
      <w:pPr>
        <w:tabs>
          <w:tab w:val="left" w:pos="2973"/>
        </w:tabs>
        <w:spacing w:line="230" w:lineRule="auto"/>
        <w:jc w:val="both"/>
        <w:rPr>
          <w:rFonts w:ascii="Times New Roman" w:hAnsi="Times New Roman" w:cs="Times New Roman"/>
          <w:b/>
          <w:bCs/>
          <w:color w:val="262628"/>
          <w:sz w:val="24"/>
          <w:szCs w:val="24"/>
          <w:lang w:val="ru"/>
        </w:rPr>
      </w:pPr>
      <w:r w:rsidRPr="004C5853">
        <w:rPr>
          <w:rFonts w:ascii="Times New Roman" w:hAnsi="Times New Roman" w:cs="Times New Roman"/>
          <w:b/>
          <w:bCs/>
          <w:color w:val="262628"/>
          <w:sz w:val="24"/>
          <w:szCs w:val="24"/>
          <w:lang w:val="ru"/>
        </w:rPr>
        <w:t>2.Цель и виды деятельности</w:t>
      </w:r>
      <w:r w:rsidR="00B33926">
        <w:rPr>
          <w:rFonts w:ascii="Times New Roman" w:hAnsi="Times New Roman" w:cs="Times New Roman"/>
          <w:b/>
          <w:bCs/>
          <w:color w:val="262628"/>
          <w:sz w:val="24"/>
          <w:szCs w:val="24"/>
          <w:lang w:val="ru"/>
        </w:rPr>
        <w:t xml:space="preserve">, </w:t>
      </w:r>
      <w:r w:rsidR="00B33926" w:rsidRPr="00B33926">
        <w:rPr>
          <w:rFonts w:ascii="Times New Roman" w:hAnsi="Times New Roman" w:cs="Times New Roman"/>
          <w:b/>
          <w:bCs/>
          <w:color w:val="FF0000"/>
          <w:sz w:val="24"/>
          <w:szCs w:val="24"/>
          <w:lang w:val="ru"/>
        </w:rPr>
        <w:t>права и обязанности</w:t>
      </w:r>
      <w:r w:rsidRPr="00B33926">
        <w:rPr>
          <w:rFonts w:ascii="Times New Roman" w:hAnsi="Times New Roman" w:cs="Times New Roman"/>
          <w:b/>
          <w:bCs/>
          <w:color w:val="FF0000"/>
          <w:sz w:val="24"/>
          <w:szCs w:val="24"/>
          <w:lang w:val="ru"/>
        </w:rPr>
        <w:t xml:space="preserve"> </w:t>
      </w:r>
      <w:r w:rsidRPr="004C5853">
        <w:rPr>
          <w:rFonts w:ascii="Times New Roman" w:hAnsi="Times New Roman" w:cs="Times New Roman"/>
          <w:b/>
          <w:bCs/>
          <w:color w:val="262628"/>
          <w:sz w:val="24"/>
          <w:szCs w:val="24"/>
          <w:lang w:val="ru"/>
        </w:rPr>
        <w:t>товарищества</w:t>
      </w:r>
    </w:p>
    <w:p w14:paraId="20F148F3" w14:textId="63886692" w:rsidR="004C5853" w:rsidRDefault="004C5853" w:rsidP="002F2D6B">
      <w:pPr>
        <w:tabs>
          <w:tab w:val="left" w:pos="2973"/>
        </w:tabs>
        <w:spacing w:line="230" w:lineRule="auto"/>
        <w:jc w:val="both"/>
        <w:rPr>
          <w:rFonts w:ascii="Times New Roman" w:hAnsi="Times New Roman" w:cs="Times New Roman"/>
          <w:b/>
          <w:bCs/>
          <w:color w:val="262628"/>
          <w:sz w:val="24"/>
          <w:szCs w:val="24"/>
          <w:lang w:val="ru"/>
        </w:rPr>
      </w:pPr>
    </w:p>
    <w:p w14:paraId="13CAFA86" w14:textId="51442683" w:rsidR="004C5853" w:rsidRPr="004C5853" w:rsidRDefault="004C5853" w:rsidP="002F2D6B">
      <w:pPr>
        <w:pStyle w:val="a5"/>
        <w:numPr>
          <w:ilvl w:val="1"/>
          <w:numId w:val="2"/>
        </w:numPr>
        <w:tabs>
          <w:tab w:val="left" w:pos="2973"/>
        </w:tabs>
        <w:spacing w:line="230" w:lineRule="auto"/>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Товарищество является добровольным объединением собственников (домовладель</w:t>
      </w:r>
      <w:r>
        <w:rPr>
          <w:rFonts w:ascii="Times New Roman" w:hAnsi="Times New Roman" w:cs="Times New Roman"/>
          <w:color w:val="262628"/>
          <w:sz w:val="24"/>
          <w:szCs w:val="24"/>
          <w:lang w:val="ru"/>
        </w:rPr>
        <w:t>цев</w:t>
      </w:r>
      <w:r w:rsidRPr="004C5853">
        <w:rPr>
          <w:rFonts w:ascii="Times New Roman" w:hAnsi="Times New Roman" w:cs="Times New Roman"/>
          <w:color w:val="262628"/>
          <w:sz w:val="24"/>
          <w:szCs w:val="24"/>
          <w:lang w:val="ru"/>
        </w:rPr>
        <w:t xml:space="preserve">) жилых и нежилых зданий и  иной недвижимости </w:t>
      </w:r>
      <w:r w:rsidRPr="00744DD5">
        <w:rPr>
          <w:rFonts w:ascii="Times New Roman" w:hAnsi="Times New Roman" w:cs="Times New Roman"/>
          <w:strike/>
          <w:color w:val="262628"/>
          <w:sz w:val="24"/>
          <w:szCs w:val="24"/>
          <w:highlight w:val="yellow"/>
          <w:lang w:val="ru"/>
        </w:rPr>
        <w:t>в</w:t>
      </w:r>
      <w:r w:rsidRPr="00744DD5">
        <w:rPr>
          <w:rFonts w:ascii="Times New Roman" w:hAnsi="Times New Roman" w:cs="Times New Roman"/>
          <w:strike/>
          <w:color w:val="262628"/>
          <w:sz w:val="24"/>
          <w:szCs w:val="24"/>
          <w:lang w:val="ru"/>
        </w:rPr>
        <w:t xml:space="preserve"> </w:t>
      </w:r>
      <w:r w:rsidRPr="00744DD5">
        <w:rPr>
          <w:rFonts w:ascii="Times New Roman" w:hAnsi="Times New Roman" w:cs="Times New Roman"/>
          <w:strike/>
          <w:color w:val="262628"/>
          <w:sz w:val="24"/>
          <w:szCs w:val="24"/>
          <w:highlight w:val="yellow"/>
          <w:lang w:val="ru"/>
        </w:rPr>
        <w:t>кондоминиуме</w:t>
      </w:r>
      <w:r w:rsidRPr="004C5853">
        <w:rPr>
          <w:rFonts w:ascii="Times New Roman" w:hAnsi="Times New Roman" w:cs="Times New Roman"/>
          <w:color w:val="262628"/>
          <w:sz w:val="24"/>
          <w:szCs w:val="24"/>
          <w:lang w:val="ru"/>
        </w:rPr>
        <w:t>, созданн</w:t>
      </w:r>
      <w:r w:rsidR="00744DD5">
        <w:rPr>
          <w:rFonts w:ascii="Times New Roman" w:hAnsi="Times New Roman" w:cs="Times New Roman"/>
          <w:color w:val="262628"/>
          <w:sz w:val="24"/>
          <w:szCs w:val="24"/>
          <w:lang w:val="ru"/>
        </w:rPr>
        <w:t xml:space="preserve">ое </w:t>
      </w:r>
      <w:r w:rsidRPr="004C5853">
        <w:rPr>
          <w:rFonts w:ascii="Times New Roman" w:hAnsi="Times New Roman" w:cs="Times New Roman"/>
          <w:color w:val="262628"/>
          <w:sz w:val="24"/>
          <w:szCs w:val="24"/>
          <w:lang w:val="ru"/>
        </w:rPr>
        <w:t>в целях:</w:t>
      </w:r>
    </w:p>
    <w:p w14:paraId="6CF9992E" w14:textId="77777777"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реализации собственниками жилых и нежилых зданий прав по владению, пользованию и в установленных законодательством пределах распоряжению общим имуществом;</w:t>
      </w:r>
    </w:p>
    <w:p w14:paraId="3E767AE3" w14:textId="19BDD342"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 xml:space="preserve">сохранения и приращения недвижимости </w:t>
      </w:r>
      <w:r w:rsidRPr="00744DD5">
        <w:rPr>
          <w:rFonts w:ascii="Times New Roman" w:hAnsi="Times New Roman" w:cs="Times New Roman"/>
          <w:strike/>
          <w:color w:val="262628"/>
          <w:sz w:val="24"/>
          <w:szCs w:val="24"/>
          <w:lang w:val="ru"/>
        </w:rPr>
        <w:t xml:space="preserve">в </w:t>
      </w:r>
      <w:r w:rsidRPr="00744DD5">
        <w:rPr>
          <w:rFonts w:ascii="Times New Roman" w:hAnsi="Times New Roman" w:cs="Times New Roman"/>
          <w:strike/>
          <w:color w:val="262628"/>
          <w:sz w:val="24"/>
          <w:szCs w:val="24"/>
          <w:highlight w:val="yellow"/>
          <w:lang w:val="ru"/>
        </w:rPr>
        <w:t>кондоминиуме</w:t>
      </w:r>
      <w:r w:rsidR="00744DD5">
        <w:rPr>
          <w:rFonts w:ascii="Times New Roman" w:hAnsi="Times New Roman" w:cs="Times New Roman"/>
          <w:color w:val="262628"/>
          <w:sz w:val="24"/>
          <w:szCs w:val="24"/>
          <w:lang w:val="ru"/>
        </w:rPr>
        <w:t xml:space="preserve"> </w:t>
      </w:r>
      <w:r w:rsidR="002F2D6B">
        <w:rPr>
          <w:rFonts w:ascii="Times New Roman" w:hAnsi="Times New Roman" w:cs="Times New Roman"/>
          <w:color w:val="262628"/>
          <w:sz w:val="24"/>
          <w:szCs w:val="24"/>
          <w:lang w:val="ru"/>
        </w:rPr>
        <w:t xml:space="preserve">в </w:t>
      </w:r>
      <w:r w:rsidR="00744DD5" w:rsidRPr="00744DD5">
        <w:rPr>
          <w:rFonts w:ascii="Times New Roman" w:hAnsi="Times New Roman" w:cs="Times New Roman"/>
          <w:color w:val="FF0000"/>
          <w:sz w:val="24"/>
          <w:szCs w:val="24"/>
          <w:lang w:val="ru"/>
        </w:rPr>
        <w:t>Товариществе</w:t>
      </w:r>
      <w:r w:rsidRPr="004C5853">
        <w:rPr>
          <w:rFonts w:ascii="Times New Roman" w:hAnsi="Times New Roman" w:cs="Times New Roman"/>
          <w:color w:val="262628"/>
          <w:sz w:val="24"/>
          <w:szCs w:val="24"/>
          <w:lang w:val="ru"/>
        </w:rPr>
        <w:t>;</w:t>
      </w:r>
    </w:p>
    <w:p w14:paraId="625535FF" w14:textId="4F84EE3D"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 xml:space="preserve">распределения   между   членами   </w:t>
      </w:r>
      <w:r w:rsidR="00203A3B">
        <w:rPr>
          <w:rFonts w:ascii="Times New Roman" w:hAnsi="Times New Roman" w:cs="Times New Roman"/>
          <w:color w:val="262628"/>
          <w:sz w:val="24"/>
          <w:szCs w:val="24"/>
          <w:lang w:val="ru"/>
        </w:rPr>
        <w:t>Т</w:t>
      </w:r>
      <w:r w:rsidRPr="004C5853">
        <w:rPr>
          <w:rFonts w:ascii="Times New Roman" w:hAnsi="Times New Roman" w:cs="Times New Roman"/>
          <w:color w:val="262628"/>
          <w:sz w:val="24"/>
          <w:szCs w:val="24"/>
          <w:lang w:val="ru"/>
        </w:rPr>
        <w:t>оварищест</w:t>
      </w:r>
      <w:r w:rsidR="00203A3B">
        <w:rPr>
          <w:rFonts w:ascii="Times New Roman" w:hAnsi="Times New Roman" w:cs="Times New Roman"/>
          <w:color w:val="262628"/>
          <w:sz w:val="24"/>
          <w:szCs w:val="24"/>
          <w:lang w:val="ru"/>
        </w:rPr>
        <w:t>в</w:t>
      </w:r>
      <w:r w:rsidRPr="004C5853">
        <w:rPr>
          <w:rFonts w:ascii="Times New Roman" w:hAnsi="Times New Roman" w:cs="Times New Roman"/>
          <w:color w:val="262628"/>
          <w:sz w:val="24"/>
          <w:szCs w:val="24"/>
          <w:lang w:val="ru"/>
        </w:rPr>
        <w:t>а   обязанностей   по   возмещению соответствующих издержек по содержанию, техническому обслуживанию и ремонту  общего имущества;</w:t>
      </w:r>
    </w:p>
    <w:p w14:paraId="7A05682D" w14:textId="77777777"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обеспечения   надлежащего   технического,  противопожарного,  экологического   и·  санитарного состояния общего имущества;</w:t>
      </w:r>
    </w:p>
    <w:p w14:paraId="3C7A7FCF" w14:textId="77777777"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обеспечения коммунальными услугами собственников жилых зданий;</w:t>
      </w:r>
    </w:p>
    <w:p w14:paraId="4285EC9C" w14:textId="37D77EE0"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обеспечения соблюдения членами Товарищества и членами их семей Правил пользования жилыми и нежилыми зданиями, местами общего пользования и придомовой территорией;</w:t>
      </w:r>
    </w:p>
    <w:p w14:paraId="26D2F04B" w14:textId="225E46EC"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исполнения  роли  заказчика  на  работы  по  эксплуатации, ремонту,  реконструкции помещений, зданий и сооружений;</w:t>
      </w:r>
    </w:p>
    <w:p w14:paraId="05593C00" w14:textId="77777777"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заключения договоров, контрактов, соглашений с гражданами и юридическими лицами в соответствии с целями своей деятельности;</w:t>
      </w:r>
    </w:p>
    <w:p w14:paraId="4B5F7BCE" w14:textId="5E428E19"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исполнения обязательств</w:t>
      </w:r>
      <w:r w:rsidR="00203A3B">
        <w:rPr>
          <w:rFonts w:ascii="Times New Roman" w:hAnsi="Times New Roman" w:cs="Times New Roman"/>
          <w:color w:val="262628"/>
          <w:sz w:val="24"/>
          <w:szCs w:val="24"/>
          <w:lang w:val="ru"/>
        </w:rPr>
        <w:t>,</w:t>
      </w:r>
      <w:r w:rsidRPr="004C5853">
        <w:rPr>
          <w:rFonts w:ascii="Times New Roman" w:hAnsi="Times New Roman" w:cs="Times New Roman"/>
          <w:color w:val="262628"/>
          <w:sz w:val="24"/>
          <w:szCs w:val="24"/>
          <w:lang w:val="ru"/>
        </w:rPr>
        <w:t xml:space="preserve"> принятых по договорам;</w:t>
      </w:r>
    </w:p>
    <w:p w14:paraId="291D6355" w14:textId="77777777"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проведения мероприятий по благоустройству и озеленению придомовой территории;  получения и использования на нужды Товарищества в соответствии с полномочиями,</w:t>
      </w:r>
    </w:p>
    <w:p w14:paraId="67787105" w14:textId="77777777" w:rsidR="004C5853" w:rsidRPr="004C5853" w:rsidRDefault="004C5853"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4C5853">
        <w:rPr>
          <w:rFonts w:ascii="Times New Roman" w:hAnsi="Times New Roman" w:cs="Times New Roman"/>
          <w:color w:val="262628"/>
          <w:sz w:val="24"/>
          <w:szCs w:val="24"/>
          <w:lang w:val="ru"/>
        </w:rPr>
        <w:t>предоставленными настоящим Уставом, кредитов банков, в том числе под залог недвижимого  имущества;</w:t>
      </w:r>
    </w:p>
    <w:p w14:paraId="1294AF0D" w14:textId="77777777" w:rsidR="004C5853" w:rsidRPr="00744DD5" w:rsidRDefault="004C5853" w:rsidP="002F2D6B">
      <w:pPr>
        <w:pStyle w:val="a5"/>
        <w:tabs>
          <w:tab w:val="left" w:pos="2973"/>
        </w:tabs>
        <w:spacing w:line="230" w:lineRule="auto"/>
        <w:ind w:left="420" w:firstLine="0"/>
        <w:jc w:val="both"/>
        <w:rPr>
          <w:rFonts w:ascii="Times New Roman" w:hAnsi="Times New Roman" w:cs="Times New Roman"/>
          <w:strike/>
          <w:color w:val="262628"/>
          <w:sz w:val="24"/>
          <w:szCs w:val="24"/>
          <w:highlight w:val="yellow"/>
          <w:lang w:val="ru"/>
        </w:rPr>
      </w:pPr>
      <w:r w:rsidRPr="004C5853">
        <w:rPr>
          <w:rFonts w:ascii="Times New Roman" w:hAnsi="Times New Roman" w:cs="Times New Roman"/>
          <w:color w:val="262628"/>
          <w:sz w:val="24"/>
          <w:szCs w:val="24"/>
          <w:lang w:val="ru"/>
        </w:rPr>
        <w:t xml:space="preserve">осуществления хозяйственной деятельности в пределах, предусмотренных </w:t>
      </w:r>
      <w:r w:rsidRPr="00744DD5">
        <w:rPr>
          <w:rFonts w:ascii="Times New Roman" w:hAnsi="Times New Roman" w:cs="Times New Roman"/>
          <w:strike/>
          <w:color w:val="262628"/>
          <w:sz w:val="24"/>
          <w:szCs w:val="24"/>
          <w:highlight w:val="yellow"/>
          <w:lang w:val="ru"/>
        </w:rPr>
        <w:t>ст.  41</w:t>
      </w:r>
    </w:p>
    <w:p w14:paraId="02D3D625" w14:textId="04E32ED5" w:rsidR="004C5853" w:rsidRDefault="00203A3B"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744DD5">
        <w:rPr>
          <w:rFonts w:ascii="Times New Roman" w:hAnsi="Times New Roman" w:cs="Times New Roman"/>
          <w:strike/>
          <w:color w:val="262628"/>
          <w:sz w:val="24"/>
          <w:szCs w:val="24"/>
          <w:highlight w:val="yellow"/>
          <w:lang w:val="ru"/>
        </w:rPr>
        <w:t>Федерального закона "О товариществах собственников жилья"</w:t>
      </w:r>
      <w:r>
        <w:rPr>
          <w:rFonts w:ascii="Times New Roman" w:hAnsi="Times New Roman" w:cs="Times New Roman"/>
          <w:color w:val="262628"/>
          <w:sz w:val="24"/>
          <w:szCs w:val="24"/>
          <w:lang w:val="ru"/>
        </w:rPr>
        <w:t xml:space="preserve"> </w:t>
      </w:r>
      <w:r w:rsidR="00744DD5" w:rsidRPr="001833EC">
        <w:rPr>
          <w:rFonts w:ascii="Times New Roman" w:hAnsi="Times New Roman" w:cs="Times New Roman"/>
          <w:color w:val="FF0000"/>
          <w:sz w:val="24"/>
          <w:szCs w:val="24"/>
          <w:lang w:val="ru-RU"/>
        </w:rPr>
        <w:t>Жилищн</w:t>
      </w:r>
      <w:r w:rsidR="0042025F">
        <w:rPr>
          <w:rFonts w:ascii="Times New Roman" w:hAnsi="Times New Roman" w:cs="Times New Roman"/>
          <w:color w:val="FF0000"/>
          <w:sz w:val="24"/>
          <w:szCs w:val="24"/>
          <w:lang w:val="ru-RU"/>
        </w:rPr>
        <w:t>ым</w:t>
      </w:r>
      <w:r w:rsidR="00744DD5" w:rsidRPr="001833EC">
        <w:rPr>
          <w:rFonts w:ascii="Times New Roman" w:hAnsi="Times New Roman" w:cs="Times New Roman"/>
          <w:color w:val="FF0000"/>
          <w:sz w:val="24"/>
          <w:szCs w:val="24"/>
          <w:lang w:val="ru-RU"/>
        </w:rPr>
        <w:t xml:space="preserve"> кодекс</w:t>
      </w:r>
      <w:r w:rsidR="0042025F">
        <w:rPr>
          <w:rFonts w:ascii="Times New Roman" w:hAnsi="Times New Roman" w:cs="Times New Roman"/>
          <w:color w:val="FF0000"/>
          <w:sz w:val="24"/>
          <w:szCs w:val="24"/>
          <w:lang w:val="ru-RU"/>
        </w:rPr>
        <w:t>ом</w:t>
      </w:r>
      <w:r w:rsidR="00744DD5" w:rsidRPr="001833EC">
        <w:rPr>
          <w:rFonts w:ascii="Times New Roman" w:hAnsi="Times New Roman" w:cs="Times New Roman"/>
          <w:color w:val="FF0000"/>
          <w:sz w:val="24"/>
          <w:szCs w:val="24"/>
          <w:lang w:val="ru-RU"/>
        </w:rPr>
        <w:t xml:space="preserve"> Российской Федерации</w:t>
      </w:r>
      <w:r w:rsidR="00744DD5">
        <w:rPr>
          <w:rFonts w:ascii="Times New Roman" w:hAnsi="Times New Roman" w:cs="Times New Roman"/>
          <w:color w:val="262628"/>
          <w:sz w:val="24"/>
          <w:szCs w:val="24"/>
          <w:lang w:val="ru"/>
        </w:rPr>
        <w:t xml:space="preserve"> </w:t>
      </w:r>
      <w:r>
        <w:rPr>
          <w:rFonts w:ascii="Times New Roman" w:hAnsi="Times New Roman" w:cs="Times New Roman"/>
          <w:color w:val="262628"/>
          <w:sz w:val="24"/>
          <w:szCs w:val="24"/>
          <w:lang w:val="ru"/>
        </w:rPr>
        <w:t>и настоящим Уставом</w:t>
      </w:r>
    </w:p>
    <w:p w14:paraId="30295340" w14:textId="0F01B8A9" w:rsidR="00203A3B" w:rsidRPr="00203A3B" w:rsidRDefault="00203A3B"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203A3B">
        <w:rPr>
          <w:rFonts w:ascii="Times New Roman" w:hAnsi="Times New Roman" w:cs="Times New Roman"/>
          <w:color w:val="262628"/>
          <w:sz w:val="24"/>
          <w:szCs w:val="24"/>
          <w:lang w:val="ru"/>
        </w:rPr>
        <w:t>представления общих интересов членов Товари</w:t>
      </w:r>
      <w:r>
        <w:rPr>
          <w:rFonts w:ascii="Times New Roman" w:hAnsi="Times New Roman" w:cs="Times New Roman"/>
          <w:color w:val="262628"/>
          <w:sz w:val="24"/>
          <w:szCs w:val="24"/>
          <w:lang w:val="ru"/>
        </w:rPr>
        <w:t>щ</w:t>
      </w:r>
      <w:r w:rsidRPr="00203A3B">
        <w:rPr>
          <w:rFonts w:ascii="Times New Roman" w:hAnsi="Times New Roman" w:cs="Times New Roman"/>
          <w:color w:val="262628"/>
          <w:sz w:val="24"/>
          <w:szCs w:val="24"/>
          <w:lang w:val="ru"/>
        </w:rPr>
        <w:t>ес</w:t>
      </w:r>
      <w:r>
        <w:rPr>
          <w:rFonts w:ascii="Times New Roman" w:hAnsi="Times New Roman" w:cs="Times New Roman"/>
          <w:color w:val="262628"/>
          <w:sz w:val="24"/>
          <w:szCs w:val="24"/>
          <w:lang w:val="ru"/>
        </w:rPr>
        <w:t>т</w:t>
      </w:r>
      <w:r w:rsidRPr="00203A3B">
        <w:rPr>
          <w:rFonts w:ascii="Times New Roman" w:hAnsi="Times New Roman" w:cs="Times New Roman"/>
          <w:color w:val="262628"/>
          <w:sz w:val="24"/>
          <w:szCs w:val="24"/>
          <w:lang w:val="ru"/>
        </w:rPr>
        <w:t xml:space="preserve">ва в государственных органах власти, органах местного самоуправления, в судах, а также </w:t>
      </w:r>
      <w:r>
        <w:rPr>
          <w:rFonts w:ascii="Times New Roman" w:hAnsi="Times New Roman" w:cs="Times New Roman"/>
          <w:color w:val="262628"/>
          <w:sz w:val="24"/>
          <w:szCs w:val="24"/>
          <w:lang w:val="ru"/>
        </w:rPr>
        <w:t>во</w:t>
      </w:r>
      <w:r w:rsidRPr="00203A3B">
        <w:rPr>
          <w:rFonts w:ascii="Times New Roman" w:hAnsi="Times New Roman" w:cs="Times New Roman"/>
          <w:color w:val="262628"/>
          <w:sz w:val="24"/>
          <w:szCs w:val="24"/>
          <w:lang w:val="ru"/>
        </w:rPr>
        <w:t xml:space="preserve"> взаимоотн</w:t>
      </w:r>
      <w:r>
        <w:rPr>
          <w:rFonts w:ascii="Times New Roman" w:hAnsi="Times New Roman" w:cs="Times New Roman"/>
          <w:color w:val="262628"/>
          <w:sz w:val="24"/>
          <w:szCs w:val="24"/>
          <w:lang w:val="ru"/>
        </w:rPr>
        <w:t>о</w:t>
      </w:r>
      <w:r w:rsidRPr="00203A3B">
        <w:rPr>
          <w:rFonts w:ascii="Times New Roman" w:hAnsi="Times New Roman" w:cs="Times New Roman"/>
          <w:color w:val="262628"/>
          <w:sz w:val="24"/>
          <w:szCs w:val="24"/>
          <w:lang w:val="ru"/>
        </w:rPr>
        <w:t>шениях с иными юридическими и физичес</w:t>
      </w:r>
      <w:r>
        <w:rPr>
          <w:rFonts w:ascii="Times New Roman" w:hAnsi="Times New Roman" w:cs="Times New Roman"/>
          <w:color w:val="262628"/>
          <w:sz w:val="24"/>
          <w:szCs w:val="24"/>
          <w:lang w:val="ru"/>
        </w:rPr>
        <w:t>к</w:t>
      </w:r>
      <w:r w:rsidRPr="00203A3B">
        <w:rPr>
          <w:rFonts w:ascii="Times New Roman" w:hAnsi="Times New Roman" w:cs="Times New Roman"/>
          <w:color w:val="262628"/>
          <w:sz w:val="24"/>
          <w:szCs w:val="24"/>
          <w:lang w:val="ru"/>
        </w:rPr>
        <w:t>ими лицами</w:t>
      </w:r>
      <w:r>
        <w:rPr>
          <w:rFonts w:ascii="Times New Roman" w:hAnsi="Times New Roman" w:cs="Times New Roman"/>
          <w:color w:val="262628"/>
          <w:sz w:val="24"/>
          <w:szCs w:val="24"/>
          <w:lang w:val="ru"/>
        </w:rPr>
        <w:t>;</w:t>
      </w:r>
    </w:p>
    <w:p w14:paraId="2AF1E2B0" w14:textId="5660EFD4" w:rsidR="00203A3B" w:rsidRDefault="00203A3B" w:rsidP="002F2D6B">
      <w:pPr>
        <w:pStyle w:val="a5"/>
        <w:tabs>
          <w:tab w:val="left" w:pos="2973"/>
        </w:tabs>
        <w:spacing w:line="230" w:lineRule="auto"/>
        <w:ind w:left="420" w:firstLine="0"/>
        <w:jc w:val="both"/>
        <w:rPr>
          <w:rFonts w:ascii="Times New Roman" w:hAnsi="Times New Roman" w:cs="Times New Roman"/>
          <w:color w:val="262628"/>
          <w:sz w:val="24"/>
          <w:szCs w:val="24"/>
          <w:lang w:val="ru"/>
        </w:rPr>
      </w:pPr>
      <w:r w:rsidRPr="00203A3B">
        <w:rPr>
          <w:rFonts w:ascii="Times New Roman" w:hAnsi="Times New Roman" w:cs="Times New Roman"/>
          <w:color w:val="262628"/>
          <w:sz w:val="24"/>
          <w:szCs w:val="24"/>
          <w:lang w:val="ru"/>
        </w:rPr>
        <w:t>защиты прав и интересов членов Товарищества</w:t>
      </w:r>
      <w:r>
        <w:rPr>
          <w:rFonts w:ascii="Times New Roman" w:hAnsi="Times New Roman" w:cs="Times New Roman"/>
          <w:color w:val="262628"/>
          <w:sz w:val="24"/>
          <w:szCs w:val="24"/>
          <w:lang w:val="ru"/>
        </w:rPr>
        <w:t>.</w:t>
      </w:r>
    </w:p>
    <w:p w14:paraId="4FC434F1" w14:textId="4496289E" w:rsidR="00B33926" w:rsidRPr="00B33926" w:rsidRDefault="00B33926" w:rsidP="002F2D6B">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2.2. Товарищество собственников жилья вправе:</w:t>
      </w:r>
    </w:p>
    <w:p w14:paraId="352FE7C1" w14:textId="77777777" w:rsidR="00B33926" w:rsidRPr="00B33926" w:rsidRDefault="00B33926" w:rsidP="002F2D6B">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1) заключать в соответствии с законодательством договор управления ТСЖ и иные обеспечивающие управление ТСЖ, в том числе содержание и ремонт общего имущества, договоры;</w:t>
      </w:r>
    </w:p>
    <w:p w14:paraId="09DAA7AA" w14:textId="77777777" w:rsidR="00B33926" w:rsidRPr="00B33926" w:rsidRDefault="00B33926" w:rsidP="002F2D6B">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2) определять смету доходов и расходов на год, в том числе необходимые расходы на содержание и ремонт общего имущества в Товариществе, затраты на капитальный ремонт и реконструкцию общего имущества, специальные взносы и отчисления в резервный фонд, а также расходы на другие установленные Жилищным Кодексом Российской Федерации  и уставом товарищества цели;</w:t>
      </w:r>
    </w:p>
    <w:p w14:paraId="245EE25A" w14:textId="77777777" w:rsidR="00B33926" w:rsidRPr="00B33926" w:rsidRDefault="00B33926" w:rsidP="002F2D6B">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3) устанавливать на основе принятой сметы доходов и расходов на год товарищества размеры платежей и взносов для каждого члена ТСЖ.</w:t>
      </w:r>
    </w:p>
    <w:p w14:paraId="671E5602" w14:textId="77777777" w:rsidR="00B33926" w:rsidRPr="00B33926" w:rsidRDefault="00B33926" w:rsidP="002F2D6B">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4) выполнять работы для собственников жилья и предоставлять им услуги;</w:t>
      </w:r>
    </w:p>
    <w:p w14:paraId="11D6773A" w14:textId="77777777" w:rsidR="00B33926" w:rsidRPr="00B33926" w:rsidRDefault="00B33926" w:rsidP="002F2D6B">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5) пользоваться предоставляемыми банками кредитами в порядке и на условиях, которые предусмотрены законодательством;</w:t>
      </w:r>
    </w:p>
    <w:p w14:paraId="6BA8A025"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lastRenderedPageBreak/>
        <w:t>6) передавать по договору материальные и денежные средства лицам, выполняющим для товарищества работы и предоставляющим товариществу услуги;</w:t>
      </w:r>
    </w:p>
    <w:p w14:paraId="3F148E7F"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7) продавать и передавать во временное пользование, обменивать имущество, принадлежащее товариществу.</w:t>
      </w:r>
    </w:p>
    <w:p w14:paraId="12AB7D13" w14:textId="34E7780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2.</w:t>
      </w:r>
      <w:r>
        <w:rPr>
          <w:rFonts w:ascii="Times New Roman" w:hAnsi="Times New Roman" w:cs="Times New Roman"/>
          <w:color w:val="FF0000"/>
          <w:sz w:val="24"/>
          <w:szCs w:val="24"/>
          <w:lang w:val="ru"/>
        </w:rPr>
        <w:t>3.</w:t>
      </w:r>
      <w:r w:rsidRPr="00B33926">
        <w:rPr>
          <w:rFonts w:ascii="Times New Roman" w:hAnsi="Times New Roman" w:cs="Times New Roman"/>
          <w:color w:val="FF0000"/>
          <w:sz w:val="24"/>
          <w:szCs w:val="24"/>
          <w:lang w:val="ru"/>
        </w:rPr>
        <w:t xml:space="preserve"> В случаях, если это не нарушает права и законные интересы собственников жилья, товарищество собственников жилья вправе:</w:t>
      </w:r>
    </w:p>
    <w:p w14:paraId="57E9FAB2"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1) предоставлять в пользование или ограниченное пользование часть общего имущества;</w:t>
      </w:r>
    </w:p>
    <w:p w14:paraId="464372BA"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2) в соответствии с требованиями законодательства в установленном порядке надстраивать, перестраивать часть общего имущества;</w:t>
      </w:r>
    </w:p>
    <w:p w14:paraId="24953146"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3) получать в пользование либо получать или приобретать в общую долевую собственность земельные участки для осуществления жилищного строительства, возведения хозяйственных и иных построек и их дальнейшей эксплуатации;</w:t>
      </w:r>
    </w:p>
    <w:p w14:paraId="0A900CE5"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4) заключать сделки и совершать иные отвечающие целям и задачам товарищества действия.</w:t>
      </w:r>
    </w:p>
    <w:p w14:paraId="534B6516" w14:textId="70A081E8"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2.4</w:t>
      </w:r>
      <w:r w:rsidRPr="00B33926">
        <w:rPr>
          <w:rFonts w:ascii="Times New Roman" w:hAnsi="Times New Roman" w:cs="Times New Roman"/>
          <w:color w:val="FF0000"/>
          <w:sz w:val="24"/>
          <w:szCs w:val="24"/>
          <w:lang w:val="ru"/>
        </w:rPr>
        <w:t>. В случае неисполнения членами ТСЖ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14:paraId="0E71EA2B" w14:textId="6DCAD98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2.5..</w:t>
      </w:r>
      <w:r w:rsidRPr="00B33926">
        <w:rPr>
          <w:rFonts w:ascii="Times New Roman" w:hAnsi="Times New Roman" w:cs="Times New Roman"/>
          <w:color w:val="FF0000"/>
          <w:sz w:val="24"/>
          <w:szCs w:val="24"/>
          <w:lang w:val="ru"/>
        </w:rPr>
        <w:t xml:space="preserve"> Товарищество собственников жилья может потребовать в судебном порядке полного возмещения причиненных ему убытков в результате неисполнения членами ТСЖ обязательств по уплате обязательных платежей и взносов и оплате иных общих расходов.</w:t>
      </w:r>
    </w:p>
    <w:p w14:paraId="3EC67C47" w14:textId="77777777" w:rsidR="00B33926" w:rsidRDefault="00B33926" w:rsidP="00D36F8F">
      <w:pPr>
        <w:tabs>
          <w:tab w:val="left" w:pos="2973"/>
        </w:tabs>
        <w:spacing w:line="230" w:lineRule="auto"/>
        <w:jc w:val="both"/>
        <w:rPr>
          <w:rFonts w:ascii="Times New Roman" w:hAnsi="Times New Roman" w:cs="Times New Roman"/>
          <w:color w:val="FF0000"/>
          <w:sz w:val="24"/>
          <w:szCs w:val="24"/>
          <w:lang w:val="ru"/>
        </w:rPr>
      </w:pPr>
    </w:p>
    <w:p w14:paraId="23ED72CC" w14:textId="1A07F81F"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Товарищество собственников жилья обязано:</w:t>
      </w:r>
    </w:p>
    <w:p w14:paraId="6759B221"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1) обеспечивать выполнение требований Жилищного Кодекса Российской Федерации, положений других федеральных законов, иных нормативных правовых актов, а также устава товарищества;</w:t>
      </w:r>
    </w:p>
    <w:p w14:paraId="77139AC4"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 xml:space="preserve">4) обеспечивать надлежащее </w:t>
      </w:r>
      <w:hyperlink r:id="rId5" w:history="1">
        <w:r w:rsidRPr="00B33926">
          <w:rPr>
            <w:rFonts w:ascii="Times New Roman" w:hAnsi="Times New Roman" w:cs="Times New Roman"/>
            <w:color w:val="FF0000"/>
            <w:sz w:val="24"/>
            <w:szCs w:val="24"/>
            <w:lang w:val="ru"/>
          </w:rPr>
          <w:t>санитарное</w:t>
        </w:r>
      </w:hyperlink>
      <w:r w:rsidRPr="00B33926">
        <w:rPr>
          <w:rFonts w:ascii="Times New Roman" w:hAnsi="Times New Roman" w:cs="Times New Roman"/>
          <w:color w:val="FF0000"/>
          <w:sz w:val="24"/>
          <w:szCs w:val="24"/>
          <w:lang w:val="ru"/>
        </w:rPr>
        <w:t xml:space="preserve"> и техническое состояние общего имущества;</w:t>
      </w:r>
    </w:p>
    <w:p w14:paraId="462537EE"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5) обеспечивать выполнение всеми членами ТСЖ обязанностей по содержанию и ремонту общего имущества;</w:t>
      </w:r>
    </w:p>
    <w:p w14:paraId="1CDF8080"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6) обеспечивать соблюдение прав и законных интересов членов ТСЖ  при установлении условий и порядка владения, пользования и распоряжения общей собственностью;</w:t>
      </w:r>
    </w:p>
    <w:p w14:paraId="45517C93"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членами ТСЖ общим имуществом или препятствующих этому;</w:t>
      </w:r>
    </w:p>
    <w:p w14:paraId="6224F794"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r:id="rId6" w:history="1">
        <w:r w:rsidRPr="00B33926">
          <w:rPr>
            <w:rFonts w:ascii="Times New Roman" w:hAnsi="Times New Roman" w:cs="Times New Roman"/>
            <w:color w:val="FF0000"/>
            <w:sz w:val="24"/>
            <w:szCs w:val="24"/>
            <w:lang w:val="ru"/>
          </w:rPr>
          <w:t>части 2 статьи 20</w:t>
        </w:r>
      </w:hyperlink>
      <w:r w:rsidRPr="00B33926">
        <w:rPr>
          <w:rFonts w:ascii="Times New Roman" w:hAnsi="Times New Roman" w:cs="Times New Roman"/>
          <w:color w:val="FF0000"/>
          <w:sz w:val="24"/>
          <w:szCs w:val="24"/>
          <w:lang w:val="ru"/>
        </w:rPr>
        <w:t xml:space="preserve"> Жилищного  Кодекса РФ;</w:t>
      </w:r>
    </w:p>
    <w:p w14:paraId="3F3AE359" w14:textId="6FE5082B"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r w:rsidRPr="00B33926">
        <w:rPr>
          <w:rFonts w:ascii="Times New Roman" w:hAnsi="Times New Roman" w:cs="Times New Roman"/>
          <w:color w:val="FF0000"/>
          <w:sz w:val="24"/>
          <w:szCs w:val="24"/>
          <w:lang w:val="ru"/>
        </w:rPr>
        <w:t xml:space="preserve">10) представлять в уполномоченные органы исполнительной власти субъектов Российской Федерации, указанные в </w:t>
      </w:r>
      <w:hyperlink r:id="rId7" w:history="1">
        <w:r w:rsidRPr="00B33926">
          <w:rPr>
            <w:rFonts w:ascii="Times New Roman" w:hAnsi="Times New Roman" w:cs="Times New Roman"/>
            <w:color w:val="FF0000"/>
            <w:sz w:val="24"/>
            <w:szCs w:val="24"/>
            <w:lang w:val="ru"/>
          </w:rPr>
          <w:t>части 2 статьи 20</w:t>
        </w:r>
      </w:hyperlink>
      <w:r w:rsidRPr="00B33926">
        <w:rPr>
          <w:rFonts w:ascii="Times New Roman" w:hAnsi="Times New Roman" w:cs="Times New Roman"/>
          <w:color w:val="FF0000"/>
          <w:sz w:val="24"/>
          <w:szCs w:val="24"/>
          <w:lang w:val="ru"/>
        </w:rPr>
        <w:t xml:space="preserve"> Жилищного  Кодекса РФ, в течение трех месяцев с момента государственной регистрации внесенных в устав товарищества изменений</w:t>
      </w:r>
      <w:r w:rsidR="00D36F8F">
        <w:rPr>
          <w:rFonts w:ascii="Times New Roman" w:hAnsi="Times New Roman" w:cs="Times New Roman"/>
          <w:color w:val="FF0000"/>
          <w:sz w:val="24"/>
          <w:szCs w:val="24"/>
          <w:lang w:val="ru"/>
        </w:rPr>
        <w:t>,</w:t>
      </w:r>
      <w:r w:rsidRPr="00B33926">
        <w:rPr>
          <w:rFonts w:ascii="Times New Roman" w:hAnsi="Times New Roman" w:cs="Times New Roman"/>
          <w:color w:val="FF0000"/>
          <w:sz w:val="24"/>
          <w:szCs w:val="24"/>
          <w:lang w:val="ru"/>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14:paraId="5130AD77" w14:textId="77777777" w:rsidR="00B33926" w:rsidRPr="00B33926" w:rsidRDefault="00B33926" w:rsidP="00D36F8F">
      <w:pPr>
        <w:tabs>
          <w:tab w:val="left" w:pos="2973"/>
        </w:tabs>
        <w:spacing w:line="230" w:lineRule="auto"/>
        <w:jc w:val="both"/>
        <w:rPr>
          <w:rFonts w:ascii="Times New Roman" w:hAnsi="Times New Roman" w:cs="Times New Roman"/>
          <w:color w:val="FF0000"/>
          <w:sz w:val="24"/>
          <w:szCs w:val="24"/>
          <w:lang w:val="ru"/>
        </w:rPr>
      </w:pPr>
    </w:p>
    <w:p w14:paraId="26B0ACE2" w14:textId="62E530F1" w:rsidR="00203A3B" w:rsidRDefault="00203A3B" w:rsidP="00D36F8F">
      <w:pPr>
        <w:pStyle w:val="a5"/>
        <w:tabs>
          <w:tab w:val="left" w:pos="2973"/>
        </w:tabs>
        <w:spacing w:line="230" w:lineRule="auto"/>
        <w:ind w:left="420" w:firstLine="0"/>
        <w:jc w:val="both"/>
        <w:rPr>
          <w:rFonts w:ascii="Times New Roman" w:hAnsi="Times New Roman" w:cs="Times New Roman"/>
          <w:color w:val="262628"/>
          <w:sz w:val="24"/>
          <w:szCs w:val="24"/>
          <w:lang w:val="ru"/>
        </w:rPr>
      </w:pPr>
    </w:p>
    <w:p w14:paraId="0D937B66" w14:textId="7AC00AAC" w:rsidR="00203A3B" w:rsidRDefault="00203A3B" w:rsidP="00D36F8F">
      <w:pPr>
        <w:pStyle w:val="a5"/>
        <w:tabs>
          <w:tab w:val="left" w:pos="2973"/>
        </w:tabs>
        <w:spacing w:line="230" w:lineRule="auto"/>
        <w:ind w:left="420" w:firstLine="0"/>
        <w:jc w:val="both"/>
        <w:rPr>
          <w:rFonts w:ascii="Times New Roman" w:hAnsi="Times New Roman" w:cs="Times New Roman"/>
          <w:b/>
          <w:bCs/>
          <w:color w:val="262628"/>
          <w:sz w:val="24"/>
          <w:szCs w:val="24"/>
          <w:lang w:val="ru"/>
        </w:rPr>
      </w:pPr>
      <w:r w:rsidRPr="001F2885">
        <w:rPr>
          <w:rFonts w:ascii="Times New Roman" w:hAnsi="Times New Roman" w:cs="Times New Roman"/>
          <w:b/>
          <w:bCs/>
          <w:color w:val="262628"/>
          <w:sz w:val="24"/>
          <w:szCs w:val="24"/>
          <w:lang w:val="ru"/>
        </w:rPr>
        <w:t xml:space="preserve">3. Право собственности на жилые здания и общее имущество </w:t>
      </w:r>
      <w:r w:rsidRPr="00D71AC9">
        <w:rPr>
          <w:rFonts w:ascii="Times New Roman" w:hAnsi="Times New Roman" w:cs="Times New Roman"/>
          <w:b/>
          <w:bCs/>
          <w:color w:val="262628"/>
          <w:sz w:val="24"/>
          <w:szCs w:val="24"/>
          <w:highlight w:val="yellow"/>
          <w:lang w:val="ru"/>
        </w:rPr>
        <w:t xml:space="preserve">в </w:t>
      </w:r>
      <w:r w:rsidRPr="00744DD5">
        <w:rPr>
          <w:rFonts w:ascii="Times New Roman" w:hAnsi="Times New Roman" w:cs="Times New Roman"/>
          <w:b/>
          <w:bCs/>
          <w:strike/>
          <w:color w:val="262628"/>
          <w:sz w:val="24"/>
          <w:szCs w:val="24"/>
          <w:highlight w:val="yellow"/>
          <w:lang w:val="ru"/>
        </w:rPr>
        <w:t>кондоминиуме</w:t>
      </w:r>
      <w:r w:rsidR="00744DD5" w:rsidRPr="00744DD5">
        <w:rPr>
          <w:rFonts w:ascii="Times New Roman" w:hAnsi="Times New Roman" w:cs="Times New Roman"/>
          <w:strike/>
          <w:color w:val="FF0000"/>
          <w:sz w:val="24"/>
          <w:szCs w:val="24"/>
          <w:lang w:val="ru"/>
        </w:rPr>
        <w:t xml:space="preserve"> </w:t>
      </w:r>
      <w:r w:rsidR="0042025F" w:rsidRPr="00D36F8F">
        <w:rPr>
          <w:rFonts w:ascii="Times New Roman" w:hAnsi="Times New Roman" w:cs="Times New Roman"/>
          <w:color w:val="FF0000"/>
          <w:sz w:val="24"/>
          <w:szCs w:val="24"/>
          <w:lang w:val="ru"/>
        </w:rPr>
        <w:t xml:space="preserve">в </w:t>
      </w:r>
      <w:r w:rsidR="00744DD5" w:rsidRPr="00744DD5">
        <w:rPr>
          <w:rFonts w:ascii="Times New Roman" w:hAnsi="Times New Roman" w:cs="Times New Roman"/>
          <w:color w:val="FF0000"/>
          <w:sz w:val="24"/>
          <w:szCs w:val="24"/>
          <w:lang w:val="ru"/>
        </w:rPr>
        <w:t>Товариществе</w:t>
      </w:r>
      <w:r w:rsidR="00744DD5">
        <w:rPr>
          <w:rFonts w:ascii="Times New Roman" w:hAnsi="Times New Roman" w:cs="Times New Roman"/>
          <w:color w:val="FF0000"/>
          <w:sz w:val="24"/>
          <w:szCs w:val="24"/>
          <w:lang w:val="ru"/>
        </w:rPr>
        <w:t>.</w:t>
      </w:r>
    </w:p>
    <w:p w14:paraId="2F5EBC77" w14:textId="77777777" w:rsidR="001F2885" w:rsidRDefault="001F2885" w:rsidP="00D36F8F">
      <w:pPr>
        <w:pStyle w:val="a5"/>
        <w:tabs>
          <w:tab w:val="left" w:pos="2973"/>
        </w:tabs>
        <w:spacing w:line="230" w:lineRule="auto"/>
        <w:ind w:left="420" w:firstLine="0"/>
        <w:jc w:val="both"/>
        <w:rPr>
          <w:rFonts w:ascii="Times New Roman" w:hAnsi="Times New Roman" w:cs="Times New Roman"/>
          <w:b/>
          <w:bCs/>
          <w:color w:val="262628"/>
          <w:sz w:val="24"/>
          <w:szCs w:val="24"/>
          <w:lang w:val="ru"/>
        </w:rPr>
      </w:pPr>
    </w:p>
    <w:p w14:paraId="5542AFDD" w14:textId="7F75C5C5" w:rsidR="00CC5B2B" w:rsidRPr="00CC5B2B" w:rsidRDefault="001F2885"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CC5B2B">
        <w:rPr>
          <w:rFonts w:ascii="Times New Roman" w:hAnsi="Times New Roman" w:cs="Times New Roman"/>
          <w:color w:val="262628"/>
          <w:sz w:val="24"/>
          <w:szCs w:val="24"/>
          <w:lang w:val="ru"/>
        </w:rPr>
        <w:t>Объектами собственности членов Товарищества являются    жилые дома и нежилые здания, земельные участки  на которых они расположены (далее вместе именуемые домовладение), а также имущество, находящееся в их общей долевой собственности.</w:t>
      </w:r>
    </w:p>
    <w:p w14:paraId="394F3390" w14:textId="57CBF600" w:rsidR="001F2885" w:rsidRDefault="001F2885"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1F2885">
        <w:rPr>
          <w:noProof/>
          <w:lang w:val="ru-RU" w:eastAsia="ru-RU"/>
        </w:rPr>
        <mc:AlternateContent>
          <mc:Choice Requires="wps">
            <w:drawing>
              <wp:anchor distT="0" distB="0" distL="114300" distR="114300" simplePos="0" relativeHeight="251661312" behindDoc="0" locked="0" layoutInCell="1" allowOverlap="1" wp14:anchorId="7382CC93" wp14:editId="7BEF276C">
                <wp:simplePos x="0" y="0"/>
                <wp:positionH relativeFrom="page">
                  <wp:posOffset>7354570</wp:posOffset>
                </wp:positionH>
                <wp:positionV relativeFrom="paragraph">
                  <wp:posOffset>8205470</wp:posOffset>
                </wp:positionV>
                <wp:extent cx="0" cy="0"/>
                <wp:effectExtent l="10795" t="7867015" r="8255" b="7868920"/>
                <wp:wrapNone/>
                <wp:docPr id="5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233">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5F1C" id="Line 3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9.1pt,646.1pt" to="579.1pt,6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" strokecolor="#282828" strokeweight=".25647mm">
                <w10:wrap anchorx="page"/>
              </v:line>
            </w:pict>
          </mc:Fallback>
        </mc:AlternateContent>
      </w:r>
      <w:r w:rsidRPr="00CC5B2B">
        <w:rPr>
          <w:rFonts w:ascii="Times New Roman" w:hAnsi="Times New Roman" w:cs="Times New Roman"/>
          <w:color w:val="262628"/>
          <w:sz w:val="24"/>
          <w:szCs w:val="24"/>
          <w:lang w:val="ru"/>
        </w:rPr>
        <w:t xml:space="preserve">Члены Товарищества осуществляют права владения, пользования и распоряжения принадлежащими  им  зданиями   в  соответствии  с  общими   нормами   гражданского </w:t>
      </w:r>
      <w:r w:rsidRPr="00CC5B2B">
        <w:rPr>
          <w:rFonts w:ascii="Times New Roman" w:hAnsi="Times New Roman" w:cs="Times New Roman"/>
          <w:color w:val="262628"/>
          <w:sz w:val="24"/>
          <w:szCs w:val="24"/>
          <w:lang w:val="ru"/>
        </w:rPr>
        <w:lastRenderedPageBreak/>
        <w:t>законодательства</w:t>
      </w:r>
      <w:r w:rsidR="00CC5B2B">
        <w:rPr>
          <w:rFonts w:ascii="Times New Roman" w:hAnsi="Times New Roman" w:cs="Times New Roman"/>
          <w:color w:val="262628"/>
          <w:sz w:val="24"/>
          <w:szCs w:val="24"/>
          <w:lang w:val="ru"/>
        </w:rPr>
        <w:t>.</w:t>
      </w:r>
    </w:p>
    <w:p w14:paraId="46A95330" w14:textId="46E4C9B1" w:rsidR="009D3CDE" w:rsidRPr="009D3CDE" w:rsidRDefault="009D3CDE" w:rsidP="00D36F8F">
      <w:pPr>
        <w:pStyle w:val="a5"/>
        <w:tabs>
          <w:tab w:val="left" w:pos="2973"/>
        </w:tabs>
        <w:spacing w:line="230" w:lineRule="auto"/>
        <w:ind w:left="360" w:firstLine="0"/>
        <w:jc w:val="both"/>
        <w:rPr>
          <w:rFonts w:ascii="Times New Roman" w:hAnsi="Times New Roman" w:cs="Times New Roman"/>
          <w:color w:val="262628"/>
          <w:sz w:val="24"/>
          <w:szCs w:val="24"/>
          <w:lang w:val="ru"/>
        </w:rPr>
      </w:pPr>
      <w:r w:rsidRPr="00AC6A11">
        <w:rPr>
          <w:rFonts w:ascii="Times New Roman" w:hAnsi="Times New Roman" w:cs="Times New Roman"/>
          <w:color w:val="262628"/>
          <w:sz w:val="20"/>
          <w:szCs w:val="20"/>
          <w:lang w:val="ru-RU"/>
        </w:rPr>
        <w:t>Ж</w:t>
      </w:r>
      <w:proofErr w:type="spellStart"/>
      <w:r w:rsidRPr="009D3CDE">
        <w:rPr>
          <w:rFonts w:ascii="Times New Roman" w:hAnsi="Times New Roman" w:cs="Times New Roman"/>
          <w:color w:val="262628"/>
          <w:sz w:val="24"/>
          <w:szCs w:val="24"/>
          <w:lang w:val="ru"/>
        </w:rPr>
        <w:t>илой</w:t>
      </w:r>
      <w:proofErr w:type="spellEnd"/>
      <w:r w:rsidRPr="009D3CDE">
        <w:rPr>
          <w:rFonts w:ascii="Times New Roman" w:hAnsi="Times New Roman" w:cs="Times New Roman"/>
          <w:color w:val="262628"/>
          <w:sz w:val="24"/>
          <w:szCs w:val="24"/>
          <w:lang w:val="ru"/>
        </w:rPr>
        <w:t xml:space="preserve"> дом используется для проживания гражданина</w:t>
      </w:r>
      <w:r w:rsidRPr="009D3CDE">
        <w:rPr>
          <w:rFonts w:ascii="Times New Roman" w:hAnsi="Times New Roman" w:cs="Times New Roman"/>
          <w:color w:val="262628"/>
          <w:sz w:val="24"/>
          <w:szCs w:val="24"/>
          <w:lang w:val="ru-RU"/>
        </w:rPr>
        <w:t xml:space="preserve"> </w:t>
      </w:r>
      <w:r>
        <w:rPr>
          <w:rFonts w:ascii="Times New Roman" w:hAnsi="Times New Roman" w:cs="Times New Roman"/>
          <w:color w:val="262628"/>
          <w:sz w:val="24"/>
          <w:szCs w:val="24"/>
          <w:lang w:val="ru-RU"/>
        </w:rPr>
        <w:t>и членов его семьи</w:t>
      </w:r>
      <w:r w:rsidRPr="009D3CDE">
        <w:rPr>
          <w:rFonts w:ascii="Times New Roman" w:hAnsi="Times New Roman" w:cs="Times New Roman"/>
          <w:color w:val="262628"/>
          <w:sz w:val="20"/>
          <w:szCs w:val="20"/>
          <w:lang w:val="ru-RU"/>
        </w:rPr>
        <w:t xml:space="preserve">. </w:t>
      </w:r>
      <w:r w:rsidRPr="009D3CDE">
        <w:rPr>
          <w:rFonts w:ascii="Times New Roman" w:hAnsi="Times New Roman" w:cs="Times New Roman"/>
          <w:color w:val="262628"/>
          <w:sz w:val="24"/>
          <w:szCs w:val="24"/>
          <w:lang w:val="ru"/>
        </w:rPr>
        <w:t xml:space="preserve">Жилые дома могут  сдаваться  их собственниками  другим  гражданам для проживания на основании договора.  </w:t>
      </w:r>
    </w:p>
    <w:p w14:paraId="2AD63CC8" w14:textId="5FF89D7D" w:rsidR="009D3CDE" w:rsidRPr="009D3CDE" w:rsidRDefault="001833EC"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1833EC">
        <w:rPr>
          <w:rFonts w:ascii="Times New Roman" w:hAnsi="Times New Roman" w:cs="Times New Roman"/>
          <w:color w:val="262628"/>
          <w:sz w:val="24"/>
          <w:szCs w:val="24"/>
          <w:lang w:val="ru"/>
        </w:rPr>
        <w:t xml:space="preserve">Члены Товарищества владеют, пользуются и в установленных </w:t>
      </w:r>
      <w:r w:rsidRPr="00744DD5">
        <w:rPr>
          <w:rFonts w:ascii="Times New Roman" w:hAnsi="Times New Roman" w:cs="Times New Roman"/>
          <w:strike/>
          <w:color w:val="262628"/>
          <w:sz w:val="24"/>
          <w:szCs w:val="24"/>
          <w:highlight w:val="yellow"/>
          <w:lang w:val="ru"/>
        </w:rPr>
        <w:t>Федеральным законом "О товариществах  собственников  жилья</w:t>
      </w:r>
      <w:r w:rsidRPr="00744DD5">
        <w:rPr>
          <w:rFonts w:ascii="Times New Roman" w:hAnsi="Times New Roman" w:cs="Times New Roman"/>
          <w:strike/>
          <w:color w:val="262628"/>
          <w:sz w:val="24"/>
          <w:szCs w:val="24"/>
          <w:lang w:val="ru"/>
        </w:rPr>
        <w:t>"</w:t>
      </w:r>
      <w:r w:rsidRPr="001833EC">
        <w:rPr>
          <w:rFonts w:ascii="Times New Roman" w:hAnsi="Times New Roman" w:cs="Times New Roman"/>
          <w:color w:val="262628"/>
          <w:sz w:val="24"/>
          <w:szCs w:val="24"/>
          <w:lang w:val="ru"/>
        </w:rPr>
        <w:t xml:space="preserve"> </w:t>
      </w:r>
      <w:r w:rsidR="00744DD5" w:rsidRPr="001833EC">
        <w:rPr>
          <w:rFonts w:ascii="Times New Roman" w:hAnsi="Times New Roman" w:cs="Times New Roman"/>
          <w:color w:val="FF0000"/>
          <w:sz w:val="24"/>
          <w:szCs w:val="24"/>
          <w:lang w:val="ru-RU"/>
        </w:rPr>
        <w:t>Жилищн</w:t>
      </w:r>
      <w:r w:rsidR="00744DD5">
        <w:rPr>
          <w:rFonts w:ascii="Times New Roman" w:hAnsi="Times New Roman" w:cs="Times New Roman"/>
          <w:color w:val="FF0000"/>
          <w:sz w:val="24"/>
          <w:szCs w:val="24"/>
          <w:lang w:val="ru-RU"/>
        </w:rPr>
        <w:t>ым</w:t>
      </w:r>
      <w:r w:rsidR="00744DD5" w:rsidRPr="001833EC">
        <w:rPr>
          <w:rFonts w:ascii="Times New Roman" w:hAnsi="Times New Roman" w:cs="Times New Roman"/>
          <w:color w:val="FF0000"/>
          <w:sz w:val="24"/>
          <w:szCs w:val="24"/>
          <w:lang w:val="ru-RU"/>
        </w:rPr>
        <w:t xml:space="preserve"> кодекс</w:t>
      </w:r>
      <w:r w:rsidR="00744DD5">
        <w:rPr>
          <w:rFonts w:ascii="Times New Roman" w:hAnsi="Times New Roman" w:cs="Times New Roman"/>
          <w:color w:val="FF0000"/>
          <w:sz w:val="24"/>
          <w:szCs w:val="24"/>
          <w:lang w:val="ru-RU"/>
        </w:rPr>
        <w:t>ом</w:t>
      </w:r>
      <w:r w:rsidR="00744DD5" w:rsidRPr="001833EC">
        <w:rPr>
          <w:rFonts w:ascii="Times New Roman" w:hAnsi="Times New Roman" w:cs="Times New Roman"/>
          <w:color w:val="FF0000"/>
          <w:sz w:val="24"/>
          <w:szCs w:val="24"/>
          <w:lang w:val="ru-RU"/>
        </w:rPr>
        <w:t xml:space="preserve"> Российской Федерации</w:t>
      </w:r>
      <w:r w:rsidRPr="001833EC">
        <w:rPr>
          <w:rFonts w:ascii="Times New Roman" w:hAnsi="Times New Roman" w:cs="Times New Roman"/>
          <w:color w:val="262628"/>
          <w:sz w:val="24"/>
          <w:szCs w:val="24"/>
          <w:lang w:val="ru"/>
        </w:rPr>
        <w:t xml:space="preserve"> пределах распоряжаются общим  имуществом  </w:t>
      </w:r>
      <w:r w:rsidRPr="00744DD5">
        <w:rPr>
          <w:rFonts w:ascii="Times New Roman" w:hAnsi="Times New Roman" w:cs="Times New Roman"/>
          <w:strike/>
          <w:color w:val="262628"/>
          <w:sz w:val="24"/>
          <w:szCs w:val="24"/>
          <w:highlight w:val="yellow"/>
          <w:lang w:val="ru"/>
        </w:rPr>
        <w:t>в кондоминиуме</w:t>
      </w:r>
      <w:r w:rsidR="00744DD5" w:rsidRPr="00744DD5">
        <w:rPr>
          <w:rFonts w:ascii="Times New Roman" w:hAnsi="Times New Roman" w:cs="Times New Roman"/>
          <w:color w:val="FF0000"/>
          <w:sz w:val="24"/>
          <w:szCs w:val="24"/>
          <w:lang w:val="ru"/>
        </w:rPr>
        <w:t xml:space="preserve"> </w:t>
      </w:r>
      <w:r w:rsidR="00D36F8F">
        <w:rPr>
          <w:rFonts w:ascii="Times New Roman" w:hAnsi="Times New Roman" w:cs="Times New Roman"/>
          <w:color w:val="FF0000"/>
          <w:sz w:val="24"/>
          <w:szCs w:val="24"/>
          <w:lang w:val="ru"/>
        </w:rPr>
        <w:t xml:space="preserve">в </w:t>
      </w:r>
      <w:r w:rsidR="00744DD5" w:rsidRPr="00744DD5">
        <w:rPr>
          <w:rFonts w:ascii="Times New Roman" w:hAnsi="Times New Roman" w:cs="Times New Roman"/>
          <w:color w:val="FF0000"/>
          <w:sz w:val="24"/>
          <w:szCs w:val="24"/>
          <w:lang w:val="ru"/>
        </w:rPr>
        <w:t>Товариществе</w:t>
      </w:r>
      <w:r w:rsidRPr="001833EC">
        <w:rPr>
          <w:rFonts w:ascii="Times New Roman" w:hAnsi="Times New Roman" w:cs="Times New Roman"/>
          <w:color w:val="262628"/>
          <w:sz w:val="24"/>
          <w:szCs w:val="24"/>
          <w:lang w:val="ru"/>
        </w:rPr>
        <w:t>, находящ</w:t>
      </w:r>
      <w:r w:rsidR="00D36F8F">
        <w:rPr>
          <w:rFonts w:ascii="Times New Roman" w:hAnsi="Times New Roman" w:cs="Times New Roman"/>
          <w:color w:val="262628"/>
          <w:sz w:val="24"/>
          <w:szCs w:val="24"/>
          <w:lang w:val="ru"/>
        </w:rPr>
        <w:t>им</w:t>
      </w:r>
      <w:r w:rsidR="00744DD5">
        <w:rPr>
          <w:rFonts w:ascii="Times New Roman" w:hAnsi="Times New Roman" w:cs="Times New Roman"/>
          <w:color w:val="262628"/>
          <w:sz w:val="24"/>
          <w:szCs w:val="24"/>
          <w:lang w:val="ru"/>
        </w:rPr>
        <w:t xml:space="preserve">ся в </w:t>
      </w:r>
      <w:r w:rsidRPr="001833EC">
        <w:rPr>
          <w:rFonts w:ascii="Times New Roman" w:hAnsi="Times New Roman" w:cs="Times New Roman"/>
          <w:color w:val="262628"/>
          <w:sz w:val="24"/>
          <w:szCs w:val="24"/>
          <w:lang w:val="ru"/>
        </w:rPr>
        <w:t xml:space="preserve"> их общей долевой собственности</w:t>
      </w:r>
      <w:r>
        <w:rPr>
          <w:rFonts w:ascii="Times New Roman" w:hAnsi="Times New Roman" w:cs="Times New Roman"/>
          <w:color w:val="262628"/>
          <w:sz w:val="24"/>
          <w:szCs w:val="24"/>
          <w:lang w:val="ru"/>
        </w:rPr>
        <w:t>.</w:t>
      </w:r>
      <w:r w:rsidR="00D36F8F">
        <w:rPr>
          <w:rFonts w:ascii="Times New Roman" w:hAnsi="Times New Roman" w:cs="Times New Roman"/>
          <w:color w:val="262628"/>
          <w:sz w:val="24"/>
          <w:szCs w:val="24"/>
          <w:lang w:val="ru"/>
        </w:rPr>
        <w:t xml:space="preserve"> </w:t>
      </w:r>
      <w:r w:rsidR="009D3CDE" w:rsidRPr="009D3CDE">
        <w:rPr>
          <w:rFonts w:ascii="Times New Roman" w:hAnsi="Times New Roman" w:cs="Times New Roman"/>
          <w:color w:val="262628"/>
          <w:sz w:val="24"/>
          <w:szCs w:val="24"/>
          <w:lang w:val="ru"/>
        </w:rPr>
        <w:t xml:space="preserve">Объекты </w:t>
      </w:r>
      <w:r w:rsidR="00B6025F">
        <w:rPr>
          <w:rFonts w:ascii="Times New Roman" w:hAnsi="Times New Roman" w:cs="Times New Roman"/>
          <w:color w:val="262628"/>
          <w:sz w:val="24"/>
          <w:szCs w:val="24"/>
          <w:lang w:val="ru"/>
        </w:rPr>
        <w:t xml:space="preserve"> </w:t>
      </w:r>
      <w:r w:rsidR="009D3CDE" w:rsidRPr="009D3CDE">
        <w:rPr>
          <w:rFonts w:ascii="Times New Roman" w:hAnsi="Times New Roman" w:cs="Times New Roman"/>
          <w:color w:val="262628"/>
          <w:sz w:val="24"/>
          <w:szCs w:val="24"/>
          <w:lang w:val="ru"/>
        </w:rPr>
        <w:t xml:space="preserve">общей </w:t>
      </w:r>
      <w:r w:rsidR="00B6025F">
        <w:rPr>
          <w:rFonts w:ascii="Times New Roman" w:hAnsi="Times New Roman" w:cs="Times New Roman"/>
          <w:color w:val="262628"/>
          <w:sz w:val="24"/>
          <w:szCs w:val="24"/>
          <w:lang w:val="ru"/>
        </w:rPr>
        <w:t xml:space="preserve"> </w:t>
      </w:r>
      <w:r w:rsidR="009D3CDE" w:rsidRPr="009D3CDE">
        <w:rPr>
          <w:rFonts w:ascii="Times New Roman" w:hAnsi="Times New Roman" w:cs="Times New Roman"/>
          <w:color w:val="262628"/>
          <w:sz w:val="24"/>
          <w:szCs w:val="24"/>
          <w:lang w:val="ru"/>
        </w:rPr>
        <w:t>собственности передаются членами Товарищества в управление Товариществу. Товарищество не вправе распоряжаться объектами общей собственности, в том числе, отчуждать, сдавать в залог, иначе, как в порядке, предусмотренном настоящим Уставом.</w:t>
      </w:r>
    </w:p>
    <w:p w14:paraId="77E6834B" w14:textId="1A8864F8" w:rsidR="009D3CDE" w:rsidRPr="009D3CDE" w:rsidRDefault="009D3CDE"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9D3CDE">
        <w:rPr>
          <w:rFonts w:ascii="Times New Roman" w:hAnsi="Times New Roman" w:cs="Times New Roman"/>
          <w:color w:val="262628"/>
          <w:sz w:val="24"/>
          <w:szCs w:val="24"/>
          <w:lang w:val="ru"/>
        </w:rPr>
        <w:t xml:space="preserve"> Доли в общем имуществе, принадлежащие членам Товарищества </w:t>
      </w:r>
      <w:r w:rsidRPr="00744DD5">
        <w:rPr>
          <w:rFonts w:ascii="Times New Roman" w:hAnsi="Times New Roman" w:cs="Times New Roman"/>
          <w:strike/>
          <w:color w:val="262628"/>
          <w:sz w:val="24"/>
          <w:szCs w:val="24"/>
          <w:highlight w:val="yellow"/>
          <w:lang w:val="ru"/>
        </w:rPr>
        <w:t>в кондоминиуме</w:t>
      </w:r>
      <w:r w:rsidRPr="009D3CDE">
        <w:rPr>
          <w:rFonts w:ascii="Times New Roman" w:hAnsi="Times New Roman" w:cs="Times New Roman"/>
          <w:color w:val="262628"/>
          <w:sz w:val="24"/>
          <w:szCs w:val="24"/>
          <w:lang w:val="ru"/>
        </w:rPr>
        <w:t>, не подлежат отчуждению отдельно от права собственности членов Товарищества на жилые дома.</w:t>
      </w:r>
    </w:p>
    <w:p w14:paraId="6147CEC1" w14:textId="30761BA7" w:rsidR="009D3CDE" w:rsidRPr="009D3CDE" w:rsidRDefault="009D3CDE"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9D3CDE">
        <w:rPr>
          <w:rFonts w:ascii="Times New Roman" w:hAnsi="Times New Roman" w:cs="Times New Roman"/>
          <w:color w:val="262628"/>
          <w:sz w:val="24"/>
          <w:szCs w:val="24"/>
          <w:lang w:val="ru"/>
        </w:rPr>
        <w:t>Отдельные объекты общего имущества на основании решения общего собрания членов Товарищества, принятого в соответствии с настоящим Уставом, могут быт</w:t>
      </w:r>
      <w:r w:rsidR="00D36F8F">
        <w:rPr>
          <w:rFonts w:ascii="Times New Roman" w:hAnsi="Times New Roman" w:cs="Times New Roman"/>
          <w:color w:val="262628"/>
          <w:sz w:val="24"/>
          <w:szCs w:val="24"/>
          <w:lang w:val="ru"/>
        </w:rPr>
        <w:t>ь переданы в пользование какому</w:t>
      </w:r>
      <w:r w:rsidRPr="009D3CDE">
        <w:rPr>
          <w:rFonts w:ascii="Times New Roman" w:hAnsi="Times New Roman" w:cs="Times New Roman"/>
          <w:color w:val="262628"/>
          <w:sz w:val="24"/>
          <w:szCs w:val="24"/>
          <w:lang w:val="ru"/>
        </w:rPr>
        <w:t>-нибудь лицу или лицам в случаях, когда использование ими данного имущества не связано с нарушением охраняемых законом прав и интересов домовладельцев.</w:t>
      </w:r>
    </w:p>
    <w:p w14:paraId="1AD39B5B" w14:textId="4333F329" w:rsidR="009D3CDE" w:rsidRPr="009D3CDE" w:rsidRDefault="009D3CDE"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9D3CDE">
        <w:rPr>
          <w:rFonts w:ascii="Times New Roman" w:hAnsi="Times New Roman" w:cs="Times New Roman"/>
          <w:color w:val="262628"/>
          <w:sz w:val="24"/>
          <w:szCs w:val="24"/>
          <w:lang w:val="ru"/>
        </w:rPr>
        <w:t xml:space="preserve">Не подлежат отчуждению и передаче в пользование механическое, электрическое, сантехническое и иное оборудование, находящееся за пределами жилых зданий и обслуживающие  более одного здания, прилегающие земельные  участки  в  установленных границах  с  элементами  озеленения  и  благоустройства, а  также, иные  объекты, предназначенные для обслуживания </w:t>
      </w:r>
      <w:r w:rsidRPr="00744DD5">
        <w:rPr>
          <w:rFonts w:ascii="Times New Roman" w:hAnsi="Times New Roman" w:cs="Times New Roman"/>
          <w:strike/>
          <w:color w:val="262628"/>
          <w:sz w:val="24"/>
          <w:szCs w:val="24"/>
          <w:highlight w:val="yellow"/>
          <w:lang w:val="ru"/>
        </w:rPr>
        <w:t>кондоминиума</w:t>
      </w:r>
      <w:r w:rsidR="00744DD5" w:rsidRPr="00744DD5">
        <w:rPr>
          <w:rFonts w:ascii="Times New Roman" w:hAnsi="Times New Roman" w:cs="Times New Roman"/>
          <w:color w:val="FF0000"/>
          <w:sz w:val="24"/>
          <w:szCs w:val="24"/>
          <w:lang w:val="ru"/>
        </w:rPr>
        <w:t xml:space="preserve"> Товариществ</w:t>
      </w:r>
      <w:r w:rsidR="00744DD5">
        <w:rPr>
          <w:rFonts w:ascii="Times New Roman" w:hAnsi="Times New Roman" w:cs="Times New Roman"/>
          <w:color w:val="FF0000"/>
          <w:sz w:val="24"/>
          <w:szCs w:val="24"/>
          <w:lang w:val="ru"/>
        </w:rPr>
        <w:t>а</w:t>
      </w:r>
      <w:r w:rsidRPr="009D3CDE">
        <w:rPr>
          <w:rFonts w:ascii="Times New Roman" w:hAnsi="Times New Roman" w:cs="Times New Roman"/>
          <w:color w:val="262628"/>
          <w:sz w:val="24"/>
          <w:szCs w:val="24"/>
          <w:lang w:val="ru"/>
        </w:rPr>
        <w:t xml:space="preserve"> и отчуждение  или передача в пользование которых может привести к ущемлению прав и законных интересов других домовладельцев.</w:t>
      </w:r>
    </w:p>
    <w:p w14:paraId="42FBB259" w14:textId="3E0FAED5" w:rsidR="009D3CDE" w:rsidRPr="009D3CDE" w:rsidRDefault="009D3CDE" w:rsidP="00D36F8F">
      <w:pPr>
        <w:pStyle w:val="a5"/>
        <w:numPr>
          <w:ilvl w:val="1"/>
          <w:numId w:val="3"/>
        </w:numPr>
        <w:tabs>
          <w:tab w:val="left" w:pos="2973"/>
        </w:tabs>
        <w:spacing w:line="230" w:lineRule="auto"/>
        <w:jc w:val="both"/>
        <w:rPr>
          <w:rFonts w:ascii="Times New Roman" w:hAnsi="Times New Roman" w:cs="Times New Roman"/>
          <w:color w:val="262628"/>
          <w:sz w:val="24"/>
          <w:szCs w:val="24"/>
          <w:lang w:val="ru"/>
        </w:rPr>
      </w:pPr>
      <w:r w:rsidRPr="009D3CDE">
        <w:rPr>
          <w:rFonts w:ascii="Times New Roman" w:hAnsi="Times New Roman" w:cs="Times New Roman"/>
          <w:color w:val="262628"/>
          <w:sz w:val="24"/>
          <w:szCs w:val="24"/>
          <w:lang w:val="ru"/>
        </w:rPr>
        <w:t>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r w:rsidR="00D36F8F">
        <w:rPr>
          <w:rFonts w:ascii="Times New Roman" w:hAnsi="Times New Roman" w:cs="Times New Roman"/>
          <w:color w:val="262628"/>
          <w:sz w:val="24"/>
          <w:szCs w:val="24"/>
          <w:lang w:val="ru"/>
        </w:rPr>
        <w:t>,</w:t>
      </w:r>
      <w:r w:rsidRPr="009D3CDE">
        <w:rPr>
          <w:rFonts w:ascii="Times New Roman" w:hAnsi="Times New Roman" w:cs="Times New Roman"/>
          <w:color w:val="262628"/>
          <w:sz w:val="24"/>
          <w:szCs w:val="24"/>
          <w:lang w:val="ru"/>
        </w:rPr>
        <w:t xml:space="preserve"> а также, если совместным решением членов Товарищества не установлено иное, долю (количество) голосов на общих собраниях членов Товарищества. Для участия каждого члена Товарищества пропорционально доле  принадлежащих  ему  зданий в  </w:t>
      </w:r>
      <w:r w:rsidRPr="00744DD5">
        <w:rPr>
          <w:rFonts w:ascii="Times New Roman" w:hAnsi="Times New Roman" w:cs="Times New Roman"/>
          <w:strike/>
          <w:color w:val="262628"/>
          <w:sz w:val="24"/>
          <w:szCs w:val="24"/>
          <w:highlight w:val="yellow"/>
          <w:lang w:val="ru"/>
        </w:rPr>
        <w:t>кондоминиуме</w:t>
      </w:r>
      <w:r w:rsidR="00744DD5" w:rsidRPr="00744DD5">
        <w:rPr>
          <w:rFonts w:ascii="Times New Roman" w:hAnsi="Times New Roman" w:cs="Times New Roman"/>
          <w:color w:val="FF0000"/>
          <w:sz w:val="24"/>
          <w:szCs w:val="24"/>
          <w:lang w:val="ru"/>
        </w:rPr>
        <w:t xml:space="preserve"> Товариществе</w:t>
      </w:r>
      <w:r w:rsidR="00744DD5">
        <w:rPr>
          <w:rFonts w:ascii="Times New Roman" w:hAnsi="Times New Roman" w:cs="Times New Roman"/>
          <w:color w:val="FF0000"/>
          <w:sz w:val="24"/>
          <w:szCs w:val="24"/>
          <w:lang w:val="ru"/>
        </w:rPr>
        <w:t>,</w:t>
      </w:r>
      <w:r w:rsidRPr="009D3CDE">
        <w:rPr>
          <w:rFonts w:ascii="Times New Roman" w:hAnsi="Times New Roman" w:cs="Times New Roman"/>
          <w:color w:val="262628"/>
          <w:sz w:val="24"/>
          <w:szCs w:val="24"/>
          <w:lang w:val="ru"/>
        </w:rPr>
        <w:t xml:space="preserve"> которая определяется в квадратных метрах общей площади.</w:t>
      </w:r>
    </w:p>
    <w:p w14:paraId="283BC3EA" w14:textId="77777777" w:rsidR="000F02DD" w:rsidRPr="000F02DD" w:rsidRDefault="009D3CDE" w:rsidP="00D36F8F">
      <w:pPr>
        <w:pStyle w:val="a5"/>
        <w:numPr>
          <w:ilvl w:val="1"/>
          <w:numId w:val="3"/>
        </w:numPr>
        <w:tabs>
          <w:tab w:val="left" w:pos="2973"/>
        </w:tabs>
        <w:spacing w:line="216" w:lineRule="auto"/>
        <w:jc w:val="both"/>
        <w:rPr>
          <w:rFonts w:ascii="Times New Roman" w:hAnsi="Times New Roman" w:cs="Times New Roman"/>
          <w:color w:val="262628"/>
          <w:sz w:val="24"/>
          <w:szCs w:val="24"/>
          <w:lang w:val="ru"/>
        </w:rPr>
      </w:pPr>
      <w:r w:rsidRPr="000F02DD">
        <w:rPr>
          <w:rFonts w:ascii="Times New Roman" w:hAnsi="Times New Roman" w:cs="Times New Roman"/>
          <w:color w:val="262628"/>
          <w:sz w:val="24"/>
          <w:szCs w:val="24"/>
          <w:lang w:val="ru"/>
        </w:rPr>
        <w:t xml:space="preserve"> Порядок определения и изменения долей членов Товарищества в недвижимом имуществе устанавливается их соглашением в зависимости от вклада в образование и приращение этого имущества либо в ином порядке, установленном нормами гражданского законодательства.</w:t>
      </w:r>
    </w:p>
    <w:p w14:paraId="34DC82DA" w14:textId="17888E33" w:rsidR="00210A5C" w:rsidRPr="00210A5C" w:rsidRDefault="000F02DD" w:rsidP="00D36F8F">
      <w:pPr>
        <w:pStyle w:val="a5"/>
        <w:numPr>
          <w:ilvl w:val="1"/>
          <w:numId w:val="3"/>
        </w:numPr>
        <w:tabs>
          <w:tab w:val="left" w:pos="2973"/>
        </w:tabs>
        <w:spacing w:line="230" w:lineRule="auto"/>
        <w:jc w:val="both"/>
        <w:rPr>
          <w:rFonts w:ascii="Times New Roman" w:hAnsi="Times New Roman" w:cs="Times New Roman"/>
          <w:sz w:val="24"/>
          <w:szCs w:val="24"/>
          <w:lang w:val="ru-RU"/>
        </w:rPr>
      </w:pPr>
      <w:r w:rsidRPr="00210A5C">
        <w:rPr>
          <w:rFonts w:ascii="Times New Roman" w:hAnsi="Times New Roman" w:cs="Times New Roman"/>
          <w:sz w:val="24"/>
          <w:szCs w:val="24"/>
          <w:lang w:val="ru-RU"/>
        </w:rPr>
        <w:t xml:space="preserve">Недвижимое имущество, приобретаемое Товариществом по основаниям, </w:t>
      </w:r>
      <w:r w:rsidRPr="00210A5C">
        <w:rPr>
          <w:rFonts w:ascii="Times New Roman" w:hAnsi="Times New Roman" w:cs="Times New Roman"/>
          <w:color w:val="262628"/>
          <w:sz w:val="24"/>
          <w:szCs w:val="24"/>
          <w:lang w:val="ru"/>
        </w:rPr>
        <w:t>предусмотренным законом, является имуществом</w:t>
      </w:r>
      <w:r w:rsidR="000F4057">
        <w:rPr>
          <w:rFonts w:ascii="Times New Roman" w:hAnsi="Times New Roman" w:cs="Times New Roman"/>
          <w:color w:val="262628"/>
          <w:sz w:val="24"/>
          <w:szCs w:val="24"/>
          <w:lang w:val="ru"/>
        </w:rPr>
        <w:t>,</w:t>
      </w:r>
      <w:r w:rsidRPr="00210A5C">
        <w:rPr>
          <w:rFonts w:ascii="Times New Roman" w:hAnsi="Times New Roman" w:cs="Times New Roman"/>
          <w:color w:val="262628"/>
          <w:sz w:val="24"/>
          <w:szCs w:val="24"/>
          <w:lang w:val="ru"/>
        </w:rPr>
        <w:t xml:space="preserve"> находящимся в общей долевой собственности членов Товарищества, если на общем собрании членов Товарищества не принято решение о приобретении этого имущества в собственность Товарищества как юридического лица с учетом данного имущества на балансе Товарищества как его собственности</w:t>
      </w:r>
      <w:r w:rsidR="002D53E6" w:rsidRPr="00210A5C">
        <w:rPr>
          <w:rFonts w:ascii="Times New Roman" w:hAnsi="Times New Roman" w:cs="Times New Roman"/>
          <w:color w:val="262628"/>
          <w:sz w:val="24"/>
          <w:szCs w:val="24"/>
          <w:lang w:val="ru"/>
        </w:rPr>
        <w:t>.</w:t>
      </w:r>
    </w:p>
    <w:p w14:paraId="435A5A76" w14:textId="3FA4441D" w:rsidR="00743085" w:rsidRPr="00210A5C" w:rsidRDefault="00743085" w:rsidP="00D36F8F">
      <w:pPr>
        <w:pStyle w:val="a5"/>
        <w:numPr>
          <w:ilvl w:val="1"/>
          <w:numId w:val="3"/>
        </w:numPr>
        <w:spacing w:line="230" w:lineRule="auto"/>
        <w:ind w:left="397"/>
        <w:jc w:val="both"/>
        <w:rPr>
          <w:rFonts w:ascii="Times New Roman" w:hAnsi="Times New Roman" w:cs="Times New Roman"/>
          <w:sz w:val="24"/>
          <w:szCs w:val="24"/>
          <w:lang w:val="ru-RU"/>
        </w:rPr>
      </w:pPr>
      <w:r w:rsidRPr="00210A5C">
        <w:rPr>
          <w:rFonts w:ascii="Times New Roman" w:hAnsi="Times New Roman" w:cs="Times New Roman"/>
          <w:sz w:val="24"/>
          <w:szCs w:val="24"/>
          <w:lang w:val="ru-RU"/>
        </w:rPr>
        <w:t xml:space="preserve"> </w:t>
      </w:r>
      <w:r w:rsidR="00256089" w:rsidRPr="00210A5C">
        <w:rPr>
          <w:rFonts w:ascii="Times New Roman" w:hAnsi="Times New Roman" w:cs="Times New Roman"/>
          <w:sz w:val="24"/>
          <w:szCs w:val="24"/>
          <w:lang w:val="ru-RU"/>
        </w:rPr>
        <w:t>Любой член Товарищества</w:t>
      </w:r>
      <w:r w:rsidR="00B6025F">
        <w:rPr>
          <w:rFonts w:ascii="Times New Roman" w:hAnsi="Times New Roman" w:cs="Times New Roman"/>
          <w:sz w:val="24"/>
          <w:szCs w:val="24"/>
          <w:lang w:val="ru-RU"/>
        </w:rPr>
        <w:t xml:space="preserve"> </w:t>
      </w:r>
      <w:r w:rsidR="00256089" w:rsidRPr="00210A5C">
        <w:rPr>
          <w:rFonts w:ascii="Times New Roman" w:hAnsi="Times New Roman" w:cs="Times New Roman"/>
          <w:sz w:val="24"/>
          <w:szCs w:val="24"/>
          <w:lang w:val="ru-RU"/>
        </w:rPr>
        <w:t>(или его представитель), осуществляющий отчуждение                         домовладения, находящиеся в его собственности, обязан в дополнении к документам, установленным гражданским законодательством, предоставить приобретателю следующие документы</w:t>
      </w:r>
      <w:r w:rsidR="00E25452" w:rsidRPr="00210A5C">
        <w:rPr>
          <w:rFonts w:ascii="Times New Roman" w:hAnsi="Times New Roman" w:cs="Times New Roman"/>
          <w:sz w:val="24"/>
          <w:szCs w:val="24"/>
          <w:lang w:val="ru-RU"/>
        </w:rPr>
        <w:t>:</w:t>
      </w:r>
    </w:p>
    <w:p w14:paraId="5E236A15" w14:textId="77777777" w:rsidR="00743085" w:rsidRDefault="00E25452" w:rsidP="00D36F8F">
      <w:pPr>
        <w:pStyle w:val="a5"/>
        <w:ind w:left="397" w:firstLine="0"/>
        <w:jc w:val="both"/>
        <w:rPr>
          <w:rFonts w:ascii="Times New Roman" w:hAnsi="Times New Roman" w:cs="Times New Roman"/>
          <w:sz w:val="24"/>
          <w:szCs w:val="24"/>
          <w:lang w:val="ru-RU"/>
        </w:rPr>
      </w:pPr>
      <w:r w:rsidRPr="00743085">
        <w:rPr>
          <w:rFonts w:ascii="Times New Roman" w:hAnsi="Times New Roman" w:cs="Times New Roman"/>
          <w:sz w:val="24"/>
          <w:szCs w:val="24"/>
          <w:lang w:val="ru-RU"/>
        </w:rPr>
        <w:t>данные о наличии или об отсутствии задолженности по оплате расходов по содержанию домовладения и общего имущества;</w:t>
      </w:r>
    </w:p>
    <w:p w14:paraId="5F9512F7" w14:textId="77777777" w:rsidR="00743085" w:rsidRDefault="00E25452" w:rsidP="00D36F8F">
      <w:pPr>
        <w:pStyle w:val="a5"/>
        <w:spacing w:line="230" w:lineRule="auto"/>
        <w:ind w:left="397" w:firstLine="0"/>
        <w:jc w:val="both"/>
        <w:rPr>
          <w:rFonts w:ascii="Times New Roman" w:hAnsi="Times New Roman" w:cs="Times New Roman"/>
          <w:sz w:val="24"/>
          <w:szCs w:val="24"/>
          <w:lang w:val="ru-RU"/>
        </w:rPr>
      </w:pPr>
      <w:r w:rsidRPr="00743085">
        <w:rPr>
          <w:rFonts w:ascii="Times New Roman" w:hAnsi="Times New Roman" w:cs="Times New Roman"/>
          <w:sz w:val="24"/>
          <w:szCs w:val="24"/>
          <w:lang w:val="ru-RU"/>
        </w:rPr>
        <w:t>сведения о залоге домовладения (его части);</w:t>
      </w:r>
    </w:p>
    <w:p w14:paraId="341795ED" w14:textId="77777777" w:rsidR="00743085" w:rsidRDefault="00E25452" w:rsidP="00D36F8F">
      <w:pPr>
        <w:pStyle w:val="a5"/>
        <w:spacing w:line="230" w:lineRule="auto"/>
        <w:ind w:left="397" w:firstLine="0"/>
        <w:jc w:val="both"/>
        <w:rPr>
          <w:rFonts w:ascii="Times New Roman" w:hAnsi="Times New Roman" w:cs="Times New Roman"/>
          <w:sz w:val="24"/>
          <w:szCs w:val="24"/>
          <w:lang w:val="ru-RU"/>
        </w:rPr>
      </w:pPr>
      <w:r w:rsidRPr="00743085">
        <w:rPr>
          <w:rFonts w:ascii="Times New Roman" w:hAnsi="Times New Roman" w:cs="Times New Roman"/>
          <w:sz w:val="24"/>
          <w:szCs w:val="24"/>
          <w:lang w:val="ru-RU"/>
        </w:rPr>
        <w:t>данные действующего бюджета и финансового отчета Товарищества;</w:t>
      </w:r>
    </w:p>
    <w:p w14:paraId="50E05E0D" w14:textId="1BD5F0F1" w:rsidR="00743085" w:rsidRDefault="00E25452" w:rsidP="000F4057">
      <w:pPr>
        <w:pStyle w:val="a5"/>
        <w:spacing w:line="230" w:lineRule="auto"/>
        <w:ind w:left="397" w:firstLine="0"/>
        <w:jc w:val="both"/>
        <w:rPr>
          <w:rFonts w:ascii="Times New Roman" w:hAnsi="Times New Roman" w:cs="Times New Roman"/>
          <w:sz w:val="24"/>
          <w:szCs w:val="24"/>
          <w:lang w:val="ru-RU"/>
        </w:rPr>
      </w:pPr>
      <w:r w:rsidRPr="00743085">
        <w:rPr>
          <w:rFonts w:ascii="Times New Roman" w:hAnsi="Times New Roman" w:cs="Times New Roman"/>
          <w:sz w:val="24"/>
          <w:szCs w:val="24"/>
          <w:lang w:val="ru-RU"/>
        </w:rPr>
        <w:t>сведения о любых известных капитальных затратах</w:t>
      </w:r>
      <w:r w:rsidR="00B6025F">
        <w:rPr>
          <w:rFonts w:ascii="Times New Roman" w:hAnsi="Times New Roman" w:cs="Times New Roman"/>
          <w:sz w:val="24"/>
          <w:szCs w:val="24"/>
          <w:lang w:val="ru-RU"/>
        </w:rPr>
        <w:t>,</w:t>
      </w:r>
      <w:r w:rsidRPr="00743085">
        <w:rPr>
          <w:rFonts w:ascii="Times New Roman" w:hAnsi="Times New Roman" w:cs="Times New Roman"/>
          <w:sz w:val="24"/>
          <w:szCs w:val="24"/>
          <w:lang w:val="ru-RU"/>
        </w:rPr>
        <w:t xml:space="preserve"> которые Товарищество собирается произвести в течение двух предстоящих лет, и сведения о любых сборах и </w:t>
      </w:r>
      <w:r w:rsidRPr="00743085">
        <w:rPr>
          <w:rFonts w:ascii="Times New Roman" w:hAnsi="Times New Roman" w:cs="Times New Roman"/>
          <w:sz w:val="24"/>
          <w:szCs w:val="24"/>
          <w:lang w:val="ru-RU"/>
        </w:rPr>
        <w:lastRenderedPageBreak/>
        <w:t>накоплениях, которые могут возникнуть в связи с этими затратами.</w:t>
      </w:r>
    </w:p>
    <w:p w14:paraId="1C8782A0" w14:textId="77777777" w:rsidR="00210A5C" w:rsidRDefault="00E25452" w:rsidP="000F4057">
      <w:pPr>
        <w:pStyle w:val="a5"/>
        <w:spacing w:line="230" w:lineRule="auto"/>
        <w:ind w:left="397" w:firstLine="0"/>
        <w:jc w:val="both"/>
        <w:rPr>
          <w:rFonts w:ascii="Times New Roman" w:hAnsi="Times New Roman" w:cs="Times New Roman"/>
          <w:sz w:val="24"/>
          <w:szCs w:val="24"/>
          <w:lang w:val="ru-RU"/>
        </w:rPr>
      </w:pPr>
      <w:r w:rsidRPr="00743085">
        <w:rPr>
          <w:rFonts w:ascii="Times New Roman" w:hAnsi="Times New Roman" w:cs="Times New Roman"/>
          <w:sz w:val="24"/>
          <w:szCs w:val="24"/>
          <w:lang w:val="ru-RU"/>
        </w:rPr>
        <w:t>Кроме того, в дополнение к этим сведениям представляются копия настоящего Устава и сведения о его обязательствах перед Товариществом</w:t>
      </w:r>
    </w:p>
    <w:p w14:paraId="03FB2293" w14:textId="37D59CC3" w:rsidR="00743085" w:rsidRDefault="00B6025F" w:rsidP="000F4057">
      <w:pPr>
        <w:pStyle w:val="a5"/>
        <w:numPr>
          <w:ilvl w:val="1"/>
          <w:numId w:val="3"/>
        </w:numPr>
        <w:spacing w:line="230" w:lineRule="auto"/>
        <w:ind w:left="39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43085" w:rsidRPr="00F40A14">
        <w:rPr>
          <w:rFonts w:ascii="Times New Roman" w:hAnsi="Times New Roman" w:cs="Times New Roman"/>
          <w:sz w:val="24"/>
          <w:szCs w:val="24"/>
          <w:lang w:val="ru-RU"/>
        </w:rPr>
        <w:t xml:space="preserve">Члены Товарищества несут бремя расходов по содержанию и </w:t>
      </w:r>
      <w:r w:rsidR="0042025F">
        <w:rPr>
          <w:rFonts w:ascii="Times New Roman" w:hAnsi="Times New Roman" w:cs="Times New Roman"/>
          <w:sz w:val="24"/>
          <w:szCs w:val="24"/>
          <w:lang w:val="ru-RU"/>
        </w:rPr>
        <w:t>р</w:t>
      </w:r>
      <w:r w:rsidR="00743085" w:rsidRPr="00F40A14">
        <w:rPr>
          <w:rFonts w:ascii="Times New Roman" w:hAnsi="Times New Roman" w:cs="Times New Roman"/>
          <w:sz w:val="24"/>
          <w:szCs w:val="24"/>
          <w:lang w:val="ru-RU"/>
        </w:rPr>
        <w:t>емонту общего</w:t>
      </w:r>
      <w:r w:rsidR="00F40A14" w:rsidRPr="00F40A14">
        <w:rPr>
          <w:rFonts w:ascii="Times New Roman" w:hAnsi="Times New Roman" w:cs="Times New Roman"/>
          <w:sz w:val="24"/>
          <w:szCs w:val="24"/>
          <w:lang w:val="ru-RU"/>
        </w:rPr>
        <w:t xml:space="preserve"> имущества в соответствии с долями участия, </w:t>
      </w:r>
      <w:r w:rsidR="00F40A14" w:rsidRPr="00E4707E">
        <w:rPr>
          <w:rFonts w:ascii="Times New Roman" w:hAnsi="Times New Roman" w:cs="Times New Roman"/>
          <w:sz w:val="24"/>
          <w:szCs w:val="24"/>
          <w:lang w:val="ru-RU"/>
        </w:rPr>
        <w:t xml:space="preserve">рассчитываемыми в соответствии с </w:t>
      </w:r>
      <w:r w:rsidR="00F40A14" w:rsidRPr="00E4707E">
        <w:rPr>
          <w:rFonts w:ascii="Times New Roman" w:hAnsi="Times New Roman" w:cs="Times New Roman"/>
          <w:strike/>
          <w:sz w:val="24"/>
          <w:szCs w:val="24"/>
          <w:highlight w:val="yellow"/>
          <w:lang w:val="ru-RU"/>
        </w:rPr>
        <w:t>Федеральным законом "О товариществах  собственников  жилья",</w:t>
      </w:r>
      <w:r w:rsidR="000F4057" w:rsidRPr="000F4057">
        <w:rPr>
          <w:rFonts w:ascii="Times New Roman" w:hAnsi="Times New Roman" w:cs="Times New Roman"/>
          <w:sz w:val="24"/>
          <w:szCs w:val="24"/>
          <w:lang w:val="ru-RU"/>
        </w:rPr>
        <w:t xml:space="preserve"> </w:t>
      </w:r>
      <w:r w:rsidR="00E4707E" w:rsidRPr="001833EC">
        <w:rPr>
          <w:rFonts w:ascii="Times New Roman" w:hAnsi="Times New Roman" w:cs="Times New Roman"/>
          <w:color w:val="FF0000"/>
          <w:sz w:val="24"/>
          <w:szCs w:val="24"/>
          <w:lang w:val="ru-RU"/>
        </w:rPr>
        <w:t>Жилищн</w:t>
      </w:r>
      <w:r w:rsidR="00E4707E">
        <w:rPr>
          <w:rFonts w:ascii="Times New Roman" w:hAnsi="Times New Roman" w:cs="Times New Roman"/>
          <w:color w:val="FF0000"/>
          <w:sz w:val="24"/>
          <w:szCs w:val="24"/>
          <w:lang w:val="ru-RU"/>
        </w:rPr>
        <w:t>ым</w:t>
      </w:r>
      <w:r w:rsidR="00E4707E" w:rsidRPr="001833EC">
        <w:rPr>
          <w:rFonts w:ascii="Times New Roman" w:hAnsi="Times New Roman" w:cs="Times New Roman"/>
          <w:color w:val="FF0000"/>
          <w:sz w:val="24"/>
          <w:szCs w:val="24"/>
          <w:lang w:val="ru-RU"/>
        </w:rPr>
        <w:t xml:space="preserve"> кодекс</w:t>
      </w:r>
      <w:r w:rsidR="00E4707E">
        <w:rPr>
          <w:rFonts w:ascii="Times New Roman" w:hAnsi="Times New Roman" w:cs="Times New Roman"/>
          <w:color w:val="FF0000"/>
          <w:sz w:val="24"/>
          <w:szCs w:val="24"/>
          <w:lang w:val="ru-RU"/>
        </w:rPr>
        <w:t>ом</w:t>
      </w:r>
      <w:r w:rsidR="00E4707E" w:rsidRPr="001833EC">
        <w:rPr>
          <w:rFonts w:ascii="Times New Roman" w:hAnsi="Times New Roman" w:cs="Times New Roman"/>
          <w:color w:val="FF0000"/>
          <w:sz w:val="24"/>
          <w:szCs w:val="24"/>
          <w:lang w:val="ru-RU"/>
        </w:rPr>
        <w:t xml:space="preserve"> Российской Федерации</w:t>
      </w:r>
      <w:r w:rsidR="00E4707E">
        <w:rPr>
          <w:rFonts w:ascii="Times New Roman" w:hAnsi="Times New Roman" w:cs="Times New Roman"/>
          <w:color w:val="FF0000"/>
          <w:sz w:val="24"/>
          <w:szCs w:val="24"/>
          <w:lang w:val="ru-RU"/>
        </w:rPr>
        <w:t>,</w:t>
      </w:r>
      <w:r w:rsidR="00E4707E" w:rsidRPr="00F40A14">
        <w:rPr>
          <w:rFonts w:ascii="Times New Roman" w:hAnsi="Times New Roman" w:cs="Times New Roman"/>
          <w:sz w:val="24"/>
          <w:szCs w:val="24"/>
          <w:lang w:val="ru-RU"/>
        </w:rPr>
        <w:t xml:space="preserve"> </w:t>
      </w:r>
      <w:r w:rsidR="00F40A14" w:rsidRPr="00F40A14">
        <w:rPr>
          <w:rFonts w:ascii="Times New Roman" w:hAnsi="Times New Roman" w:cs="Times New Roman"/>
          <w:sz w:val="24"/>
          <w:szCs w:val="24"/>
          <w:lang w:val="ru-RU"/>
        </w:rPr>
        <w:t>настоящим Уставом и соглашением между ними.</w:t>
      </w:r>
    </w:p>
    <w:p w14:paraId="37F83DEF" w14:textId="3C142138" w:rsidR="00210A5C" w:rsidRPr="00210A5C" w:rsidRDefault="00210A5C" w:rsidP="000F4057">
      <w:pPr>
        <w:pStyle w:val="a5"/>
        <w:numPr>
          <w:ilvl w:val="1"/>
          <w:numId w:val="3"/>
        </w:numPr>
        <w:spacing w:line="230" w:lineRule="auto"/>
        <w:ind w:left="397"/>
        <w:jc w:val="both"/>
        <w:rPr>
          <w:rFonts w:ascii="Times New Roman" w:hAnsi="Times New Roman" w:cs="Times New Roman"/>
          <w:color w:val="262628"/>
          <w:sz w:val="24"/>
          <w:szCs w:val="24"/>
          <w:lang w:val="ru"/>
        </w:rPr>
      </w:pPr>
      <w:r w:rsidRPr="00210A5C">
        <w:rPr>
          <w:rFonts w:ascii="Times New Roman" w:hAnsi="Times New Roman" w:cs="Times New Roman"/>
          <w:noProof/>
          <w:color w:val="262628"/>
          <w:sz w:val="24"/>
          <w:szCs w:val="24"/>
          <w:lang w:val="ru-RU" w:eastAsia="ru-RU"/>
        </w:rPr>
        <mc:AlternateContent>
          <mc:Choice Requires="wps">
            <w:drawing>
              <wp:anchor distT="0" distB="0" distL="114300" distR="114300" simplePos="0" relativeHeight="251663360" behindDoc="0" locked="0" layoutInCell="1" allowOverlap="1" wp14:anchorId="594797C9" wp14:editId="2A96ED30">
                <wp:simplePos x="0" y="0"/>
                <wp:positionH relativeFrom="page">
                  <wp:posOffset>3369310</wp:posOffset>
                </wp:positionH>
                <wp:positionV relativeFrom="paragraph">
                  <wp:posOffset>-671830</wp:posOffset>
                </wp:positionV>
                <wp:extent cx="988060" cy="0"/>
                <wp:effectExtent l="6985" t="7620" r="508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060" cy="0"/>
                        </a:xfrm>
                        <a:prstGeom prst="line">
                          <a:avLst/>
                        </a:prstGeom>
                        <a:noFill/>
                        <a:ln w="9144">
                          <a:solidFill>
                            <a:srgbClr val="7777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6843"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3pt,-52.9pt" to="343.1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" strokecolor="#777780" strokeweight=".72pt">
                <w10:wrap anchorx="page"/>
              </v:line>
            </w:pict>
          </mc:Fallback>
        </mc:AlternateContent>
      </w:r>
      <w:r w:rsidRPr="00210A5C">
        <w:rPr>
          <w:rFonts w:ascii="Times New Roman" w:hAnsi="Times New Roman" w:cs="Times New Roman"/>
          <w:color w:val="262628"/>
          <w:sz w:val="24"/>
          <w:szCs w:val="24"/>
          <w:lang w:val="ru"/>
        </w:rPr>
        <w:t xml:space="preserve"> Не использование членом Товарищества принадлежащего ему домовладения либо отказ от пользования общим имуществом не является основанием </w:t>
      </w:r>
      <w:r w:rsidR="000F4057">
        <w:rPr>
          <w:rFonts w:ascii="Times New Roman" w:hAnsi="Times New Roman" w:cs="Times New Roman"/>
          <w:color w:val="262628"/>
          <w:sz w:val="24"/>
          <w:szCs w:val="24"/>
          <w:lang w:val="ru"/>
        </w:rPr>
        <w:t>д</w:t>
      </w:r>
      <w:r w:rsidRPr="00210A5C">
        <w:rPr>
          <w:rFonts w:ascii="Times New Roman" w:hAnsi="Times New Roman" w:cs="Times New Roman"/>
          <w:color w:val="262628"/>
          <w:sz w:val="24"/>
          <w:szCs w:val="24"/>
          <w:lang w:val="ru"/>
        </w:rPr>
        <w:t xml:space="preserve">ля освобождения домовладельца полностью или частично от участия в общих расходах на содержание и ремонт общего имущества </w:t>
      </w:r>
      <w:r w:rsidRPr="00E4707E">
        <w:rPr>
          <w:rFonts w:ascii="Times New Roman" w:hAnsi="Times New Roman" w:cs="Times New Roman"/>
          <w:strike/>
          <w:color w:val="262628"/>
          <w:sz w:val="24"/>
          <w:szCs w:val="24"/>
          <w:highlight w:val="yellow"/>
          <w:lang w:val="ru"/>
        </w:rPr>
        <w:t>в кондоминиуме</w:t>
      </w:r>
      <w:r w:rsidR="000F4057">
        <w:rPr>
          <w:rFonts w:ascii="Times New Roman" w:hAnsi="Times New Roman" w:cs="Times New Roman"/>
          <w:color w:val="262628"/>
          <w:sz w:val="24"/>
          <w:szCs w:val="24"/>
          <w:lang w:val="ru"/>
        </w:rPr>
        <w:t xml:space="preserve"> </w:t>
      </w:r>
      <w:r w:rsidR="000F4057" w:rsidRPr="00744DD5">
        <w:rPr>
          <w:rFonts w:ascii="Times New Roman" w:hAnsi="Times New Roman" w:cs="Times New Roman"/>
          <w:color w:val="FF0000"/>
          <w:sz w:val="24"/>
          <w:szCs w:val="24"/>
          <w:lang w:val="ru"/>
        </w:rPr>
        <w:t>Товариществ</w:t>
      </w:r>
      <w:r w:rsidR="000F4057">
        <w:rPr>
          <w:rFonts w:ascii="Times New Roman" w:hAnsi="Times New Roman" w:cs="Times New Roman"/>
          <w:color w:val="FF0000"/>
          <w:sz w:val="24"/>
          <w:szCs w:val="24"/>
          <w:lang w:val="ru"/>
        </w:rPr>
        <w:t>а.</w:t>
      </w:r>
    </w:p>
    <w:p w14:paraId="0DCDD4B4" w14:textId="3FE54EDA" w:rsidR="00210A5C" w:rsidRDefault="00210A5C" w:rsidP="000F4057">
      <w:pPr>
        <w:pStyle w:val="a5"/>
        <w:numPr>
          <w:ilvl w:val="1"/>
          <w:numId w:val="3"/>
        </w:numPr>
        <w:spacing w:line="230" w:lineRule="auto"/>
        <w:ind w:left="397"/>
        <w:jc w:val="both"/>
        <w:rPr>
          <w:rFonts w:ascii="Times New Roman" w:hAnsi="Times New Roman" w:cs="Times New Roman"/>
          <w:color w:val="262628"/>
          <w:sz w:val="24"/>
          <w:szCs w:val="24"/>
          <w:lang w:val="ru"/>
        </w:rPr>
      </w:pPr>
      <w:r w:rsidRPr="00210A5C">
        <w:rPr>
          <w:rFonts w:ascii="Times New Roman" w:hAnsi="Times New Roman" w:cs="Times New Roman"/>
          <w:color w:val="262628"/>
          <w:sz w:val="24"/>
          <w:szCs w:val="24"/>
          <w:lang w:val="ru"/>
        </w:rPr>
        <w:t xml:space="preserve">  Отдельные объекты общего имущества </w:t>
      </w:r>
      <w:r w:rsidRPr="00E4707E">
        <w:rPr>
          <w:rFonts w:ascii="Times New Roman" w:hAnsi="Times New Roman" w:cs="Times New Roman"/>
          <w:strike/>
          <w:color w:val="262628"/>
          <w:sz w:val="24"/>
          <w:szCs w:val="24"/>
          <w:highlight w:val="yellow"/>
          <w:lang w:val="ru"/>
        </w:rPr>
        <w:t>в кондоминиуме</w:t>
      </w:r>
      <w:r w:rsidRPr="00210A5C">
        <w:rPr>
          <w:rFonts w:ascii="Times New Roman" w:hAnsi="Times New Roman" w:cs="Times New Roman"/>
          <w:color w:val="262628"/>
          <w:sz w:val="24"/>
          <w:szCs w:val="24"/>
          <w:lang w:val="ru"/>
        </w:rPr>
        <w:t xml:space="preserve"> </w:t>
      </w:r>
      <w:r w:rsidR="00E4707E" w:rsidRPr="00744DD5">
        <w:rPr>
          <w:rFonts w:ascii="Times New Roman" w:hAnsi="Times New Roman" w:cs="Times New Roman"/>
          <w:color w:val="FF0000"/>
          <w:sz w:val="24"/>
          <w:szCs w:val="24"/>
          <w:lang w:val="ru"/>
        </w:rPr>
        <w:t>Товариществ</w:t>
      </w:r>
      <w:r w:rsidR="000F4057">
        <w:rPr>
          <w:rFonts w:ascii="Times New Roman" w:hAnsi="Times New Roman" w:cs="Times New Roman"/>
          <w:color w:val="FF0000"/>
          <w:sz w:val="24"/>
          <w:szCs w:val="24"/>
          <w:lang w:val="ru"/>
        </w:rPr>
        <w:t>а</w:t>
      </w:r>
      <w:r w:rsidR="00E4707E">
        <w:rPr>
          <w:rFonts w:ascii="Times New Roman" w:hAnsi="Times New Roman" w:cs="Times New Roman"/>
          <w:color w:val="FF0000"/>
          <w:sz w:val="24"/>
          <w:szCs w:val="24"/>
          <w:lang w:val="ru"/>
        </w:rPr>
        <w:t>,</w:t>
      </w:r>
      <w:r w:rsidR="00E4707E" w:rsidRPr="00210A5C">
        <w:rPr>
          <w:rFonts w:ascii="Times New Roman" w:hAnsi="Times New Roman" w:cs="Times New Roman"/>
          <w:color w:val="262628"/>
          <w:sz w:val="24"/>
          <w:szCs w:val="24"/>
          <w:lang w:val="ru"/>
        </w:rPr>
        <w:t xml:space="preserve"> </w:t>
      </w:r>
      <w:r w:rsidRPr="00210A5C">
        <w:rPr>
          <w:rFonts w:ascii="Times New Roman" w:hAnsi="Times New Roman" w:cs="Times New Roman"/>
          <w:color w:val="262628"/>
          <w:sz w:val="24"/>
          <w:szCs w:val="24"/>
          <w:lang w:val="ru"/>
        </w:rPr>
        <w:t>включая прилегающий</w:t>
      </w:r>
      <w:r>
        <w:rPr>
          <w:rFonts w:ascii="Times New Roman" w:hAnsi="Times New Roman" w:cs="Times New Roman"/>
          <w:color w:val="262628"/>
          <w:sz w:val="24"/>
          <w:szCs w:val="24"/>
          <w:lang w:val="ru"/>
        </w:rPr>
        <w:t xml:space="preserve"> </w:t>
      </w:r>
      <w:r w:rsidRPr="00210A5C">
        <w:rPr>
          <w:rFonts w:ascii="Times New Roman" w:hAnsi="Times New Roman" w:cs="Times New Roman"/>
          <w:color w:val="262628"/>
          <w:sz w:val="24"/>
          <w:szCs w:val="24"/>
          <w:lang w:val="ru"/>
        </w:rPr>
        <w:t>земельный участок, могут быть обременены правом ограниченного пользования третьими лицами - сервитутом, который устанавливается по соглашению между члена</w:t>
      </w:r>
      <w:r w:rsidR="00B6025F">
        <w:rPr>
          <w:rFonts w:ascii="Times New Roman" w:hAnsi="Times New Roman" w:cs="Times New Roman"/>
          <w:color w:val="262628"/>
          <w:sz w:val="24"/>
          <w:szCs w:val="24"/>
          <w:lang w:val="ru"/>
        </w:rPr>
        <w:t>ми</w:t>
      </w:r>
      <w:r w:rsidRPr="00210A5C">
        <w:rPr>
          <w:rFonts w:ascii="Times New Roman" w:hAnsi="Times New Roman" w:cs="Times New Roman"/>
          <w:color w:val="262628"/>
          <w:sz w:val="24"/>
          <w:szCs w:val="24"/>
          <w:lang w:val="ru"/>
        </w:rPr>
        <w:t xml:space="preserve"> Товарищества и лицом, требующим установления сервитута, а в случае не достижения соглашения - по решению суда</w:t>
      </w:r>
    </w:p>
    <w:p w14:paraId="24ED23DC" w14:textId="3885738F" w:rsidR="00D61359" w:rsidRPr="00B6734F" w:rsidRDefault="00D61359" w:rsidP="000F4057">
      <w:pPr>
        <w:pStyle w:val="a5"/>
        <w:tabs>
          <w:tab w:val="left" w:pos="2973"/>
        </w:tabs>
        <w:spacing w:line="230" w:lineRule="auto"/>
        <w:ind w:left="420" w:firstLine="0"/>
        <w:jc w:val="both"/>
        <w:rPr>
          <w:rFonts w:ascii="Times New Roman" w:hAnsi="Times New Roman" w:cs="Times New Roman"/>
          <w:color w:val="262628"/>
          <w:sz w:val="24"/>
          <w:szCs w:val="24"/>
          <w:lang w:val="ru"/>
        </w:rPr>
      </w:pPr>
    </w:p>
    <w:p w14:paraId="30F98FB7" w14:textId="77777777" w:rsidR="00B6734F" w:rsidRDefault="00B6734F" w:rsidP="00B6734F">
      <w:pPr>
        <w:pStyle w:val="a5"/>
        <w:tabs>
          <w:tab w:val="left" w:pos="2973"/>
        </w:tabs>
        <w:spacing w:line="230" w:lineRule="auto"/>
        <w:ind w:left="420" w:firstLine="0"/>
        <w:rPr>
          <w:rFonts w:ascii="Times New Roman" w:hAnsi="Times New Roman" w:cs="Times New Roman"/>
          <w:b/>
          <w:bCs/>
          <w:color w:val="262628"/>
          <w:sz w:val="24"/>
          <w:szCs w:val="24"/>
          <w:lang w:val="ru"/>
        </w:rPr>
      </w:pPr>
      <w:r>
        <w:rPr>
          <w:rFonts w:ascii="Times New Roman" w:hAnsi="Times New Roman" w:cs="Times New Roman"/>
          <w:b/>
          <w:bCs/>
          <w:color w:val="262628"/>
          <w:sz w:val="24"/>
          <w:szCs w:val="24"/>
          <w:lang w:val="ru"/>
        </w:rPr>
        <w:t xml:space="preserve">4. </w:t>
      </w:r>
      <w:r w:rsidR="00D61359" w:rsidRPr="00B6734F">
        <w:rPr>
          <w:rFonts w:ascii="Times New Roman" w:hAnsi="Times New Roman" w:cs="Times New Roman"/>
          <w:b/>
          <w:bCs/>
          <w:color w:val="262628"/>
          <w:sz w:val="24"/>
          <w:szCs w:val="24"/>
          <w:lang w:val="ru"/>
        </w:rPr>
        <w:t>Образование и использования средств товарищества</w:t>
      </w:r>
    </w:p>
    <w:p w14:paraId="538F33E5" w14:textId="77777777" w:rsidR="00B6734F" w:rsidRDefault="00B6734F" w:rsidP="00B6734F">
      <w:pPr>
        <w:pStyle w:val="a5"/>
        <w:tabs>
          <w:tab w:val="left" w:pos="2973"/>
        </w:tabs>
        <w:spacing w:line="230" w:lineRule="auto"/>
        <w:ind w:left="420" w:firstLine="0"/>
        <w:rPr>
          <w:rFonts w:ascii="Times New Roman" w:hAnsi="Times New Roman" w:cs="Times New Roman"/>
          <w:b/>
          <w:bCs/>
          <w:color w:val="262628"/>
          <w:sz w:val="24"/>
          <w:szCs w:val="24"/>
          <w:lang w:val="ru"/>
        </w:rPr>
      </w:pPr>
    </w:p>
    <w:p w14:paraId="5CD001DE" w14:textId="77777777" w:rsidR="003B4639" w:rsidRDefault="00B6734F"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3B4639">
        <w:rPr>
          <w:rFonts w:ascii="Times New Roman" w:hAnsi="Times New Roman" w:cs="Times New Roman"/>
          <w:color w:val="262628"/>
          <w:sz w:val="24"/>
          <w:szCs w:val="24"/>
          <w:lang w:val="ru"/>
        </w:rPr>
        <w:t xml:space="preserve"> </w:t>
      </w:r>
      <w:r w:rsidR="00D61359" w:rsidRPr="003B4639">
        <w:rPr>
          <w:rFonts w:ascii="Times New Roman" w:hAnsi="Times New Roman" w:cs="Times New Roman"/>
          <w:color w:val="262628"/>
          <w:sz w:val="24"/>
          <w:szCs w:val="24"/>
          <w:lang w:val="ru"/>
        </w:rPr>
        <w:t>Средства товарищества состоят из:</w:t>
      </w:r>
    </w:p>
    <w:p w14:paraId="6D771536" w14:textId="7DD483C4" w:rsidR="00D61359" w:rsidRPr="003B4639" w:rsidRDefault="00D61359" w:rsidP="000F4057">
      <w:pPr>
        <w:pStyle w:val="a5"/>
        <w:spacing w:line="230" w:lineRule="auto"/>
        <w:ind w:left="397" w:firstLine="0"/>
        <w:jc w:val="both"/>
        <w:rPr>
          <w:rFonts w:ascii="Times New Roman" w:hAnsi="Times New Roman" w:cs="Times New Roman"/>
          <w:color w:val="262628"/>
          <w:sz w:val="24"/>
          <w:szCs w:val="24"/>
          <w:lang w:val="ru"/>
        </w:rPr>
      </w:pPr>
      <w:r w:rsidRPr="003B4639">
        <w:rPr>
          <w:rFonts w:ascii="Times New Roman" w:hAnsi="Times New Roman" w:cs="Times New Roman"/>
          <w:color w:val="262628"/>
          <w:sz w:val="24"/>
          <w:szCs w:val="24"/>
          <w:lang w:val="ru"/>
        </w:rPr>
        <w:t>вступительных и иных взносов, обязательных платежей членов товарищества;</w:t>
      </w:r>
    </w:p>
    <w:p w14:paraId="7619CD86" w14:textId="677347EC" w:rsidR="00D61359" w:rsidRPr="003150F3" w:rsidRDefault="00D61359" w:rsidP="000F4057">
      <w:pPr>
        <w:pStyle w:val="a5"/>
        <w:spacing w:line="230" w:lineRule="auto"/>
        <w:ind w:left="397" w:firstLine="0"/>
        <w:jc w:val="both"/>
        <w:rPr>
          <w:rFonts w:ascii="Times New Roman" w:hAnsi="Times New Roman" w:cs="Times New Roman"/>
          <w:color w:val="262628"/>
          <w:sz w:val="24"/>
          <w:szCs w:val="24"/>
          <w:lang w:val="ru"/>
        </w:rPr>
      </w:pPr>
      <w:r w:rsidRPr="003150F3">
        <w:rPr>
          <w:rFonts w:ascii="Times New Roman" w:hAnsi="Times New Roman" w:cs="Times New Roman"/>
          <w:color w:val="262628"/>
          <w:sz w:val="24"/>
          <w:szCs w:val="24"/>
          <w:lang w:val="ru"/>
        </w:rPr>
        <w:t>доходов</w:t>
      </w:r>
      <w:r w:rsidRPr="003150F3">
        <w:rPr>
          <w:rFonts w:ascii="Times New Roman" w:hAnsi="Times New Roman" w:cs="Times New Roman"/>
          <w:color w:val="262628"/>
          <w:sz w:val="24"/>
          <w:szCs w:val="24"/>
          <w:lang w:val="ru"/>
        </w:rPr>
        <w:tab/>
      </w:r>
      <w:r w:rsidR="00B6025F">
        <w:rPr>
          <w:rFonts w:ascii="Times New Roman" w:hAnsi="Times New Roman" w:cs="Times New Roman"/>
          <w:color w:val="262628"/>
          <w:sz w:val="24"/>
          <w:szCs w:val="24"/>
          <w:lang w:val="ru"/>
        </w:rPr>
        <w:t xml:space="preserve"> </w:t>
      </w:r>
      <w:r w:rsidRPr="003150F3">
        <w:rPr>
          <w:rFonts w:ascii="Times New Roman" w:hAnsi="Times New Roman" w:cs="Times New Roman"/>
          <w:color w:val="262628"/>
          <w:sz w:val="24"/>
          <w:szCs w:val="24"/>
          <w:lang w:val="ru"/>
        </w:rPr>
        <w:t>от</w:t>
      </w:r>
      <w:r w:rsidR="00B6025F">
        <w:rPr>
          <w:rFonts w:ascii="Times New Roman" w:hAnsi="Times New Roman" w:cs="Times New Roman"/>
          <w:color w:val="262628"/>
          <w:sz w:val="24"/>
          <w:szCs w:val="24"/>
          <w:lang w:val="ru"/>
        </w:rPr>
        <w:t xml:space="preserve"> </w:t>
      </w:r>
      <w:r w:rsidRPr="003150F3">
        <w:rPr>
          <w:rFonts w:ascii="Times New Roman" w:hAnsi="Times New Roman" w:cs="Times New Roman"/>
          <w:color w:val="262628"/>
          <w:sz w:val="24"/>
          <w:szCs w:val="24"/>
          <w:lang w:val="ru"/>
        </w:rPr>
        <w:tab/>
        <w:t>хозяйственной</w:t>
      </w:r>
      <w:r w:rsidR="00B6025F">
        <w:rPr>
          <w:rFonts w:ascii="Times New Roman" w:hAnsi="Times New Roman" w:cs="Times New Roman"/>
          <w:color w:val="262628"/>
          <w:sz w:val="24"/>
          <w:szCs w:val="24"/>
          <w:lang w:val="ru"/>
        </w:rPr>
        <w:t xml:space="preserve"> </w:t>
      </w:r>
      <w:r w:rsidRPr="003150F3">
        <w:rPr>
          <w:rFonts w:ascii="Times New Roman" w:hAnsi="Times New Roman" w:cs="Times New Roman"/>
          <w:color w:val="262628"/>
          <w:sz w:val="24"/>
          <w:szCs w:val="24"/>
          <w:lang w:val="ru"/>
        </w:rPr>
        <w:tab/>
        <w:t>деятельности</w:t>
      </w:r>
      <w:r w:rsidR="00B6025F">
        <w:rPr>
          <w:rFonts w:ascii="Times New Roman" w:hAnsi="Times New Roman" w:cs="Times New Roman"/>
          <w:color w:val="262628"/>
          <w:sz w:val="24"/>
          <w:szCs w:val="24"/>
          <w:lang w:val="ru"/>
        </w:rPr>
        <w:t xml:space="preserve"> </w:t>
      </w:r>
      <w:r w:rsidRPr="003150F3">
        <w:rPr>
          <w:rFonts w:ascii="Times New Roman" w:hAnsi="Times New Roman" w:cs="Times New Roman"/>
          <w:color w:val="262628"/>
          <w:sz w:val="24"/>
          <w:szCs w:val="24"/>
          <w:lang w:val="ru"/>
        </w:rPr>
        <w:tab/>
        <w:t>товарищества,</w:t>
      </w:r>
      <w:r w:rsidR="00B6025F">
        <w:rPr>
          <w:rFonts w:ascii="Times New Roman" w:hAnsi="Times New Roman" w:cs="Times New Roman"/>
          <w:color w:val="262628"/>
          <w:sz w:val="24"/>
          <w:szCs w:val="24"/>
          <w:lang w:val="ru"/>
        </w:rPr>
        <w:t xml:space="preserve"> </w:t>
      </w:r>
      <w:r w:rsidRPr="003150F3">
        <w:rPr>
          <w:rFonts w:ascii="Times New Roman" w:hAnsi="Times New Roman" w:cs="Times New Roman"/>
          <w:color w:val="262628"/>
          <w:sz w:val="24"/>
          <w:szCs w:val="24"/>
          <w:lang w:val="ru"/>
        </w:rPr>
        <w:tab/>
        <w:t>направленных на осуществление целей и задач товарищества;</w:t>
      </w:r>
    </w:p>
    <w:p w14:paraId="3E6C0E81" w14:textId="1A51185F" w:rsidR="00D61359" w:rsidRPr="003150F3" w:rsidRDefault="00D61359" w:rsidP="000F4057">
      <w:pPr>
        <w:pStyle w:val="a5"/>
        <w:spacing w:line="230" w:lineRule="auto"/>
        <w:ind w:left="397" w:firstLine="0"/>
        <w:jc w:val="both"/>
        <w:rPr>
          <w:rFonts w:ascii="Times New Roman" w:hAnsi="Times New Roman" w:cs="Times New Roman"/>
          <w:color w:val="262628"/>
          <w:sz w:val="24"/>
          <w:szCs w:val="24"/>
          <w:lang w:val="ru"/>
        </w:rPr>
      </w:pPr>
      <w:r w:rsidRPr="003150F3">
        <w:rPr>
          <w:rFonts w:ascii="Times New Roman" w:hAnsi="Times New Roman" w:cs="Times New Roman"/>
          <w:color w:val="262628"/>
          <w:sz w:val="24"/>
          <w:szCs w:val="24"/>
          <w:lang w:val="ru"/>
        </w:rPr>
        <w:t xml:space="preserve">платежей нанимателей, арендаторов и собственников жилых и </w:t>
      </w:r>
      <w:r w:rsidR="00B6025F">
        <w:rPr>
          <w:rFonts w:ascii="Times New Roman" w:hAnsi="Times New Roman" w:cs="Times New Roman"/>
          <w:color w:val="262628"/>
          <w:sz w:val="24"/>
          <w:szCs w:val="24"/>
          <w:lang w:val="ru"/>
        </w:rPr>
        <w:t>/</w:t>
      </w:r>
      <w:r w:rsidRPr="003150F3">
        <w:rPr>
          <w:rFonts w:ascii="Times New Roman" w:hAnsi="Times New Roman" w:cs="Times New Roman"/>
          <w:color w:val="262628"/>
          <w:sz w:val="24"/>
          <w:szCs w:val="24"/>
          <w:lang w:val="ru"/>
        </w:rPr>
        <w:t xml:space="preserve"> или нежилых</w:t>
      </w:r>
      <w:r w:rsidR="00EB2397">
        <w:rPr>
          <w:rFonts w:ascii="Times New Roman" w:hAnsi="Times New Roman" w:cs="Times New Roman"/>
          <w:color w:val="262628"/>
          <w:sz w:val="24"/>
          <w:szCs w:val="24"/>
          <w:lang w:val="ru"/>
        </w:rPr>
        <w:t xml:space="preserve"> </w:t>
      </w:r>
      <w:r w:rsidRPr="003150F3">
        <w:rPr>
          <w:rFonts w:ascii="Times New Roman" w:hAnsi="Times New Roman" w:cs="Times New Roman"/>
          <w:color w:val="262628"/>
          <w:sz w:val="24"/>
          <w:szCs w:val="24"/>
          <w:lang w:val="ru"/>
        </w:rPr>
        <w:t xml:space="preserve">зданий </w:t>
      </w:r>
      <w:r w:rsidR="000C0D82">
        <w:rPr>
          <w:rFonts w:ascii="Times New Roman" w:hAnsi="Times New Roman" w:cs="Times New Roman"/>
          <w:color w:val="262628"/>
          <w:sz w:val="24"/>
          <w:szCs w:val="24"/>
          <w:lang w:val="ru"/>
        </w:rPr>
        <w:t xml:space="preserve">    з</w:t>
      </w:r>
      <w:r w:rsidRPr="003150F3">
        <w:rPr>
          <w:rFonts w:ascii="Times New Roman" w:hAnsi="Times New Roman" w:cs="Times New Roman"/>
          <w:color w:val="262628"/>
          <w:sz w:val="24"/>
          <w:szCs w:val="24"/>
          <w:lang w:val="ru"/>
        </w:rPr>
        <w:t>а содержание и ремонт общего имущества и предоставляемые коммунальные услуги;</w:t>
      </w:r>
    </w:p>
    <w:p w14:paraId="34ABE363" w14:textId="3420AA16" w:rsidR="003150F3" w:rsidRPr="003150F3" w:rsidRDefault="00D61359" w:rsidP="000F4057">
      <w:pPr>
        <w:pStyle w:val="a5"/>
        <w:spacing w:line="230" w:lineRule="auto"/>
        <w:ind w:left="397" w:firstLine="0"/>
        <w:jc w:val="both"/>
        <w:rPr>
          <w:rFonts w:ascii="Times New Roman" w:hAnsi="Times New Roman" w:cs="Times New Roman"/>
          <w:color w:val="262628"/>
          <w:sz w:val="24"/>
          <w:szCs w:val="24"/>
          <w:lang w:val="ru"/>
        </w:rPr>
      </w:pPr>
      <w:r w:rsidRPr="003150F3">
        <w:rPr>
          <w:rFonts w:ascii="Times New Roman" w:hAnsi="Times New Roman" w:cs="Times New Roman"/>
          <w:color w:val="262628"/>
          <w:sz w:val="24"/>
          <w:szCs w:val="24"/>
          <w:lang w:val="ru"/>
        </w:rPr>
        <w:t>прочих поступлений.</w:t>
      </w:r>
    </w:p>
    <w:p w14:paraId="33475614" w14:textId="4E01C33D" w:rsidR="002E4A19" w:rsidRPr="002E4A19" w:rsidRDefault="00D61359"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2E4A19">
        <w:rPr>
          <w:rFonts w:ascii="Times New Roman" w:hAnsi="Times New Roman" w:cs="Times New Roman"/>
          <w:color w:val="262628"/>
          <w:sz w:val="24"/>
          <w:szCs w:val="24"/>
          <w:lang w:val="ru"/>
        </w:rPr>
        <w:t>По решению общего собрания товарищество имеет право часть временно свободных денежных средств помещать в ценные бумаги либо использовать их иным способом, утверждаемым членами товарищества.</w:t>
      </w:r>
    </w:p>
    <w:p w14:paraId="334B0DAB" w14:textId="03042230" w:rsidR="003B4639" w:rsidRPr="003B4639" w:rsidRDefault="00D61359"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3B4639">
        <w:rPr>
          <w:rFonts w:ascii="Times New Roman" w:hAnsi="Times New Roman" w:cs="Times New Roman"/>
          <w:color w:val="262628"/>
          <w:sz w:val="24"/>
          <w:szCs w:val="24"/>
          <w:lang w:val="ru"/>
        </w:rPr>
        <w:t>По решению общего собрания товарищество может образовывать специальные фонды, используемые на цели, соответствующие предусмотренным в уставе товарищества задачам. Порядок образования специальных фондов определяется общим собранием.</w:t>
      </w:r>
    </w:p>
    <w:p w14:paraId="2195FA24" w14:textId="6E02FB61" w:rsidR="003150F3" w:rsidRPr="001D43B5" w:rsidRDefault="00D61359"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1D43B5">
        <w:rPr>
          <w:rFonts w:ascii="Times New Roman" w:hAnsi="Times New Roman" w:cs="Times New Roman"/>
          <w:color w:val="262628"/>
          <w:sz w:val="24"/>
          <w:szCs w:val="24"/>
          <w:lang w:val="ru"/>
        </w:rPr>
        <w:t>Товарищество обеспечивает сбор платежей своих членов и своевременную оплату содержания</w:t>
      </w:r>
      <w:r w:rsidR="00EB2397">
        <w:rPr>
          <w:rFonts w:ascii="Times New Roman" w:hAnsi="Times New Roman" w:cs="Times New Roman"/>
          <w:color w:val="262628"/>
          <w:sz w:val="24"/>
          <w:szCs w:val="24"/>
          <w:lang w:val="ru"/>
        </w:rPr>
        <w:t>,</w:t>
      </w:r>
      <w:r w:rsidR="003150F3" w:rsidRPr="001D43B5">
        <w:rPr>
          <w:rFonts w:ascii="Times New Roman" w:hAnsi="Times New Roman" w:cs="Times New Roman"/>
          <w:color w:val="262628"/>
          <w:sz w:val="24"/>
          <w:szCs w:val="24"/>
          <w:lang w:val="ru"/>
        </w:rPr>
        <w:t xml:space="preserve"> технического обслуживания и ремонта имущества, находящегося в общей     долевой собственности членов товарищества и самого товарищества, а также обеспечивает сбор платежей  и оплату коммунальных услуг, предоставляемых членам товарищества.</w:t>
      </w:r>
    </w:p>
    <w:p w14:paraId="7E7A6C99" w14:textId="0372BCB7" w:rsidR="003150F3" w:rsidRPr="003150F3" w:rsidRDefault="003150F3"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3150F3">
        <w:rPr>
          <w:rFonts w:ascii="Times New Roman" w:hAnsi="Times New Roman" w:cs="Times New Roman"/>
          <w:color w:val="262628"/>
          <w:sz w:val="24"/>
          <w:szCs w:val="24"/>
          <w:lang w:val="ru"/>
        </w:rPr>
        <w:t>Члены товарищества оплачивают содержание и ремонт мест общего пользования налог на недвижимое имущество пропорционально размеру этого имущества, находящегося в их долевой собственности, если на общем собрании не будет принято иного решения.</w:t>
      </w:r>
    </w:p>
    <w:p w14:paraId="39A533C0" w14:textId="77777777" w:rsidR="003150F3" w:rsidRPr="003150F3" w:rsidRDefault="003150F3"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3150F3">
        <w:rPr>
          <w:rFonts w:ascii="Times New Roman" w:hAnsi="Times New Roman" w:cs="Times New Roman"/>
          <w:color w:val="262628"/>
          <w:sz w:val="24"/>
          <w:szCs w:val="24"/>
          <w:lang w:val="ru"/>
        </w:rPr>
        <w:t>Члены товарищества оплачивают водо-, тепло-, газо-, электроснабжение, горячее водоснабжение, канализацию и иные предоставленные им коммунальные услуги, а также несут ответственность за своевременность и полноту оплаты этих коммунальных услуг нанимателями и арендаторами.</w:t>
      </w:r>
    </w:p>
    <w:p w14:paraId="11BF247F" w14:textId="77777777" w:rsidR="003150F3" w:rsidRPr="003150F3" w:rsidRDefault="003150F3"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3150F3">
        <w:rPr>
          <w:rFonts w:ascii="Times New Roman" w:hAnsi="Times New Roman" w:cs="Times New Roman"/>
          <w:color w:val="262628"/>
          <w:sz w:val="24"/>
          <w:szCs w:val="24"/>
          <w:lang w:val="ru"/>
        </w:rPr>
        <w:t>Начисления и сборы с членов товарищества на любые дополнительные расходы товарищества правление может производить при условии утверждения их общим собранием.</w:t>
      </w:r>
    </w:p>
    <w:p w14:paraId="0AE7C794" w14:textId="77777777" w:rsidR="000C0D82" w:rsidRPr="000C0D82" w:rsidRDefault="003150F3"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0C0D82">
        <w:rPr>
          <w:rFonts w:ascii="Times New Roman" w:hAnsi="Times New Roman" w:cs="Times New Roman"/>
          <w:color w:val="262628"/>
          <w:sz w:val="24"/>
          <w:szCs w:val="24"/>
          <w:lang w:val="ru"/>
        </w:rPr>
        <w:t xml:space="preserve"> Общее собрание ежегодно при утверждении бюджета товарищества определяет обязанности всех членов товарищества в отношении регулярных платежей, взносов и сборов и специальных сборов, устанавливая сроки и процедуру их взимания.</w:t>
      </w:r>
    </w:p>
    <w:p w14:paraId="523D0BEF" w14:textId="21CE8597" w:rsidR="000C0D82" w:rsidRPr="000C0D82" w:rsidRDefault="003150F3"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0C0D82">
        <w:rPr>
          <w:rFonts w:ascii="Times New Roman" w:hAnsi="Times New Roman" w:cs="Times New Roman"/>
          <w:color w:val="262628"/>
          <w:sz w:val="24"/>
          <w:szCs w:val="24"/>
          <w:lang w:val="ru"/>
        </w:rPr>
        <w:t xml:space="preserve"> Если не предусмотрено иное, специальные сборы должны выплачиваться вместе с регулярными платежами членов товарищества</w:t>
      </w:r>
    </w:p>
    <w:p w14:paraId="52D76180" w14:textId="4C59FA6D" w:rsidR="000C0D82" w:rsidRPr="000C0D82" w:rsidRDefault="00D71AC9" w:rsidP="000F4057">
      <w:pPr>
        <w:pStyle w:val="a5"/>
        <w:numPr>
          <w:ilvl w:val="1"/>
          <w:numId w:val="5"/>
        </w:numPr>
        <w:spacing w:line="230" w:lineRule="auto"/>
        <w:ind w:left="397"/>
        <w:jc w:val="both"/>
        <w:rPr>
          <w:rFonts w:ascii="Times New Roman" w:hAnsi="Times New Roman" w:cs="Times New Roman"/>
          <w:color w:val="262628"/>
          <w:sz w:val="24"/>
          <w:szCs w:val="24"/>
          <w:lang w:val="ru"/>
        </w:rPr>
      </w:pPr>
      <w:r w:rsidRPr="000C0D82">
        <w:rPr>
          <w:rFonts w:ascii="Times New Roman" w:hAnsi="Times New Roman" w:cs="Times New Roman"/>
          <w:color w:val="262628"/>
          <w:sz w:val="24"/>
          <w:szCs w:val="24"/>
          <w:lang w:val="ru"/>
        </w:rPr>
        <w:t xml:space="preserve">. </w:t>
      </w:r>
      <w:r w:rsidRPr="000C0D82">
        <w:rPr>
          <w:rFonts w:ascii="Times New Roman" w:hAnsi="Times New Roman" w:cs="Times New Roman"/>
          <w:color w:val="FF0000"/>
          <w:sz w:val="24"/>
          <w:szCs w:val="24"/>
          <w:lang w:val="ru"/>
        </w:rPr>
        <w:t xml:space="preserve">Правление товарищества собственников жилья имеет право распоряжаться </w:t>
      </w:r>
      <w:r w:rsidRPr="000C0D82">
        <w:rPr>
          <w:rFonts w:ascii="Times New Roman" w:hAnsi="Times New Roman" w:cs="Times New Roman"/>
          <w:color w:val="FF0000"/>
          <w:sz w:val="24"/>
          <w:szCs w:val="24"/>
          <w:lang w:val="ru"/>
        </w:rPr>
        <w:lastRenderedPageBreak/>
        <w:t>средствами товарищества, находящимися на счете в банке, в соответствии с финансовым планом товарищества.</w:t>
      </w:r>
    </w:p>
    <w:p w14:paraId="55BCDFBC" w14:textId="49E01460" w:rsidR="0035659D" w:rsidRDefault="0035659D" w:rsidP="0035659D">
      <w:pPr>
        <w:pStyle w:val="a5"/>
        <w:spacing w:line="230" w:lineRule="auto"/>
        <w:ind w:left="397" w:firstLine="0"/>
        <w:rPr>
          <w:rFonts w:ascii="Times New Roman" w:hAnsi="Times New Roman" w:cs="Times New Roman"/>
          <w:color w:val="262628"/>
          <w:sz w:val="24"/>
          <w:szCs w:val="24"/>
          <w:lang w:val="ru"/>
        </w:rPr>
      </w:pPr>
    </w:p>
    <w:p w14:paraId="33640F45" w14:textId="77777777" w:rsidR="000C0D82" w:rsidRDefault="00656C86" w:rsidP="0035659D">
      <w:pPr>
        <w:pStyle w:val="a5"/>
        <w:tabs>
          <w:tab w:val="left" w:pos="2973"/>
        </w:tabs>
        <w:spacing w:line="230" w:lineRule="auto"/>
        <w:ind w:left="420" w:firstLine="0"/>
        <w:rPr>
          <w:rFonts w:ascii="Times New Roman" w:hAnsi="Times New Roman" w:cs="Times New Roman"/>
          <w:b/>
          <w:bCs/>
          <w:color w:val="262628"/>
          <w:sz w:val="24"/>
          <w:szCs w:val="24"/>
          <w:lang w:val="ru"/>
        </w:rPr>
      </w:pPr>
      <w:r>
        <w:rPr>
          <w:rFonts w:ascii="Times New Roman" w:hAnsi="Times New Roman" w:cs="Times New Roman"/>
          <w:b/>
          <w:bCs/>
          <w:color w:val="262628"/>
          <w:sz w:val="24"/>
          <w:szCs w:val="24"/>
          <w:lang w:val="ru"/>
        </w:rPr>
        <w:t xml:space="preserve">              </w:t>
      </w:r>
    </w:p>
    <w:p w14:paraId="2EA92C94" w14:textId="32E918AA" w:rsidR="0035659D" w:rsidRPr="0035659D" w:rsidRDefault="00656C86" w:rsidP="0035659D">
      <w:pPr>
        <w:pStyle w:val="a5"/>
        <w:tabs>
          <w:tab w:val="left" w:pos="2973"/>
        </w:tabs>
        <w:spacing w:line="230" w:lineRule="auto"/>
        <w:ind w:left="420" w:firstLine="0"/>
        <w:rPr>
          <w:rFonts w:ascii="Times New Roman" w:hAnsi="Times New Roman" w:cs="Times New Roman"/>
          <w:b/>
          <w:bCs/>
          <w:color w:val="262628"/>
          <w:sz w:val="24"/>
          <w:szCs w:val="24"/>
          <w:lang w:val="ru"/>
        </w:rPr>
      </w:pPr>
      <w:r>
        <w:rPr>
          <w:rFonts w:ascii="Times New Roman" w:hAnsi="Times New Roman" w:cs="Times New Roman"/>
          <w:b/>
          <w:bCs/>
          <w:color w:val="262628"/>
          <w:sz w:val="24"/>
          <w:szCs w:val="24"/>
          <w:lang w:val="ru"/>
        </w:rPr>
        <w:t xml:space="preserve">   </w:t>
      </w:r>
      <w:r w:rsidR="0035659D" w:rsidRPr="0035659D">
        <w:rPr>
          <w:rFonts w:ascii="Times New Roman" w:hAnsi="Times New Roman" w:cs="Times New Roman"/>
          <w:b/>
          <w:bCs/>
          <w:color w:val="262628"/>
          <w:sz w:val="24"/>
          <w:szCs w:val="24"/>
          <w:lang w:val="ru"/>
        </w:rPr>
        <w:t>5.</w:t>
      </w:r>
      <w:r>
        <w:rPr>
          <w:rFonts w:ascii="Times New Roman" w:hAnsi="Times New Roman" w:cs="Times New Roman"/>
          <w:b/>
          <w:bCs/>
          <w:color w:val="262628"/>
          <w:sz w:val="24"/>
          <w:szCs w:val="24"/>
          <w:lang w:val="ru"/>
        </w:rPr>
        <w:t xml:space="preserve"> </w:t>
      </w:r>
      <w:r w:rsidR="0035659D" w:rsidRPr="0035659D">
        <w:rPr>
          <w:rFonts w:ascii="Times New Roman" w:hAnsi="Times New Roman" w:cs="Times New Roman"/>
          <w:b/>
          <w:bCs/>
          <w:color w:val="262628"/>
          <w:sz w:val="24"/>
          <w:szCs w:val="24"/>
          <w:lang w:val="ru"/>
        </w:rPr>
        <w:t>Хозяйственная     деятельность     товарищества</w:t>
      </w:r>
    </w:p>
    <w:p w14:paraId="2B1FEE2D" w14:textId="77777777" w:rsidR="0035659D" w:rsidRPr="0035659D" w:rsidRDefault="0035659D" w:rsidP="0035659D">
      <w:pPr>
        <w:pStyle w:val="a5"/>
        <w:tabs>
          <w:tab w:val="left" w:pos="2973"/>
        </w:tabs>
        <w:spacing w:line="230" w:lineRule="auto"/>
        <w:ind w:left="420" w:firstLine="0"/>
        <w:rPr>
          <w:rFonts w:ascii="Times New Roman" w:hAnsi="Times New Roman" w:cs="Times New Roman"/>
          <w:b/>
          <w:bCs/>
          <w:color w:val="262628"/>
          <w:sz w:val="24"/>
          <w:szCs w:val="24"/>
          <w:lang w:val="ru"/>
        </w:rPr>
      </w:pPr>
    </w:p>
    <w:p w14:paraId="030107F9" w14:textId="16312D10" w:rsidR="0035659D" w:rsidRPr="008B0B49" w:rsidRDefault="0035659D" w:rsidP="00473265">
      <w:pPr>
        <w:pStyle w:val="a5"/>
        <w:numPr>
          <w:ilvl w:val="1"/>
          <w:numId w:val="6"/>
        </w:numPr>
        <w:spacing w:line="230" w:lineRule="auto"/>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 xml:space="preserve">Товарищество как некоммерческая организация может осуществлять хозяйственную деятельность, соответствующую целям товарищества, и лишь постольку, поскольку это служит достижению целей создания товарищества в соответствии с Федеральным законом "О товариществах собственников жилья" </w:t>
      </w:r>
      <w:r w:rsidR="00904CCF" w:rsidRPr="008B0B49">
        <w:rPr>
          <w:rFonts w:ascii="Times New Roman" w:hAnsi="Times New Roman" w:cs="Times New Roman"/>
          <w:strike/>
          <w:color w:val="FF0000"/>
          <w:sz w:val="24"/>
          <w:szCs w:val="24"/>
          <w:highlight w:val="yellow"/>
          <w:lang w:val="ru-RU"/>
        </w:rPr>
        <w:t>Жилищным кодексом Российской Федерации</w:t>
      </w:r>
      <w:r w:rsidR="00904CCF" w:rsidRPr="008B0B49">
        <w:rPr>
          <w:rFonts w:ascii="Times New Roman" w:hAnsi="Times New Roman" w:cs="Times New Roman"/>
          <w:strike/>
          <w:color w:val="262628"/>
          <w:sz w:val="24"/>
          <w:szCs w:val="24"/>
          <w:highlight w:val="yellow"/>
          <w:lang w:val="ru"/>
        </w:rPr>
        <w:t xml:space="preserve"> и уставом.</w:t>
      </w:r>
    </w:p>
    <w:p w14:paraId="599B83D8" w14:textId="77777777" w:rsidR="0035659D" w:rsidRPr="008B0B49" w:rsidRDefault="0035659D" w:rsidP="00473265">
      <w:pPr>
        <w:pStyle w:val="a5"/>
        <w:numPr>
          <w:ilvl w:val="1"/>
          <w:numId w:val="6"/>
        </w:numPr>
        <w:spacing w:line="230" w:lineRule="auto"/>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Для достижения своих целей товарищество может осуществлять следующие виды хозяйственной деятельности:</w:t>
      </w:r>
    </w:p>
    <w:p w14:paraId="3E1DCBA4" w14:textId="2661D862" w:rsidR="0035659D" w:rsidRPr="008B0B49" w:rsidRDefault="0035659D" w:rsidP="0035659D">
      <w:pPr>
        <w:pStyle w:val="a5"/>
        <w:spacing w:line="230" w:lineRule="auto"/>
        <w:ind w:left="644" w:firstLine="0"/>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управление обслуживанием, эксплуатацией и ремонтом недвижимого имущества в кондоминиуме;</w:t>
      </w:r>
      <w:r w:rsidR="00904CCF" w:rsidRPr="008B0B49">
        <w:rPr>
          <w:rFonts w:ascii="Times New Roman" w:hAnsi="Times New Roman" w:cs="Times New Roman"/>
          <w:strike/>
          <w:color w:val="FF0000"/>
          <w:sz w:val="24"/>
          <w:szCs w:val="24"/>
          <w:highlight w:val="yellow"/>
          <w:lang w:val="ru"/>
        </w:rPr>
        <w:t xml:space="preserve"> Товариществе,</w:t>
      </w:r>
    </w:p>
    <w:p w14:paraId="181A18B7" w14:textId="77777777" w:rsidR="0035659D" w:rsidRPr="008B0B49" w:rsidRDefault="0035659D" w:rsidP="0035659D">
      <w:pPr>
        <w:pStyle w:val="a5"/>
        <w:spacing w:line="230" w:lineRule="auto"/>
        <w:ind w:left="644" w:firstLine="0"/>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эксплуатация, техническое содержание и ремонт общего имущества;</w:t>
      </w:r>
    </w:p>
    <w:p w14:paraId="05AAA2A5" w14:textId="0ED97F18" w:rsidR="0035659D" w:rsidRPr="008B0B49" w:rsidRDefault="0035659D" w:rsidP="0035659D">
      <w:pPr>
        <w:pStyle w:val="a5"/>
        <w:spacing w:line="230" w:lineRule="auto"/>
        <w:ind w:left="644" w:firstLine="0"/>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строительство</w:t>
      </w:r>
      <w:r w:rsidRPr="008B0B49">
        <w:rPr>
          <w:rFonts w:ascii="Times New Roman" w:hAnsi="Times New Roman" w:cs="Times New Roman"/>
          <w:strike/>
          <w:color w:val="262628"/>
          <w:sz w:val="24"/>
          <w:szCs w:val="24"/>
          <w:highlight w:val="yellow"/>
          <w:lang w:val="ru"/>
        </w:rPr>
        <w:tab/>
      </w:r>
      <w:r w:rsidR="00EB2397" w:rsidRPr="008B0B49">
        <w:rPr>
          <w:rFonts w:ascii="Times New Roman" w:hAnsi="Times New Roman" w:cs="Times New Roman"/>
          <w:strike/>
          <w:color w:val="262628"/>
          <w:sz w:val="24"/>
          <w:szCs w:val="24"/>
          <w:highlight w:val="yellow"/>
          <w:lang w:val="ru"/>
        </w:rPr>
        <w:t xml:space="preserve"> </w:t>
      </w:r>
      <w:r w:rsidRPr="008B0B49">
        <w:rPr>
          <w:rFonts w:ascii="Times New Roman" w:hAnsi="Times New Roman" w:cs="Times New Roman"/>
          <w:strike/>
          <w:color w:val="262628"/>
          <w:sz w:val="24"/>
          <w:szCs w:val="24"/>
          <w:highlight w:val="yellow"/>
          <w:lang w:val="ru"/>
        </w:rPr>
        <w:t>дополнительных</w:t>
      </w:r>
      <w:r w:rsidRPr="008B0B49">
        <w:rPr>
          <w:rFonts w:ascii="Times New Roman" w:hAnsi="Times New Roman" w:cs="Times New Roman"/>
          <w:strike/>
          <w:color w:val="262628"/>
          <w:sz w:val="24"/>
          <w:szCs w:val="24"/>
          <w:highlight w:val="yellow"/>
          <w:lang w:val="ru"/>
        </w:rPr>
        <w:tab/>
      </w:r>
      <w:r w:rsidR="00EB2397" w:rsidRPr="008B0B49">
        <w:rPr>
          <w:rFonts w:ascii="Times New Roman" w:hAnsi="Times New Roman" w:cs="Times New Roman"/>
          <w:strike/>
          <w:color w:val="262628"/>
          <w:sz w:val="24"/>
          <w:szCs w:val="24"/>
          <w:highlight w:val="yellow"/>
          <w:lang w:val="ru"/>
        </w:rPr>
        <w:t xml:space="preserve"> </w:t>
      </w:r>
      <w:r w:rsidRPr="008B0B49">
        <w:rPr>
          <w:rFonts w:ascii="Times New Roman" w:hAnsi="Times New Roman" w:cs="Times New Roman"/>
          <w:strike/>
          <w:color w:val="262628"/>
          <w:sz w:val="24"/>
          <w:szCs w:val="24"/>
          <w:highlight w:val="yellow"/>
          <w:lang w:val="ru"/>
        </w:rPr>
        <w:t>помещений</w:t>
      </w:r>
      <w:r w:rsidRPr="008B0B49">
        <w:rPr>
          <w:rFonts w:ascii="Times New Roman" w:hAnsi="Times New Roman" w:cs="Times New Roman"/>
          <w:strike/>
          <w:color w:val="262628"/>
          <w:sz w:val="24"/>
          <w:szCs w:val="24"/>
          <w:highlight w:val="yellow"/>
          <w:lang w:val="ru"/>
        </w:rPr>
        <w:tab/>
      </w:r>
      <w:r w:rsidR="00EB2397" w:rsidRPr="008B0B49">
        <w:rPr>
          <w:rFonts w:ascii="Times New Roman" w:hAnsi="Times New Roman" w:cs="Times New Roman"/>
          <w:strike/>
          <w:color w:val="262628"/>
          <w:sz w:val="24"/>
          <w:szCs w:val="24"/>
          <w:highlight w:val="yellow"/>
          <w:lang w:val="ru"/>
        </w:rPr>
        <w:t xml:space="preserve"> </w:t>
      </w:r>
      <w:r w:rsidRPr="008B0B49">
        <w:rPr>
          <w:rFonts w:ascii="Times New Roman" w:hAnsi="Times New Roman" w:cs="Times New Roman"/>
          <w:strike/>
          <w:color w:val="262628"/>
          <w:sz w:val="24"/>
          <w:szCs w:val="24"/>
          <w:highlight w:val="yellow"/>
          <w:lang w:val="ru"/>
        </w:rPr>
        <w:t>и</w:t>
      </w:r>
      <w:r w:rsidR="00EB2397" w:rsidRPr="008B0B49">
        <w:rPr>
          <w:rFonts w:ascii="Times New Roman" w:hAnsi="Times New Roman" w:cs="Times New Roman"/>
          <w:strike/>
          <w:color w:val="262628"/>
          <w:sz w:val="24"/>
          <w:szCs w:val="24"/>
          <w:highlight w:val="yellow"/>
          <w:lang w:val="ru"/>
        </w:rPr>
        <w:t xml:space="preserve"> </w:t>
      </w:r>
      <w:r w:rsidRPr="008B0B49">
        <w:rPr>
          <w:rFonts w:ascii="Times New Roman" w:hAnsi="Times New Roman" w:cs="Times New Roman"/>
          <w:strike/>
          <w:color w:val="262628"/>
          <w:sz w:val="24"/>
          <w:szCs w:val="24"/>
          <w:highlight w:val="yellow"/>
          <w:lang w:val="ru"/>
        </w:rPr>
        <w:tab/>
        <w:t>объектов</w:t>
      </w:r>
      <w:r w:rsidR="00EB2397" w:rsidRPr="008B0B49">
        <w:rPr>
          <w:rFonts w:ascii="Times New Roman" w:hAnsi="Times New Roman" w:cs="Times New Roman"/>
          <w:strike/>
          <w:color w:val="262628"/>
          <w:sz w:val="24"/>
          <w:szCs w:val="24"/>
          <w:highlight w:val="yellow"/>
          <w:lang w:val="ru"/>
        </w:rPr>
        <w:t xml:space="preserve"> </w:t>
      </w:r>
      <w:r w:rsidRPr="008B0B49">
        <w:rPr>
          <w:rFonts w:ascii="Times New Roman" w:hAnsi="Times New Roman" w:cs="Times New Roman"/>
          <w:strike/>
          <w:color w:val="262628"/>
          <w:sz w:val="24"/>
          <w:szCs w:val="24"/>
          <w:highlight w:val="yellow"/>
          <w:lang w:val="ru"/>
        </w:rPr>
        <w:tab/>
        <w:t>общего</w:t>
      </w:r>
      <w:r w:rsidR="00EB2397" w:rsidRPr="008B0B49">
        <w:rPr>
          <w:rFonts w:ascii="Times New Roman" w:hAnsi="Times New Roman" w:cs="Times New Roman"/>
          <w:strike/>
          <w:color w:val="262628"/>
          <w:sz w:val="24"/>
          <w:szCs w:val="24"/>
          <w:highlight w:val="yellow"/>
          <w:lang w:val="ru"/>
        </w:rPr>
        <w:t xml:space="preserve"> </w:t>
      </w:r>
      <w:r w:rsidRPr="008B0B49">
        <w:rPr>
          <w:rFonts w:ascii="Times New Roman" w:hAnsi="Times New Roman" w:cs="Times New Roman"/>
          <w:strike/>
          <w:color w:val="262628"/>
          <w:sz w:val="24"/>
          <w:szCs w:val="24"/>
          <w:highlight w:val="yellow"/>
          <w:lang w:val="ru"/>
        </w:rPr>
        <w:tab/>
        <w:t>имущества</w:t>
      </w:r>
      <w:r w:rsidRPr="008B0B49">
        <w:rPr>
          <w:rFonts w:ascii="Times New Roman" w:hAnsi="Times New Roman" w:cs="Times New Roman"/>
          <w:strike/>
          <w:color w:val="262628"/>
          <w:sz w:val="24"/>
          <w:szCs w:val="24"/>
          <w:highlight w:val="yellow"/>
          <w:lang w:val="ru"/>
        </w:rPr>
        <w:tab/>
        <w:t>в кондоминиуме;</w:t>
      </w:r>
      <w:r w:rsidR="00904CCF" w:rsidRPr="008B0B49">
        <w:rPr>
          <w:rFonts w:ascii="Times New Roman" w:hAnsi="Times New Roman" w:cs="Times New Roman"/>
          <w:strike/>
          <w:color w:val="FF0000"/>
          <w:sz w:val="24"/>
          <w:szCs w:val="24"/>
          <w:highlight w:val="yellow"/>
          <w:lang w:val="ru"/>
        </w:rPr>
        <w:t xml:space="preserve"> Товариществе,</w:t>
      </w:r>
    </w:p>
    <w:p w14:paraId="7E2E4C5C" w14:textId="561AB67E" w:rsidR="0035659D" w:rsidRPr="008B0B49" w:rsidRDefault="0035659D" w:rsidP="0035659D">
      <w:pPr>
        <w:pStyle w:val="a5"/>
        <w:spacing w:line="230" w:lineRule="auto"/>
        <w:ind w:left="644" w:firstLine="0"/>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сдача в аренду, внаем либо продажа недвижимого имущества, входящего в состав кондоминиума и находящегося в собственности товарищества, в случае недостаточности средств, необходимых для содержания общего имущества кондоминиума</w:t>
      </w:r>
      <w:r w:rsidR="00904CCF" w:rsidRPr="008B0B49">
        <w:rPr>
          <w:rFonts w:ascii="Times New Roman" w:hAnsi="Times New Roman" w:cs="Times New Roman"/>
          <w:strike/>
          <w:color w:val="FF0000"/>
          <w:sz w:val="24"/>
          <w:szCs w:val="24"/>
          <w:highlight w:val="yellow"/>
          <w:lang w:val="ru"/>
        </w:rPr>
        <w:t xml:space="preserve"> Товариществе,</w:t>
      </w:r>
      <w:r w:rsidRPr="008B0B49">
        <w:rPr>
          <w:rFonts w:ascii="Times New Roman" w:hAnsi="Times New Roman" w:cs="Times New Roman"/>
          <w:strike/>
          <w:color w:val="262628"/>
          <w:sz w:val="24"/>
          <w:szCs w:val="24"/>
          <w:highlight w:val="yellow"/>
          <w:lang w:val="ru"/>
        </w:rPr>
        <w:t xml:space="preserve"> и   улучшения общего имущества;</w:t>
      </w:r>
    </w:p>
    <w:p w14:paraId="51345D02" w14:textId="77777777" w:rsidR="0035659D" w:rsidRPr="008B0B49" w:rsidRDefault="0035659D" w:rsidP="0035659D">
      <w:pPr>
        <w:pStyle w:val="a5"/>
        <w:spacing w:line="230" w:lineRule="auto"/>
        <w:ind w:left="644" w:firstLine="0"/>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иные виды хозяйственной деятельности, предусмотренные уставом товарищества.</w:t>
      </w:r>
    </w:p>
    <w:p w14:paraId="60E0EBAB" w14:textId="77777777" w:rsidR="0035659D" w:rsidRPr="008B0B49" w:rsidRDefault="0035659D" w:rsidP="00473265">
      <w:pPr>
        <w:pStyle w:val="a5"/>
        <w:numPr>
          <w:ilvl w:val="1"/>
          <w:numId w:val="6"/>
        </w:numPr>
        <w:spacing w:line="230" w:lineRule="auto"/>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Товарищество не вправе заниматься хозяйственной деятельностью, не предусмотренной уставом.</w:t>
      </w:r>
    </w:p>
    <w:p w14:paraId="2FBDE613" w14:textId="77777777" w:rsidR="0035659D" w:rsidRPr="008B0B49" w:rsidRDefault="0035659D" w:rsidP="00473265">
      <w:pPr>
        <w:pStyle w:val="a5"/>
        <w:numPr>
          <w:ilvl w:val="1"/>
          <w:numId w:val="6"/>
        </w:numPr>
        <w:spacing w:line="230" w:lineRule="auto"/>
        <w:rPr>
          <w:rFonts w:ascii="Times New Roman" w:hAnsi="Times New Roman" w:cs="Times New Roman"/>
          <w:strike/>
          <w:color w:val="262628"/>
          <w:sz w:val="24"/>
          <w:szCs w:val="24"/>
          <w:highlight w:val="yellow"/>
          <w:lang w:val="ru"/>
        </w:rPr>
      </w:pPr>
      <w:r w:rsidRPr="008B0B49">
        <w:rPr>
          <w:rFonts w:ascii="Times New Roman" w:hAnsi="Times New Roman" w:cs="Times New Roman"/>
          <w:strike/>
          <w:color w:val="262628"/>
          <w:sz w:val="24"/>
          <w:szCs w:val="24"/>
          <w:highlight w:val="yellow"/>
          <w:lang w:val="ru"/>
        </w:rPr>
        <w:t>Доход, полученный в результате хозяйственной деятельности товарищества,</w:t>
      </w:r>
    </w:p>
    <w:p w14:paraId="6940BFB2" w14:textId="67EF53B1" w:rsidR="0035659D" w:rsidRPr="008B0B49" w:rsidRDefault="0035659D" w:rsidP="00286CDB">
      <w:pPr>
        <w:pStyle w:val="a5"/>
        <w:spacing w:line="230" w:lineRule="auto"/>
        <w:ind w:left="644" w:firstLine="0"/>
        <w:rPr>
          <w:rFonts w:ascii="Times New Roman" w:hAnsi="Times New Roman" w:cs="Times New Roman"/>
          <w:strike/>
          <w:color w:val="262628"/>
          <w:sz w:val="24"/>
          <w:szCs w:val="24"/>
          <w:lang w:val="ru-RU"/>
        </w:rPr>
      </w:pPr>
      <w:r w:rsidRPr="008B0B49">
        <w:rPr>
          <w:rFonts w:ascii="Times New Roman" w:hAnsi="Times New Roman" w:cs="Times New Roman"/>
          <w:strike/>
          <w:color w:val="262628"/>
          <w:sz w:val="24"/>
          <w:szCs w:val="24"/>
          <w:highlight w:val="yellow"/>
          <w:lang w:val="ru"/>
        </w:rPr>
        <w:t xml:space="preserve">используется для  оплаты  общих  расходов  или,  по  решению  общего  собрания членов товарищества, направляется в специальные фонды, расходуемые на цели, соответствующие задачам товарищества, указанным в уставе. Доход может быть направлен на иные цели </w:t>
      </w:r>
      <w:r w:rsidR="00C5287E" w:rsidRPr="008B0B49">
        <w:rPr>
          <w:rFonts w:ascii="Times New Roman" w:hAnsi="Times New Roman" w:cs="Times New Roman"/>
          <w:strike/>
          <w:color w:val="262628"/>
          <w:sz w:val="24"/>
          <w:szCs w:val="24"/>
          <w:highlight w:val="yellow"/>
          <w:lang w:val="ru"/>
        </w:rPr>
        <w:t>д</w:t>
      </w:r>
      <w:r w:rsidRPr="008B0B49">
        <w:rPr>
          <w:rFonts w:ascii="Times New Roman" w:hAnsi="Times New Roman" w:cs="Times New Roman"/>
          <w:strike/>
          <w:color w:val="262628"/>
          <w:sz w:val="24"/>
          <w:szCs w:val="24"/>
          <w:highlight w:val="yellow"/>
          <w:lang w:val="ru"/>
        </w:rPr>
        <w:t>еятельности товарищества, предусмотренные Федеральным законом «О товариществах собственников жилья"</w:t>
      </w:r>
      <w:r w:rsidR="00286CDB" w:rsidRPr="008B0B49">
        <w:rPr>
          <w:rFonts w:ascii="Times New Roman" w:hAnsi="Times New Roman" w:cs="Times New Roman"/>
          <w:strike/>
          <w:color w:val="262628"/>
          <w:sz w:val="24"/>
          <w:szCs w:val="24"/>
          <w:highlight w:val="yellow"/>
          <w:lang w:val="ru"/>
        </w:rPr>
        <w:t>.</w:t>
      </w:r>
      <w:r w:rsidR="00904CCF" w:rsidRPr="008B0B49">
        <w:rPr>
          <w:rFonts w:ascii="Times New Roman" w:hAnsi="Times New Roman" w:cs="Times New Roman"/>
          <w:strike/>
          <w:color w:val="FF0000"/>
          <w:sz w:val="24"/>
          <w:szCs w:val="24"/>
          <w:highlight w:val="yellow"/>
          <w:lang w:val="ru-RU"/>
        </w:rPr>
        <w:t xml:space="preserve"> Жилищным кодексом Российской Федерации.</w:t>
      </w:r>
    </w:p>
    <w:p w14:paraId="377ACA91" w14:textId="2B246E7F" w:rsidR="00D71AC9" w:rsidRPr="001017FC" w:rsidRDefault="008B0B49" w:rsidP="001017FC">
      <w:pPr>
        <w:widowControl/>
        <w:adjustRightInd w:val="0"/>
        <w:ind w:firstLine="540"/>
        <w:jc w:val="both"/>
        <w:rPr>
          <w:rFonts w:ascii="Times New Roman" w:hAnsi="Times New Roman" w:cs="Times New Roman"/>
          <w:color w:val="FF0000"/>
          <w:sz w:val="24"/>
          <w:szCs w:val="24"/>
          <w:lang w:val="ru"/>
        </w:rPr>
      </w:pPr>
      <w:r w:rsidRPr="001017FC">
        <w:rPr>
          <w:rFonts w:ascii="Times New Roman" w:hAnsi="Times New Roman" w:cs="Times New Roman"/>
          <w:color w:val="FF0000"/>
          <w:sz w:val="24"/>
          <w:szCs w:val="24"/>
          <w:lang w:val="ru"/>
        </w:rPr>
        <w:t>5.1</w:t>
      </w:r>
      <w:r w:rsidR="00D71AC9" w:rsidRPr="001017FC">
        <w:rPr>
          <w:rFonts w:ascii="Times New Roman" w:hAnsi="Times New Roman" w:cs="Times New Roman"/>
          <w:color w:val="FF0000"/>
          <w:sz w:val="24"/>
          <w:szCs w:val="24"/>
          <w:lang w:val="ru"/>
        </w:rPr>
        <w:t>. Для достижения целей, предусмотренных уставом, товарищество собственников жилья вправе заниматься хозяйственной деятельностью.</w:t>
      </w:r>
    </w:p>
    <w:p w14:paraId="7CB9E8CD" w14:textId="046E2C7E" w:rsidR="00D71AC9" w:rsidRPr="001017FC" w:rsidRDefault="008B0B49" w:rsidP="001017FC">
      <w:pPr>
        <w:widowControl/>
        <w:adjustRightInd w:val="0"/>
        <w:ind w:firstLine="540"/>
        <w:jc w:val="both"/>
        <w:rPr>
          <w:rFonts w:ascii="Times New Roman" w:hAnsi="Times New Roman" w:cs="Times New Roman"/>
          <w:color w:val="FF0000"/>
          <w:sz w:val="24"/>
          <w:szCs w:val="24"/>
          <w:lang w:val="ru"/>
        </w:rPr>
      </w:pPr>
      <w:r w:rsidRPr="001017FC">
        <w:rPr>
          <w:rFonts w:ascii="Times New Roman" w:hAnsi="Times New Roman" w:cs="Times New Roman"/>
          <w:color w:val="FF0000"/>
          <w:sz w:val="24"/>
          <w:szCs w:val="24"/>
          <w:lang w:val="ru"/>
        </w:rPr>
        <w:t>5.</w:t>
      </w:r>
      <w:r w:rsidR="00D71AC9" w:rsidRPr="001017FC">
        <w:rPr>
          <w:rFonts w:ascii="Times New Roman" w:hAnsi="Times New Roman" w:cs="Times New Roman"/>
          <w:color w:val="FF0000"/>
          <w:sz w:val="24"/>
          <w:szCs w:val="24"/>
          <w:lang w:val="ru"/>
        </w:rPr>
        <w:t>2. Товарищество собственников жилья может заниматься следующими видами хозяйственной деятельности:</w:t>
      </w:r>
    </w:p>
    <w:p w14:paraId="0324EF4C" w14:textId="407EE616" w:rsidR="00D71AC9" w:rsidRPr="001017FC" w:rsidRDefault="008B0B49" w:rsidP="001017FC">
      <w:pPr>
        <w:widowControl/>
        <w:adjustRightInd w:val="0"/>
        <w:ind w:firstLine="540"/>
        <w:jc w:val="both"/>
        <w:rPr>
          <w:rFonts w:ascii="Times New Roman" w:hAnsi="Times New Roman" w:cs="Times New Roman"/>
          <w:color w:val="FF0000"/>
          <w:sz w:val="24"/>
          <w:szCs w:val="24"/>
          <w:lang w:val="ru"/>
        </w:rPr>
      </w:pPr>
      <w:r w:rsidRPr="001017FC">
        <w:rPr>
          <w:rFonts w:ascii="Times New Roman" w:hAnsi="Times New Roman" w:cs="Times New Roman"/>
          <w:color w:val="FF0000"/>
          <w:sz w:val="24"/>
          <w:szCs w:val="24"/>
          <w:lang w:val="ru"/>
        </w:rPr>
        <w:t>5.2.1</w:t>
      </w:r>
      <w:r w:rsidR="00D71AC9" w:rsidRPr="001017FC">
        <w:rPr>
          <w:rFonts w:ascii="Times New Roman" w:hAnsi="Times New Roman" w:cs="Times New Roman"/>
          <w:color w:val="FF0000"/>
          <w:sz w:val="24"/>
          <w:szCs w:val="24"/>
          <w:lang w:val="ru"/>
        </w:rPr>
        <w:t xml:space="preserve"> обслуживание, эксплуатация и ремонт недвижимого имущества в </w:t>
      </w:r>
      <w:r w:rsidRPr="001017FC">
        <w:rPr>
          <w:rFonts w:ascii="Times New Roman" w:hAnsi="Times New Roman" w:cs="Times New Roman"/>
          <w:color w:val="FF0000"/>
          <w:sz w:val="24"/>
          <w:szCs w:val="24"/>
          <w:lang w:val="ru"/>
        </w:rPr>
        <w:t>Товариществе</w:t>
      </w:r>
      <w:r w:rsidR="00D71AC9" w:rsidRPr="001017FC">
        <w:rPr>
          <w:rFonts w:ascii="Times New Roman" w:hAnsi="Times New Roman" w:cs="Times New Roman"/>
          <w:color w:val="FF0000"/>
          <w:sz w:val="24"/>
          <w:szCs w:val="24"/>
          <w:lang w:val="ru"/>
        </w:rPr>
        <w:t>;</w:t>
      </w:r>
    </w:p>
    <w:p w14:paraId="3AFCDC99" w14:textId="4A3EC7C4" w:rsidR="00D71AC9" w:rsidRPr="001017FC" w:rsidRDefault="008B0B49" w:rsidP="001017FC">
      <w:pPr>
        <w:widowControl/>
        <w:adjustRightInd w:val="0"/>
        <w:ind w:firstLine="540"/>
        <w:jc w:val="both"/>
        <w:rPr>
          <w:rFonts w:ascii="Times New Roman" w:hAnsi="Times New Roman" w:cs="Times New Roman"/>
          <w:color w:val="FF0000"/>
          <w:sz w:val="24"/>
          <w:szCs w:val="24"/>
          <w:lang w:val="ru"/>
        </w:rPr>
      </w:pPr>
      <w:r w:rsidRPr="001017FC">
        <w:rPr>
          <w:rFonts w:ascii="Times New Roman" w:hAnsi="Times New Roman" w:cs="Times New Roman"/>
          <w:color w:val="FF0000"/>
          <w:sz w:val="24"/>
          <w:szCs w:val="24"/>
          <w:lang w:val="ru"/>
        </w:rPr>
        <w:t>5.2.2</w:t>
      </w:r>
      <w:r w:rsidR="00D71AC9" w:rsidRPr="001017FC">
        <w:rPr>
          <w:rFonts w:ascii="Times New Roman" w:hAnsi="Times New Roman" w:cs="Times New Roman"/>
          <w:color w:val="FF0000"/>
          <w:sz w:val="24"/>
          <w:szCs w:val="24"/>
          <w:lang w:val="ru"/>
        </w:rPr>
        <w:t xml:space="preserve"> строительство дополнительных помещений и объектов общего имущества в </w:t>
      </w:r>
      <w:r w:rsidRPr="001017FC">
        <w:rPr>
          <w:rFonts w:ascii="Times New Roman" w:hAnsi="Times New Roman" w:cs="Times New Roman"/>
          <w:color w:val="FF0000"/>
          <w:sz w:val="24"/>
          <w:szCs w:val="24"/>
          <w:lang w:val="ru"/>
        </w:rPr>
        <w:t>Товариществе</w:t>
      </w:r>
      <w:r w:rsidR="00D71AC9" w:rsidRPr="001017FC">
        <w:rPr>
          <w:rFonts w:ascii="Times New Roman" w:hAnsi="Times New Roman" w:cs="Times New Roman"/>
          <w:color w:val="FF0000"/>
          <w:sz w:val="24"/>
          <w:szCs w:val="24"/>
          <w:lang w:val="ru"/>
        </w:rPr>
        <w:t>;</w:t>
      </w:r>
    </w:p>
    <w:p w14:paraId="11A7B6F3" w14:textId="11D0CCA4" w:rsidR="00D71AC9" w:rsidRPr="001017FC" w:rsidRDefault="008B0B49" w:rsidP="001017FC">
      <w:pPr>
        <w:widowControl/>
        <w:adjustRightInd w:val="0"/>
        <w:ind w:firstLine="540"/>
        <w:jc w:val="both"/>
        <w:rPr>
          <w:rFonts w:ascii="Times New Roman" w:hAnsi="Times New Roman" w:cs="Times New Roman"/>
          <w:color w:val="FF0000"/>
          <w:sz w:val="24"/>
          <w:szCs w:val="24"/>
          <w:lang w:val="ru"/>
        </w:rPr>
      </w:pPr>
      <w:r w:rsidRPr="001017FC">
        <w:rPr>
          <w:rFonts w:ascii="Times New Roman" w:hAnsi="Times New Roman" w:cs="Times New Roman"/>
          <w:color w:val="FF0000"/>
          <w:sz w:val="24"/>
          <w:szCs w:val="24"/>
          <w:lang w:val="ru"/>
        </w:rPr>
        <w:t>5.2.3</w:t>
      </w:r>
      <w:r w:rsidR="00D71AC9" w:rsidRPr="001017FC">
        <w:rPr>
          <w:rFonts w:ascii="Times New Roman" w:hAnsi="Times New Roman" w:cs="Times New Roman"/>
          <w:color w:val="FF0000"/>
          <w:sz w:val="24"/>
          <w:szCs w:val="24"/>
          <w:lang w:val="ru"/>
        </w:rPr>
        <w:t xml:space="preserve"> сдача в аренду, внаем части общего имущества в </w:t>
      </w:r>
      <w:r w:rsidRPr="001017FC">
        <w:rPr>
          <w:rFonts w:ascii="Times New Roman" w:hAnsi="Times New Roman" w:cs="Times New Roman"/>
          <w:color w:val="FF0000"/>
          <w:sz w:val="24"/>
          <w:szCs w:val="24"/>
          <w:lang w:val="ru"/>
        </w:rPr>
        <w:t>Товариществе</w:t>
      </w:r>
      <w:r w:rsidR="00D71AC9" w:rsidRPr="001017FC">
        <w:rPr>
          <w:rFonts w:ascii="Times New Roman" w:hAnsi="Times New Roman" w:cs="Times New Roman"/>
          <w:color w:val="FF0000"/>
          <w:sz w:val="24"/>
          <w:szCs w:val="24"/>
          <w:lang w:val="ru"/>
        </w:rPr>
        <w:t>.</w:t>
      </w:r>
    </w:p>
    <w:p w14:paraId="6A2238D4" w14:textId="48950BF0" w:rsidR="00D71AC9" w:rsidRPr="001017FC" w:rsidRDefault="008B0B49" w:rsidP="001017FC">
      <w:pPr>
        <w:widowControl/>
        <w:adjustRightInd w:val="0"/>
        <w:ind w:firstLine="540"/>
        <w:jc w:val="both"/>
        <w:rPr>
          <w:rFonts w:ascii="Times New Roman" w:hAnsi="Times New Roman" w:cs="Times New Roman"/>
          <w:color w:val="FF0000"/>
          <w:sz w:val="24"/>
          <w:szCs w:val="24"/>
          <w:lang w:val="ru"/>
        </w:rPr>
      </w:pPr>
      <w:r w:rsidRPr="001017FC">
        <w:rPr>
          <w:rFonts w:ascii="Times New Roman" w:hAnsi="Times New Roman" w:cs="Times New Roman"/>
          <w:color w:val="FF0000"/>
          <w:sz w:val="24"/>
          <w:szCs w:val="24"/>
          <w:lang w:val="ru"/>
        </w:rPr>
        <w:t>5.</w:t>
      </w:r>
      <w:r w:rsidR="00D71AC9" w:rsidRPr="001017FC">
        <w:rPr>
          <w:rFonts w:ascii="Times New Roman" w:hAnsi="Times New Roman" w:cs="Times New Roman"/>
          <w:color w:val="FF0000"/>
          <w:sz w:val="24"/>
          <w:szCs w:val="24"/>
          <w:lang w:val="ru"/>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w:t>
      </w:r>
      <w:r w:rsidRPr="001017FC">
        <w:rPr>
          <w:rFonts w:ascii="Times New Roman" w:hAnsi="Times New Roman" w:cs="Times New Roman"/>
          <w:color w:val="FF0000"/>
          <w:sz w:val="24"/>
          <w:szCs w:val="24"/>
          <w:lang w:val="ru-RU"/>
        </w:rPr>
        <w:t>Жилищным кодексом Российской Федерации</w:t>
      </w:r>
      <w:r w:rsidR="00D71AC9" w:rsidRPr="001017FC">
        <w:rPr>
          <w:rFonts w:ascii="Times New Roman" w:hAnsi="Times New Roman" w:cs="Times New Roman"/>
          <w:color w:val="FF0000"/>
          <w:sz w:val="24"/>
          <w:szCs w:val="24"/>
          <w:lang w:val="ru"/>
        </w:rPr>
        <w:t xml:space="preserve"> и уставом товарищества.</w:t>
      </w:r>
    </w:p>
    <w:p w14:paraId="22490686" w14:textId="668BF721" w:rsidR="00656C86" w:rsidRPr="008B0B49" w:rsidRDefault="00656C86" w:rsidP="001017FC">
      <w:pPr>
        <w:pStyle w:val="a5"/>
        <w:ind w:left="644" w:firstLine="0"/>
        <w:rPr>
          <w:rFonts w:ascii="Times New Roman" w:hAnsi="Times New Roman" w:cs="Times New Roman"/>
          <w:color w:val="262628"/>
          <w:sz w:val="24"/>
          <w:szCs w:val="24"/>
          <w:lang w:val="ru"/>
        </w:rPr>
      </w:pPr>
    </w:p>
    <w:p w14:paraId="22948C86" w14:textId="13C1A88F" w:rsidR="00656C86" w:rsidRDefault="00656C86" w:rsidP="00656C86">
      <w:pPr>
        <w:pStyle w:val="a5"/>
        <w:tabs>
          <w:tab w:val="left" w:pos="2973"/>
        </w:tabs>
        <w:spacing w:line="230" w:lineRule="auto"/>
        <w:ind w:left="420" w:firstLine="0"/>
        <w:rPr>
          <w:rFonts w:ascii="Times New Roman" w:hAnsi="Times New Roman" w:cs="Times New Roman"/>
          <w:b/>
          <w:bCs/>
          <w:color w:val="262628"/>
          <w:sz w:val="24"/>
          <w:szCs w:val="24"/>
          <w:lang w:val="ru"/>
        </w:rPr>
      </w:pPr>
      <w:r w:rsidRPr="00656C86">
        <w:rPr>
          <w:rFonts w:ascii="Times New Roman" w:hAnsi="Times New Roman" w:cs="Times New Roman"/>
          <w:b/>
          <w:bCs/>
          <w:color w:val="262628"/>
          <w:sz w:val="24"/>
          <w:szCs w:val="24"/>
          <w:lang w:val="ru"/>
        </w:rPr>
        <w:t>6.</w:t>
      </w:r>
      <w:r>
        <w:rPr>
          <w:rFonts w:ascii="Times New Roman" w:hAnsi="Times New Roman" w:cs="Times New Roman"/>
          <w:b/>
          <w:bCs/>
          <w:color w:val="262628"/>
          <w:sz w:val="24"/>
          <w:szCs w:val="24"/>
          <w:lang w:val="ru"/>
        </w:rPr>
        <w:t xml:space="preserve"> </w:t>
      </w:r>
      <w:r w:rsidRPr="00656C86">
        <w:rPr>
          <w:rFonts w:ascii="Times New Roman" w:hAnsi="Times New Roman" w:cs="Times New Roman"/>
          <w:b/>
          <w:bCs/>
          <w:color w:val="262628"/>
          <w:sz w:val="24"/>
          <w:szCs w:val="24"/>
          <w:lang w:val="ru"/>
        </w:rPr>
        <w:t>Членство в товариществе</w:t>
      </w:r>
    </w:p>
    <w:p w14:paraId="076C38F0" w14:textId="5DD1117F" w:rsidR="00656C86" w:rsidRDefault="00656C86" w:rsidP="00656C86">
      <w:pPr>
        <w:pStyle w:val="a5"/>
        <w:tabs>
          <w:tab w:val="left" w:pos="2973"/>
        </w:tabs>
        <w:spacing w:line="230" w:lineRule="auto"/>
        <w:ind w:left="420" w:firstLine="0"/>
        <w:rPr>
          <w:rFonts w:ascii="Times New Roman" w:hAnsi="Times New Roman" w:cs="Times New Roman"/>
          <w:b/>
          <w:bCs/>
          <w:color w:val="262628"/>
          <w:sz w:val="24"/>
          <w:szCs w:val="24"/>
          <w:lang w:val="ru"/>
        </w:rPr>
      </w:pPr>
    </w:p>
    <w:p w14:paraId="67330CB3" w14:textId="6EFE8B33" w:rsidR="00656C86" w:rsidRPr="00656C86" w:rsidRDefault="00656C86" w:rsidP="00473265">
      <w:pPr>
        <w:pStyle w:val="a5"/>
        <w:numPr>
          <w:ilvl w:val="1"/>
          <w:numId w:val="7"/>
        </w:numPr>
        <w:spacing w:line="230" w:lineRule="auto"/>
        <w:rPr>
          <w:rFonts w:ascii="Times New Roman" w:hAnsi="Times New Roman" w:cs="Times New Roman"/>
          <w:color w:val="262628"/>
          <w:sz w:val="24"/>
          <w:szCs w:val="24"/>
          <w:lang w:val="ru"/>
        </w:rPr>
      </w:pPr>
      <w:r w:rsidRPr="00656C86">
        <w:rPr>
          <w:rFonts w:ascii="Times New Roman" w:hAnsi="Times New Roman" w:cs="Times New Roman"/>
          <w:color w:val="262628"/>
          <w:sz w:val="24"/>
          <w:szCs w:val="24"/>
          <w:lang w:val="ru"/>
        </w:rPr>
        <w:t xml:space="preserve">    Членами   товарищества   являются   домовладельцы       которым   на   праве   собственности принадлежат жилые и  </w:t>
      </w:r>
      <w:r>
        <w:rPr>
          <w:rFonts w:ascii="Times New Roman" w:hAnsi="Times New Roman" w:cs="Times New Roman"/>
          <w:color w:val="262628"/>
          <w:sz w:val="24"/>
          <w:szCs w:val="24"/>
          <w:lang w:val="ru"/>
        </w:rPr>
        <w:t>/</w:t>
      </w:r>
      <w:r w:rsidRPr="00656C86">
        <w:rPr>
          <w:rFonts w:ascii="Times New Roman" w:hAnsi="Times New Roman" w:cs="Times New Roman"/>
          <w:color w:val="262628"/>
          <w:sz w:val="24"/>
          <w:szCs w:val="24"/>
          <w:lang w:val="ru"/>
        </w:rPr>
        <w:t xml:space="preserve"> или   нежилые   здания</w:t>
      </w:r>
      <w:r w:rsidR="00181FA6">
        <w:rPr>
          <w:rFonts w:ascii="Times New Roman" w:hAnsi="Times New Roman" w:cs="Times New Roman"/>
          <w:color w:val="262628"/>
          <w:sz w:val="24"/>
          <w:szCs w:val="24"/>
          <w:lang w:val="ru"/>
        </w:rPr>
        <w:t xml:space="preserve">, </w:t>
      </w:r>
      <w:r w:rsidRPr="00904CCF">
        <w:rPr>
          <w:rFonts w:ascii="Times New Roman" w:hAnsi="Times New Roman" w:cs="Times New Roman"/>
          <w:color w:val="262628"/>
          <w:sz w:val="24"/>
          <w:szCs w:val="24"/>
          <w:lang w:val="ru"/>
        </w:rPr>
        <w:t xml:space="preserve">в  </w:t>
      </w:r>
      <w:r w:rsidRPr="00C5287E">
        <w:rPr>
          <w:rFonts w:ascii="Times New Roman" w:hAnsi="Times New Roman" w:cs="Times New Roman"/>
          <w:color w:val="262628"/>
          <w:sz w:val="24"/>
          <w:szCs w:val="24"/>
          <w:highlight w:val="yellow"/>
          <w:lang w:val="ru"/>
        </w:rPr>
        <w:t xml:space="preserve"> </w:t>
      </w:r>
      <w:r w:rsidRPr="00904CCF">
        <w:rPr>
          <w:rFonts w:ascii="Times New Roman" w:hAnsi="Times New Roman" w:cs="Times New Roman"/>
          <w:strike/>
          <w:color w:val="262628"/>
          <w:sz w:val="24"/>
          <w:szCs w:val="24"/>
          <w:highlight w:val="yellow"/>
          <w:lang w:val="ru"/>
        </w:rPr>
        <w:t>кондоминиуме,</w:t>
      </w:r>
      <w:r w:rsidRPr="00656C86">
        <w:rPr>
          <w:rFonts w:ascii="Times New Roman" w:hAnsi="Times New Roman" w:cs="Times New Roman"/>
          <w:color w:val="262628"/>
          <w:sz w:val="24"/>
          <w:szCs w:val="24"/>
          <w:lang w:val="ru"/>
        </w:rPr>
        <w:t xml:space="preserve"> </w:t>
      </w:r>
      <w:r w:rsidR="00904CCF" w:rsidRPr="00744DD5">
        <w:rPr>
          <w:rFonts w:ascii="Times New Roman" w:hAnsi="Times New Roman" w:cs="Times New Roman"/>
          <w:color w:val="FF0000"/>
          <w:sz w:val="24"/>
          <w:szCs w:val="24"/>
          <w:lang w:val="ru"/>
        </w:rPr>
        <w:t>Товариществе</w:t>
      </w:r>
      <w:r w:rsidR="00904CCF">
        <w:rPr>
          <w:rFonts w:ascii="Times New Roman" w:hAnsi="Times New Roman" w:cs="Times New Roman"/>
          <w:color w:val="FF0000"/>
          <w:sz w:val="24"/>
          <w:szCs w:val="24"/>
          <w:lang w:val="ru"/>
        </w:rPr>
        <w:t>,</w:t>
      </w:r>
      <w:r w:rsidRPr="00656C86">
        <w:rPr>
          <w:rFonts w:ascii="Times New Roman" w:hAnsi="Times New Roman" w:cs="Times New Roman"/>
          <w:color w:val="262628"/>
          <w:sz w:val="24"/>
          <w:szCs w:val="24"/>
          <w:lang w:val="ru"/>
        </w:rPr>
        <w:t xml:space="preserve">  подавшие   в   Правление товарищества   заявление   на  вступление   в   члены  Товарищества.</w:t>
      </w:r>
    </w:p>
    <w:p w14:paraId="0AB0748D" w14:textId="63260073" w:rsidR="00656C86" w:rsidRPr="00656C86" w:rsidRDefault="00656C86" w:rsidP="00656C86">
      <w:pPr>
        <w:pStyle w:val="a5"/>
        <w:spacing w:line="230" w:lineRule="auto"/>
        <w:ind w:left="643" w:firstLine="0"/>
        <w:rPr>
          <w:rFonts w:ascii="Times New Roman" w:hAnsi="Times New Roman" w:cs="Times New Roman"/>
          <w:color w:val="262628"/>
          <w:sz w:val="24"/>
          <w:szCs w:val="24"/>
          <w:lang w:val="ru"/>
        </w:rPr>
      </w:pPr>
      <w:r w:rsidRPr="00656C86">
        <w:rPr>
          <w:rFonts w:ascii="Times New Roman" w:hAnsi="Times New Roman" w:cs="Times New Roman"/>
          <w:color w:val="262628"/>
          <w:sz w:val="24"/>
          <w:szCs w:val="24"/>
          <w:lang w:val="ru"/>
        </w:rPr>
        <w:lastRenderedPageBreak/>
        <w:t>Членство  в  товариществе  возникает  у  домовладельца   с  момента   получения  указанного</w:t>
      </w:r>
      <w:r>
        <w:rPr>
          <w:rFonts w:ascii="Times New Roman" w:hAnsi="Times New Roman" w:cs="Times New Roman"/>
          <w:color w:val="262628"/>
          <w:sz w:val="24"/>
          <w:szCs w:val="24"/>
          <w:lang w:val="ru"/>
        </w:rPr>
        <w:t xml:space="preserve"> </w:t>
      </w:r>
      <w:r w:rsidRPr="00656C86">
        <w:rPr>
          <w:rFonts w:ascii="Times New Roman" w:hAnsi="Times New Roman" w:cs="Times New Roman"/>
          <w:color w:val="262628"/>
          <w:sz w:val="24"/>
          <w:szCs w:val="24"/>
          <w:lang w:val="ru"/>
        </w:rPr>
        <w:t>заявления  Правлением товарищества.</w:t>
      </w:r>
    </w:p>
    <w:p w14:paraId="33C5096E" w14:textId="6498A0F1" w:rsidR="00656C86" w:rsidRPr="00656C86" w:rsidRDefault="00656C86" w:rsidP="00473265">
      <w:pPr>
        <w:pStyle w:val="a5"/>
        <w:numPr>
          <w:ilvl w:val="1"/>
          <w:numId w:val="7"/>
        </w:numPr>
        <w:spacing w:line="230" w:lineRule="auto"/>
        <w:rPr>
          <w:rFonts w:ascii="Times New Roman" w:hAnsi="Times New Roman" w:cs="Times New Roman"/>
          <w:color w:val="262628"/>
          <w:sz w:val="24"/>
          <w:szCs w:val="24"/>
          <w:lang w:val="ru"/>
        </w:rPr>
      </w:pPr>
      <w:r w:rsidRPr="00656C86">
        <w:rPr>
          <w:rFonts w:ascii="Times New Roman" w:hAnsi="Times New Roman" w:cs="Times New Roman"/>
          <w:color w:val="262628"/>
          <w:sz w:val="24"/>
          <w:szCs w:val="24"/>
          <w:lang w:val="ru"/>
        </w:rPr>
        <w:t>В   случае</w:t>
      </w:r>
      <w:r w:rsidR="00DA50D3">
        <w:rPr>
          <w:rFonts w:ascii="Times New Roman" w:hAnsi="Times New Roman" w:cs="Times New Roman"/>
          <w:color w:val="262628"/>
          <w:sz w:val="24"/>
          <w:szCs w:val="24"/>
          <w:lang w:val="ru"/>
        </w:rPr>
        <w:t xml:space="preserve">, если    жилое    и/или </w:t>
      </w:r>
      <w:r w:rsidRPr="00656C86">
        <w:rPr>
          <w:rFonts w:ascii="Times New Roman" w:hAnsi="Times New Roman" w:cs="Times New Roman"/>
          <w:color w:val="262628"/>
          <w:sz w:val="24"/>
          <w:szCs w:val="24"/>
          <w:lang w:val="ru"/>
        </w:rPr>
        <w:t>нежи</w:t>
      </w:r>
      <w:r w:rsidR="00DA50D3">
        <w:rPr>
          <w:rFonts w:ascii="Times New Roman" w:hAnsi="Times New Roman" w:cs="Times New Roman"/>
          <w:color w:val="262628"/>
          <w:sz w:val="24"/>
          <w:szCs w:val="24"/>
          <w:lang w:val="ru"/>
        </w:rPr>
        <w:t xml:space="preserve">лое </w:t>
      </w:r>
      <w:r w:rsidRPr="00656C86">
        <w:rPr>
          <w:rFonts w:ascii="Times New Roman" w:hAnsi="Times New Roman" w:cs="Times New Roman"/>
          <w:color w:val="262628"/>
          <w:sz w:val="24"/>
          <w:szCs w:val="24"/>
          <w:lang w:val="ru"/>
        </w:rPr>
        <w:t>здание</w:t>
      </w:r>
      <w:r w:rsidR="00181FA6">
        <w:rPr>
          <w:rFonts w:ascii="Times New Roman" w:hAnsi="Times New Roman" w:cs="Times New Roman"/>
          <w:color w:val="262628"/>
          <w:sz w:val="24"/>
          <w:szCs w:val="24"/>
          <w:lang w:val="ru"/>
        </w:rPr>
        <w:t>,</w:t>
      </w:r>
      <w:r w:rsidRPr="00656C86">
        <w:rPr>
          <w:rFonts w:ascii="Times New Roman" w:hAnsi="Times New Roman" w:cs="Times New Roman"/>
          <w:color w:val="262628"/>
          <w:sz w:val="24"/>
          <w:szCs w:val="24"/>
          <w:lang w:val="ru"/>
        </w:rPr>
        <w:t xml:space="preserve"> </w:t>
      </w:r>
      <w:r w:rsidR="00181FA6" w:rsidRPr="00181FA6">
        <w:rPr>
          <w:rFonts w:ascii="Times New Roman" w:hAnsi="Times New Roman" w:cs="Times New Roman"/>
          <w:color w:val="FF0000"/>
          <w:sz w:val="24"/>
          <w:szCs w:val="24"/>
          <w:lang w:val="ru"/>
        </w:rPr>
        <w:t>земельны</w:t>
      </w:r>
      <w:r w:rsidR="00587375">
        <w:rPr>
          <w:rFonts w:ascii="Times New Roman" w:hAnsi="Times New Roman" w:cs="Times New Roman"/>
          <w:color w:val="FF0000"/>
          <w:sz w:val="24"/>
          <w:szCs w:val="24"/>
          <w:lang w:val="ru"/>
        </w:rPr>
        <w:t>й</w:t>
      </w:r>
      <w:r w:rsidR="00181FA6" w:rsidRPr="00181FA6">
        <w:rPr>
          <w:rFonts w:ascii="Times New Roman" w:hAnsi="Times New Roman" w:cs="Times New Roman"/>
          <w:color w:val="FF0000"/>
          <w:sz w:val="24"/>
          <w:szCs w:val="24"/>
          <w:lang w:val="ru"/>
        </w:rPr>
        <w:t xml:space="preserve"> участ</w:t>
      </w:r>
      <w:r w:rsidR="00587375">
        <w:rPr>
          <w:rFonts w:ascii="Times New Roman" w:hAnsi="Times New Roman" w:cs="Times New Roman"/>
          <w:color w:val="FF0000"/>
          <w:sz w:val="24"/>
          <w:szCs w:val="24"/>
          <w:lang w:val="ru"/>
        </w:rPr>
        <w:t>ок</w:t>
      </w:r>
      <w:r w:rsidR="00181FA6" w:rsidRPr="00181FA6">
        <w:rPr>
          <w:rFonts w:ascii="Times New Roman" w:hAnsi="Times New Roman" w:cs="Times New Roman"/>
          <w:color w:val="FF0000"/>
          <w:sz w:val="24"/>
          <w:szCs w:val="24"/>
          <w:lang w:val="ru"/>
        </w:rPr>
        <w:t xml:space="preserve">  </w:t>
      </w:r>
      <w:r w:rsidRPr="00656C86">
        <w:rPr>
          <w:rFonts w:ascii="Times New Roman" w:hAnsi="Times New Roman" w:cs="Times New Roman"/>
          <w:color w:val="262628"/>
          <w:sz w:val="24"/>
          <w:szCs w:val="24"/>
          <w:lang w:val="ru"/>
        </w:rPr>
        <w:t>принадлежит     нескольким собственникам     на     праве     общей    собственности,      то     они    могут     принять      решение   о</w:t>
      </w:r>
      <w:r>
        <w:rPr>
          <w:rFonts w:ascii="Times New Roman" w:hAnsi="Times New Roman" w:cs="Times New Roman"/>
          <w:color w:val="262628"/>
          <w:sz w:val="24"/>
          <w:szCs w:val="24"/>
          <w:lang w:val="ru"/>
        </w:rPr>
        <w:t xml:space="preserve"> </w:t>
      </w:r>
      <w:r w:rsidRPr="00656C86">
        <w:rPr>
          <w:rFonts w:ascii="Times New Roman" w:hAnsi="Times New Roman" w:cs="Times New Roman"/>
          <w:color w:val="262628"/>
          <w:sz w:val="24"/>
          <w:szCs w:val="24"/>
          <w:lang w:val="ru"/>
        </w:rPr>
        <w:t>представлении   одним  из   них  общих  интересов   в товариществе.</w:t>
      </w:r>
    </w:p>
    <w:p w14:paraId="29079A21" w14:textId="4E631F7B" w:rsidR="00656C86" w:rsidRPr="00656C86" w:rsidRDefault="00656C86" w:rsidP="00473265">
      <w:pPr>
        <w:pStyle w:val="a5"/>
        <w:numPr>
          <w:ilvl w:val="1"/>
          <w:numId w:val="7"/>
        </w:numPr>
        <w:spacing w:line="230" w:lineRule="auto"/>
        <w:rPr>
          <w:rFonts w:ascii="Times New Roman" w:hAnsi="Times New Roman" w:cs="Times New Roman"/>
          <w:color w:val="262628"/>
          <w:sz w:val="24"/>
          <w:szCs w:val="24"/>
          <w:lang w:val="ru"/>
        </w:rPr>
      </w:pPr>
      <w:r w:rsidRPr="00656C86">
        <w:rPr>
          <w:rFonts w:ascii="Times New Roman" w:hAnsi="Times New Roman" w:cs="Times New Roman"/>
          <w:color w:val="262628"/>
          <w:sz w:val="24"/>
          <w:szCs w:val="24"/>
          <w:lang w:val="ru"/>
        </w:rPr>
        <w:t>С  момента   прекращения   права   собственности    домовладельца   на   имущество   в   связи со   смертью   гражданина,   ликвидацией    юридического    лица,    отчуждением    имущества</w:t>
      </w:r>
      <w:r w:rsidR="007903C4" w:rsidRPr="007903C4">
        <w:rPr>
          <w:rFonts w:ascii="Times New Roman" w:hAnsi="Times New Roman" w:cs="Times New Roman"/>
          <w:color w:val="FF0000"/>
          <w:sz w:val="24"/>
          <w:szCs w:val="24"/>
          <w:lang w:val="ru"/>
        </w:rPr>
        <w:t>,</w:t>
      </w:r>
      <w:r w:rsidRPr="007903C4">
        <w:rPr>
          <w:rFonts w:ascii="Times New Roman" w:hAnsi="Times New Roman" w:cs="Times New Roman"/>
          <w:color w:val="FF0000"/>
          <w:sz w:val="24"/>
          <w:szCs w:val="24"/>
          <w:lang w:val="ru"/>
        </w:rPr>
        <w:t xml:space="preserve">   </w:t>
      </w:r>
      <w:r w:rsidR="007903C4" w:rsidRPr="007903C4">
        <w:rPr>
          <w:rFonts w:ascii="Times New Roman" w:eastAsiaTheme="minorHAnsi" w:hAnsi="Times New Roman" w:cs="Times New Roman"/>
          <w:color w:val="FF0000"/>
          <w:sz w:val="24"/>
          <w:szCs w:val="24"/>
          <w:lang w:val="ru-RU"/>
        </w:rPr>
        <w:t>с момента подачи заявления о выходе из членов товарищества</w:t>
      </w:r>
      <w:r w:rsidR="007903C4" w:rsidRPr="00181FA6">
        <w:rPr>
          <w:rFonts w:ascii="Times New Roman" w:eastAsiaTheme="minorHAnsi" w:hAnsi="Times New Roman" w:cs="Times New Roman"/>
          <w:sz w:val="24"/>
          <w:szCs w:val="24"/>
          <w:lang w:val="ru-RU"/>
        </w:rPr>
        <w:t xml:space="preserve"> </w:t>
      </w:r>
      <w:r w:rsidRPr="00656C86">
        <w:rPr>
          <w:rFonts w:ascii="Times New Roman" w:hAnsi="Times New Roman" w:cs="Times New Roman"/>
          <w:color w:val="262628"/>
          <w:sz w:val="24"/>
          <w:szCs w:val="24"/>
          <w:lang w:val="ru"/>
        </w:rPr>
        <w:t>или    по иным основаниям  членство  в  товариществе  прекращается.</w:t>
      </w:r>
    </w:p>
    <w:p w14:paraId="23B09D4F" w14:textId="2648C9D4" w:rsidR="00656C86" w:rsidRPr="00656C86" w:rsidRDefault="00656C86" w:rsidP="00473265">
      <w:pPr>
        <w:pStyle w:val="a5"/>
        <w:numPr>
          <w:ilvl w:val="1"/>
          <w:numId w:val="7"/>
        </w:numPr>
        <w:spacing w:line="230" w:lineRule="auto"/>
        <w:rPr>
          <w:rFonts w:ascii="Times New Roman" w:hAnsi="Times New Roman" w:cs="Times New Roman"/>
          <w:color w:val="262628"/>
          <w:sz w:val="24"/>
          <w:szCs w:val="24"/>
          <w:lang w:val="ru"/>
        </w:rPr>
      </w:pPr>
      <w:r w:rsidRPr="00656C86">
        <w:rPr>
          <w:rFonts w:ascii="Times New Roman" w:hAnsi="Times New Roman" w:cs="Times New Roman"/>
          <w:color w:val="262628"/>
          <w:sz w:val="24"/>
          <w:szCs w:val="24"/>
          <w:lang w:val="ru"/>
        </w:rPr>
        <w:t xml:space="preserve">При  реорганизации  юридического   лица </w:t>
      </w:r>
      <w:r>
        <w:rPr>
          <w:rFonts w:ascii="Times New Roman" w:hAnsi="Times New Roman" w:cs="Times New Roman"/>
          <w:color w:val="262628"/>
          <w:sz w:val="24"/>
          <w:szCs w:val="24"/>
          <w:lang w:val="ru"/>
        </w:rPr>
        <w:t>-</w:t>
      </w:r>
      <w:r w:rsidRPr="00656C86">
        <w:rPr>
          <w:rFonts w:ascii="Times New Roman" w:hAnsi="Times New Roman" w:cs="Times New Roman"/>
          <w:color w:val="262628"/>
          <w:sz w:val="24"/>
          <w:szCs w:val="24"/>
          <w:lang w:val="ru"/>
        </w:rPr>
        <w:t xml:space="preserve">  члена   товарищества   либо   смерти гражданина</w:t>
      </w:r>
      <w:r>
        <w:rPr>
          <w:rFonts w:ascii="Times New Roman" w:hAnsi="Times New Roman" w:cs="Times New Roman"/>
          <w:color w:val="262628"/>
          <w:sz w:val="24"/>
          <w:szCs w:val="24"/>
          <w:lang w:val="ru"/>
        </w:rPr>
        <w:t xml:space="preserve"> -</w:t>
      </w:r>
      <w:r w:rsidRPr="00656C86">
        <w:rPr>
          <w:rFonts w:ascii="Times New Roman" w:hAnsi="Times New Roman" w:cs="Times New Roman"/>
          <w:color w:val="262628"/>
          <w:sz w:val="24"/>
          <w:szCs w:val="24"/>
          <w:lang w:val="ru"/>
        </w:rPr>
        <w:tab/>
        <w:t xml:space="preserve">члена      товарищества      их      правопреемники     (наследники),      приобретатели имущества   по   договору  </w:t>
      </w:r>
      <w:r w:rsidR="00DA50D3">
        <w:rPr>
          <w:rFonts w:ascii="Times New Roman" w:hAnsi="Times New Roman" w:cs="Times New Roman"/>
          <w:color w:val="262628"/>
          <w:sz w:val="24"/>
          <w:szCs w:val="24"/>
          <w:lang w:val="ru"/>
        </w:rPr>
        <w:t xml:space="preserve"> входят   в   состав   членов </w:t>
      </w:r>
      <w:r w:rsidRPr="00656C86">
        <w:rPr>
          <w:rFonts w:ascii="Times New Roman" w:hAnsi="Times New Roman" w:cs="Times New Roman"/>
          <w:color w:val="262628"/>
          <w:sz w:val="24"/>
          <w:szCs w:val="24"/>
          <w:lang w:val="ru"/>
        </w:rPr>
        <w:t>товариществ</w:t>
      </w:r>
      <w:r w:rsidR="00DA50D3">
        <w:rPr>
          <w:rFonts w:ascii="Times New Roman" w:hAnsi="Times New Roman" w:cs="Times New Roman"/>
          <w:color w:val="262628"/>
          <w:sz w:val="24"/>
          <w:szCs w:val="24"/>
          <w:lang w:val="ru"/>
        </w:rPr>
        <w:t>а</w:t>
      </w:r>
      <w:r w:rsidRPr="00656C86">
        <w:rPr>
          <w:rFonts w:ascii="Times New Roman" w:hAnsi="Times New Roman" w:cs="Times New Roman"/>
          <w:color w:val="262628"/>
          <w:sz w:val="24"/>
          <w:szCs w:val="24"/>
          <w:lang w:val="ru"/>
        </w:rPr>
        <w:t xml:space="preserve"> с момента возникновения права  собственности  на  имущество  </w:t>
      </w:r>
      <w:r w:rsidRPr="00904CCF">
        <w:rPr>
          <w:rFonts w:ascii="Times New Roman" w:hAnsi="Times New Roman" w:cs="Times New Roman"/>
          <w:strike/>
          <w:color w:val="262628"/>
          <w:sz w:val="24"/>
          <w:szCs w:val="24"/>
          <w:highlight w:val="yellow"/>
          <w:lang w:val="ru"/>
        </w:rPr>
        <w:t>в  кондоминиуме</w:t>
      </w:r>
      <w:r w:rsidR="00904CCF" w:rsidRPr="00904CCF">
        <w:rPr>
          <w:rFonts w:ascii="Times New Roman" w:hAnsi="Times New Roman" w:cs="Times New Roman"/>
          <w:color w:val="FF0000"/>
          <w:sz w:val="24"/>
          <w:szCs w:val="24"/>
          <w:lang w:val="ru"/>
        </w:rPr>
        <w:t xml:space="preserve"> </w:t>
      </w:r>
      <w:r w:rsidR="00DA50D3">
        <w:rPr>
          <w:rFonts w:ascii="Times New Roman" w:hAnsi="Times New Roman" w:cs="Times New Roman"/>
          <w:color w:val="FF0000"/>
          <w:sz w:val="24"/>
          <w:szCs w:val="24"/>
          <w:lang w:val="ru"/>
        </w:rPr>
        <w:t xml:space="preserve">в </w:t>
      </w:r>
      <w:r w:rsidR="00904CCF" w:rsidRPr="00744DD5">
        <w:rPr>
          <w:rFonts w:ascii="Times New Roman" w:hAnsi="Times New Roman" w:cs="Times New Roman"/>
          <w:color w:val="FF0000"/>
          <w:sz w:val="24"/>
          <w:szCs w:val="24"/>
          <w:lang w:val="ru"/>
        </w:rPr>
        <w:t>Товариществе</w:t>
      </w:r>
      <w:r w:rsidR="00904CCF">
        <w:rPr>
          <w:rFonts w:ascii="Times New Roman" w:hAnsi="Times New Roman" w:cs="Times New Roman"/>
          <w:color w:val="FF0000"/>
          <w:sz w:val="24"/>
          <w:szCs w:val="24"/>
          <w:lang w:val="ru"/>
        </w:rPr>
        <w:t>,</w:t>
      </w:r>
    </w:p>
    <w:p w14:paraId="38992BD3" w14:textId="55C8B364" w:rsidR="00656C86" w:rsidRDefault="00656C86" w:rsidP="00473265">
      <w:pPr>
        <w:pStyle w:val="a5"/>
        <w:numPr>
          <w:ilvl w:val="1"/>
          <w:numId w:val="7"/>
        </w:numPr>
        <w:spacing w:line="230" w:lineRule="auto"/>
        <w:rPr>
          <w:rFonts w:ascii="Times New Roman" w:hAnsi="Times New Roman" w:cs="Times New Roman"/>
          <w:color w:val="262628"/>
          <w:sz w:val="24"/>
          <w:szCs w:val="24"/>
          <w:lang w:val="ru"/>
        </w:rPr>
      </w:pPr>
      <w:r w:rsidRPr="00656C86">
        <w:rPr>
          <w:rFonts w:ascii="Times New Roman" w:hAnsi="Times New Roman" w:cs="Times New Roman"/>
          <w:color w:val="262628"/>
          <w:sz w:val="24"/>
          <w:szCs w:val="24"/>
          <w:lang w:val="ru"/>
        </w:rPr>
        <w:t>Член    товарищества     вправе     с     учетом    требований    законодательства    и устава</w:t>
      </w:r>
      <w:r>
        <w:rPr>
          <w:rFonts w:ascii="Times New Roman" w:hAnsi="Times New Roman" w:cs="Times New Roman"/>
          <w:color w:val="262628"/>
          <w:sz w:val="24"/>
          <w:szCs w:val="24"/>
          <w:lang w:val="ru"/>
        </w:rPr>
        <w:t xml:space="preserve"> </w:t>
      </w:r>
      <w:r w:rsidRPr="00656C86">
        <w:rPr>
          <w:rFonts w:ascii="Times New Roman" w:hAnsi="Times New Roman" w:cs="Times New Roman"/>
          <w:color w:val="262628"/>
          <w:sz w:val="24"/>
          <w:szCs w:val="24"/>
          <w:lang w:val="ru"/>
        </w:rPr>
        <w:t xml:space="preserve">использовать  общее  имущество  в  соответствии  с   его   назначением   на   условиях   общего владения,  пользования  и  в  установленных  </w:t>
      </w:r>
      <w:r w:rsidRPr="00904CCF">
        <w:rPr>
          <w:rFonts w:ascii="Times New Roman" w:hAnsi="Times New Roman" w:cs="Times New Roman"/>
          <w:strike/>
          <w:color w:val="262628"/>
          <w:sz w:val="24"/>
          <w:szCs w:val="24"/>
          <w:highlight w:val="yellow"/>
          <w:lang w:val="ru"/>
        </w:rPr>
        <w:t>Федеральным  законом  "О   товариществах собственников  жилья"</w:t>
      </w:r>
      <w:r w:rsidRPr="00656C86">
        <w:rPr>
          <w:rFonts w:ascii="Times New Roman" w:hAnsi="Times New Roman" w:cs="Times New Roman"/>
          <w:color w:val="262628"/>
          <w:sz w:val="24"/>
          <w:szCs w:val="24"/>
          <w:lang w:val="ru"/>
        </w:rPr>
        <w:t xml:space="preserve">  </w:t>
      </w:r>
      <w:r w:rsidR="00904CCF" w:rsidRPr="001833EC">
        <w:rPr>
          <w:rFonts w:ascii="Times New Roman" w:hAnsi="Times New Roman" w:cs="Times New Roman"/>
          <w:color w:val="FF0000"/>
          <w:sz w:val="24"/>
          <w:szCs w:val="24"/>
          <w:lang w:val="ru-RU"/>
        </w:rPr>
        <w:t>Жилищн</w:t>
      </w:r>
      <w:r w:rsidR="00904CCF">
        <w:rPr>
          <w:rFonts w:ascii="Times New Roman" w:hAnsi="Times New Roman" w:cs="Times New Roman"/>
          <w:color w:val="FF0000"/>
          <w:sz w:val="24"/>
          <w:szCs w:val="24"/>
          <w:lang w:val="ru-RU"/>
        </w:rPr>
        <w:t>ым</w:t>
      </w:r>
      <w:r w:rsidR="00904CCF" w:rsidRPr="001833EC">
        <w:rPr>
          <w:rFonts w:ascii="Times New Roman" w:hAnsi="Times New Roman" w:cs="Times New Roman"/>
          <w:color w:val="FF0000"/>
          <w:sz w:val="24"/>
          <w:szCs w:val="24"/>
          <w:lang w:val="ru-RU"/>
        </w:rPr>
        <w:t xml:space="preserve"> кодекс</w:t>
      </w:r>
      <w:r w:rsidR="00904CCF">
        <w:rPr>
          <w:rFonts w:ascii="Times New Roman" w:hAnsi="Times New Roman" w:cs="Times New Roman"/>
          <w:color w:val="FF0000"/>
          <w:sz w:val="24"/>
          <w:szCs w:val="24"/>
          <w:lang w:val="ru-RU"/>
        </w:rPr>
        <w:t>ом</w:t>
      </w:r>
      <w:r w:rsidR="00904CCF" w:rsidRPr="001833EC">
        <w:rPr>
          <w:rFonts w:ascii="Times New Roman" w:hAnsi="Times New Roman" w:cs="Times New Roman"/>
          <w:color w:val="FF0000"/>
          <w:sz w:val="24"/>
          <w:szCs w:val="24"/>
          <w:lang w:val="ru-RU"/>
        </w:rPr>
        <w:t xml:space="preserve"> Российской Федерации</w:t>
      </w:r>
      <w:r w:rsidR="00904CCF" w:rsidRPr="00656C86">
        <w:rPr>
          <w:rFonts w:ascii="Times New Roman" w:hAnsi="Times New Roman" w:cs="Times New Roman"/>
          <w:color w:val="262628"/>
          <w:sz w:val="24"/>
          <w:szCs w:val="24"/>
          <w:lang w:val="ru"/>
        </w:rPr>
        <w:t xml:space="preserve"> </w:t>
      </w:r>
      <w:r w:rsidRPr="00656C86">
        <w:rPr>
          <w:rFonts w:ascii="Times New Roman" w:hAnsi="Times New Roman" w:cs="Times New Roman"/>
          <w:color w:val="262628"/>
          <w:sz w:val="24"/>
          <w:szCs w:val="24"/>
          <w:lang w:val="ru"/>
        </w:rPr>
        <w:t>пределах  распоряжения  этим имуществом</w:t>
      </w:r>
      <w:r w:rsidR="00DA50D3">
        <w:rPr>
          <w:rFonts w:ascii="Times New Roman" w:hAnsi="Times New Roman" w:cs="Times New Roman"/>
          <w:color w:val="262628"/>
          <w:sz w:val="24"/>
          <w:szCs w:val="24"/>
          <w:lang w:val="ru"/>
        </w:rPr>
        <w:t>.</w:t>
      </w:r>
    </w:p>
    <w:p w14:paraId="3F3E6702" w14:textId="0B975196" w:rsidR="007903C4" w:rsidRPr="007903C4" w:rsidRDefault="007903C4" w:rsidP="00473265">
      <w:pPr>
        <w:pStyle w:val="a5"/>
        <w:numPr>
          <w:ilvl w:val="1"/>
          <w:numId w:val="7"/>
        </w:numPr>
        <w:spacing w:line="230" w:lineRule="auto"/>
        <w:rPr>
          <w:rFonts w:ascii="Times New Roman" w:hAnsi="Times New Roman" w:cs="Times New Roman"/>
          <w:color w:val="262628"/>
          <w:sz w:val="24"/>
          <w:szCs w:val="24"/>
          <w:lang w:val="ru"/>
        </w:rPr>
      </w:pPr>
      <w:r w:rsidRPr="007903C4">
        <w:rPr>
          <w:rFonts w:ascii="Times New Roman" w:eastAsiaTheme="minorHAnsi" w:hAnsi="Times New Roman" w:cs="Times New Roman"/>
          <w:color w:val="FF0000"/>
          <w:sz w:val="24"/>
          <w:szCs w:val="24"/>
          <w:lang w:val="ru-RU"/>
        </w:rPr>
        <w:t>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w:t>
      </w:r>
      <w:r>
        <w:rPr>
          <w:rFonts w:ascii="Times New Roman" w:eastAsiaTheme="minorHAnsi" w:hAnsi="Times New Roman" w:cs="Times New Roman"/>
          <w:color w:val="FF0000"/>
          <w:sz w:val="24"/>
          <w:szCs w:val="24"/>
          <w:lang w:val="ru-RU"/>
        </w:rPr>
        <w:t>.</w:t>
      </w:r>
    </w:p>
    <w:p w14:paraId="47218E01" w14:textId="0F96F7EB" w:rsidR="007903C4" w:rsidRDefault="007903C4" w:rsidP="00473265">
      <w:pPr>
        <w:pStyle w:val="a5"/>
        <w:numPr>
          <w:ilvl w:val="1"/>
          <w:numId w:val="7"/>
        </w:numPr>
        <w:spacing w:line="230" w:lineRule="auto"/>
        <w:rPr>
          <w:rFonts w:ascii="Times New Roman" w:hAnsi="Times New Roman" w:cs="Times New Roman"/>
          <w:color w:val="262628"/>
          <w:sz w:val="24"/>
          <w:szCs w:val="24"/>
          <w:lang w:val="ru"/>
        </w:rPr>
      </w:pPr>
      <w:r w:rsidRPr="007903C4">
        <w:rPr>
          <w:rFonts w:ascii="Times New Roman" w:eastAsiaTheme="minorHAnsi" w:hAnsi="Times New Roman" w:cs="Times New Roman"/>
          <w:color w:val="FF0000"/>
          <w:sz w:val="24"/>
          <w:szCs w:val="24"/>
          <w:lang w:val="ru-RU"/>
        </w:rPr>
        <w:t>Член товарищества собственников жилья обязан предоставить правлению товарищества достоверные сведения, предусмотренные</w:t>
      </w:r>
      <w:r>
        <w:rPr>
          <w:rFonts w:ascii="Times New Roman" w:eastAsiaTheme="minorHAnsi" w:hAnsi="Times New Roman" w:cs="Times New Roman"/>
          <w:color w:val="FF0000"/>
          <w:sz w:val="24"/>
          <w:szCs w:val="24"/>
          <w:lang w:val="ru-RU"/>
        </w:rPr>
        <w:t xml:space="preserve"> п</w:t>
      </w:r>
      <w:r w:rsidR="00DA50D3">
        <w:rPr>
          <w:rFonts w:ascii="Times New Roman" w:eastAsiaTheme="minorHAnsi" w:hAnsi="Times New Roman" w:cs="Times New Roman"/>
          <w:color w:val="FF0000"/>
          <w:sz w:val="24"/>
          <w:szCs w:val="24"/>
          <w:lang w:val="ru-RU"/>
        </w:rPr>
        <w:t>.</w:t>
      </w:r>
      <w:r>
        <w:rPr>
          <w:rFonts w:ascii="Times New Roman" w:eastAsiaTheme="minorHAnsi" w:hAnsi="Times New Roman" w:cs="Times New Roman"/>
          <w:color w:val="FF0000"/>
          <w:sz w:val="24"/>
          <w:szCs w:val="24"/>
          <w:lang w:val="ru-RU"/>
        </w:rPr>
        <w:t xml:space="preserve"> 6.6</w:t>
      </w:r>
      <w:r w:rsidRPr="007903C4">
        <w:rPr>
          <w:rFonts w:ascii="Times New Roman" w:eastAsiaTheme="minorHAnsi" w:hAnsi="Times New Roman" w:cs="Times New Roman"/>
          <w:color w:val="FF0000"/>
          <w:sz w:val="24"/>
          <w:szCs w:val="24"/>
          <w:lang w:val="ru-RU"/>
        </w:rPr>
        <w:t xml:space="preserve">  и своевременно информировать правление товарищества об их изменении.</w:t>
      </w:r>
    </w:p>
    <w:p w14:paraId="4004291A" w14:textId="7AA9955F" w:rsidR="00656C86" w:rsidRDefault="00656C86" w:rsidP="00656C86">
      <w:pPr>
        <w:pStyle w:val="a5"/>
        <w:spacing w:line="230" w:lineRule="auto"/>
        <w:ind w:left="643" w:firstLine="0"/>
        <w:rPr>
          <w:rFonts w:ascii="Times New Roman" w:hAnsi="Times New Roman" w:cs="Times New Roman"/>
          <w:color w:val="262628"/>
          <w:sz w:val="24"/>
          <w:szCs w:val="24"/>
          <w:lang w:val="ru"/>
        </w:rPr>
      </w:pPr>
    </w:p>
    <w:p w14:paraId="56D44FED" w14:textId="2A0B1F06" w:rsidR="00656C86" w:rsidRDefault="00656C86" w:rsidP="00656C86">
      <w:pPr>
        <w:pStyle w:val="a5"/>
        <w:spacing w:line="230" w:lineRule="auto"/>
        <w:ind w:left="643" w:firstLine="0"/>
        <w:rPr>
          <w:rFonts w:ascii="Times New Roman" w:hAnsi="Times New Roman" w:cs="Times New Roman"/>
          <w:color w:val="262628"/>
          <w:sz w:val="24"/>
          <w:szCs w:val="24"/>
          <w:lang w:val="ru"/>
        </w:rPr>
      </w:pPr>
    </w:p>
    <w:p w14:paraId="5B4BDC01" w14:textId="786348EC" w:rsidR="00656C86" w:rsidRPr="000548BB" w:rsidRDefault="00656C86" w:rsidP="000548BB">
      <w:pPr>
        <w:tabs>
          <w:tab w:val="left" w:pos="2973"/>
        </w:tabs>
        <w:spacing w:line="230" w:lineRule="auto"/>
        <w:jc w:val="center"/>
        <w:rPr>
          <w:rFonts w:ascii="Times New Roman" w:hAnsi="Times New Roman" w:cs="Times New Roman"/>
          <w:b/>
          <w:bCs/>
          <w:color w:val="FF0000"/>
          <w:sz w:val="24"/>
          <w:szCs w:val="24"/>
          <w:lang w:val="ru"/>
        </w:rPr>
      </w:pPr>
      <w:r>
        <w:rPr>
          <w:rFonts w:ascii="Times New Roman" w:hAnsi="Times New Roman" w:cs="Times New Roman"/>
          <w:b/>
          <w:bCs/>
          <w:color w:val="262628"/>
          <w:sz w:val="24"/>
          <w:szCs w:val="24"/>
          <w:lang w:val="ru"/>
        </w:rPr>
        <w:t xml:space="preserve">7.               </w:t>
      </w:r>
      <w:r w:rsidR="00DA50D3">
        <w:rPr>
          <w:rFonts w:ascii="Times New Roman" w:hAnsi="Times New Roman" w:cs="Times New Roman"/>
          <w:b/>
          <w:bCs/>
          <w:color w:val="262628"/>
          <w:sz w:val="24"/>
          <w:szCs w:val="24"/>
          <w:lang w:val="ru"/>
        </w:rPr>
        <w:t>Права и обязанности собственников</w:t>
      </w:r>
      <w:r w:rsidRPr="00656C86">
        <w:rPr>
          <w:rFonts w:ascii="Times New Roman" w:hAnsi="Times New Roman" w:cs="Times New Roman"/>
          <w:b/>
          <w:bCs/>
          <w:color w:val="262628"/>
          <w:sz w:val="24"/>
          <w:szCs w:val="24"/>
          <w:lang w:val="ru"/>
        </w:rPr>
        <w:t xml:space="preserve"> товарищества</w:t>
      </w:r>
      <w:r w:rsidR="00DA50D3">
        <w:rPr>
          <w:rFonts w:ascii="Times New Roman" w:hAnsi="Times New Roman" w:cs="Times New Roman"/>
          <w:b/>
          <w:bCs/>
          <w:color w:val="262628"/>
          <w:sz w:val="24"/>
          <w:szCs w:val="24"/>
          <w:lang w:val="ru"/>
        </w:rPr>
        <w:t>,</w:t>
      </w:r>
      <w:r w:rsidR="0042025F" w:rsidRPr="000548BB">
        <w:rPr>
          <w:rFonts w:ascii="Times New Roman" w:hAnsi="Times New Roman" w:cs="Times New Roman"/>
          <w:b/>
          <w:bCs/>
          <w:color w:val="FF0000"/>
          <w:sz w:val="24"/>
          <w:szCs w:val="24"/>
          <w:lang w:val="ru"/>
        </w:rPr>
        <w:t xml:space="preserve"> не являющ</w:t>
      </w:r>
      <w:r w:rsidR="000548BB" w:rsidRPr="000548BB">
        <w:rPr>
          <w:rFonts w:ascii="Times New Roman" w:hAnsi="Times New Roman" w:cs="Times New Roman"/>
          <w:b/>
          <w:bCs/>
          <w:color w:val="FF0000"/>
          <w:sz w:val="24"/>
          <w:szCs w:val="24"/>
          <w:lang w:val="ru"/>
        </w:rPr>
        <w:t>и</w:t>
      </w:r>
      <w:r w:rsidR="00DA50D3">
        <w:rPr>
          <w:rFonts w:ascii="Times New Roman" w:hAnsi="Times New Roman" w:cs="Times New Roman"/>
          <w:b/>
          <w:bCs/>
          <w:color w:val="FF0000"/>
          <w:sz w:val="24"/>
          <w:szCs w:val="24"/>
          <w:lang w:val="ru"/>
        </w:rPr>
        <w:t>хся членами ТСЖ</w:t>
      </w:r>
    </w:p>
    <w:p w14:paraId="07B2008D" w14:textId="2BF7AD78" w:rsidR="00656C86" w:rsidRDefault="00656C86" w:rsidP="00656C86">
      <w:pPr>
        <w:pStyle w:val="a5"/>
        <w:tabs>
          <w:tab w:val="left" w:pos="2973"/>
        </w:tabs>
        <w:spacing w:line="230" w:lineRule="auto"/>
        <w:ind w:left="420" w:firstLine="0"/>
        <w:rPr>
          <w:rFonts w:ascii="Times New Roman" w:hAnsi="Times New Roman" w:cs="Times New Roman"/>
          <w:b/>
          <w:bCs/>
          <w:color w:val="262628"/>
          <w:sz w:val="24"/>
          <w:szCs w:val="24"/>
          <w:lang w:val="ru"/>
        </w:rPr>
      </w:pPr>
    </w:p>
    <w:p w14:paraId="499CD128" w14:textId="77777777" w:rsidR="00DC0303" w:rsidRPr="00DC0303" w:rsidRDefault="00DC0303" w:rsidP="00473265">
      <w:pPr>
        <w:pStyle w:val="a5"/>
        <w:numPr>
          <w:ilvl w:val="1"/>
          <w:numId w:val="8"/>
        </w:numPr>
        <w:spacing w:line="230" w:lineRule="auto"/>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Член  товарищества   имеет право:</w:t>
      </w:r>
    </w:p>
    <w:p w14:paraId="2010B8B6" w14:textId="1E199D7F"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7. 1 . 1 .</w:t>
      </w:r>
      <w:r w:rsidRPr="00DC0303">
        <w:rPr>
          <w:rFonts w:ascii="Times New Roman" w:hAnsi="Times New Roman" w:cs="Times New Roman"/>
          <w:color w:val="262628"/>
          <w:sz w:val="24"/>
          <w:szCs w:val="24"/>
          <w:lang w:val="ru"/>
        </w:rPr>
        <w:tab/>
        <w:t>Самостоятельно,</w:t>
      </w:r>
      <w:r w:rsidRPr="00DC0303">
        <w:rPr>
          <w:rFonts w:ascii="Times New Roman" w:hAnsi="Times New Roman" w:cs="Times New Roman"/>
          <w:color w:val="262628"/>
          <w:sz w:val="24"/>
          <w:szCs w:val="24"/>
          <w:lang w:val="ru"/>
        </w:rPr>
        <w:tab/>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без</w:t>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ab/>
        <w:t>согласования</w:t>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ab/>
        <w:t>с</w:t>
      </w:r>
      <w:r w:rsidRPr="00DC0303">
        <w:rPr>
          <w:rFonts w:ascii="Times New Roman" w:hAnsi="Times New Roman" w:cs="Times New Roman"/>
          <w:color w:val="262628"/>
          <w:sz w:val="24"/>
          <w:szCs w:val="24"/>
          <w:lang w:val="ru"/>
        </w:rPr>
        <w:tab/>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другими</w:t>
      </w:r>
      <w:r w:rsidRPr="00DC0303">
        <w:rPr>
          <w:rFonts w:ascii="Times New Roman" w:hAnsi="Times New Roman" w:cs="Times New Roman"/>
          <w:color w:val="262628"/>
          <w:sz w:val="24"/>
          <w:szCs w:val="24"/>
          <w:lang w:val="ru"/>
        </w:rPr>
        <w:tab/>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членами</w:t>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ab/>
        <w:t>товарищества,</w:t>
      </w:r>
    </w:p>
    <w:p w14:paraId="3C8AD50A" w14:textId="77777777"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распоряжаться принадлежащими ему зданиями.</w:t>
      </w:r>
    </w:p>
    <w:p w14:paraId="351BBFF1" w14:textId="77777777"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 1. 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14:paraId="049F5C31" w14:textId="3CBDECBD"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7 .1 .</w:t>
      </w:r>
      <w:r w:rsidR="009865DC">
        <w:rPr>
          <w:rFonts w:ascii="Times New Roman" w:hAnsi="Times New Roman" w:cs="Times New Roman"/>
          <w:color w:val="262628"/>
          <w:sz w:val="24"/>
          <w:szCs w:val="24"/>
          <w:lang w:val="ru"/>
        </w:rPr>
        <w:t>3</w:t>
      </w:r>
      <w:r w:rsidRPr="00DC0303">
        <w:rPr>
          <w:rFonts w:ascii="Times New Roman" w:hAnsi="Times New Roman" w:cs="Times New Roman"/>
          <w:color w:val="262628"/>
          <w:sz w:val="24"/>
          <w:szCs w:val="24"/>
          <w:lang w:val="ru"/>
        </w:rPr>
        <w:t>.</w:t>
      </w:r>
      <w:r w:rsidRPr="00DC0303">
        <w:rPr>
          <w:rFonts w:ascii="Times New Roman" w:hAnsi="Times New Roman" w:cs="Times New Roman"/>
          <w:color w:val="262628"/>
          <w:sz w:val="24"/>
          <w:szCs w:val="24"/>
          <w:lang w:val="ru"/>
        </w:rPr>
        <w:tab/>
        <w:t>Вносить</w:t>
      </w:r>
      <w:r w:rsidRPr="00DC0303">
        <w:rPr>
          <w:rFonts w:ascii="Times New Roman" w:hAnsi="Times New Roman" w:cs="Times New Roman"/>
          <w:color w:val="262628"/>
          <w:sz w:val="24"/>
          <w:szCs w:val="24"/>
          <w:lang w:val="ru"/>
        </w:rPr>
        <w:tab/>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предложения</w:t>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ab/>
        <w:t>по</w:t>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ab/>
        <w:t>совершенствованию деятельности</w:t>
      </w:r>
      <w:r w:rsidRPr="00DC0303">
        <w:rPr>
          <w:rFonts w:ascii="Times New Roman" w:hAnsi="Times New Roman" w:cs="Times New Roman"/>
          <w:color w:val="262628"/>
          <w:sz w:val="24"/>
          <w:szCs w:val="24"/>
          <w:lang w:val="ru"/>
        </w:rPr>
        <w:tab/>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товарищества,</w:t>
      </w:r>
    </w:p>
    <w:p w14:paraId="70A07CE5" w14:textId="77777777"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устранению  недостатков  в  работе его органов,</w:t>
      </w:r>
    </w:p>
    <w:p w14:paraId="57E446C4" w14:textId="13F1893D"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7.1.4. Возмещать за счет средств товарищества расходы, понесенные в   связи   с предотвращением  нанесения   ущерба  общему  имуществу.</w:t>
      </w:r>
    </w:p>
    <w:p w14:paraId="01626712" w14:textId="0EBC8C1A"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7.1.5.    Получать    данные    о деятельности   товарищества,</w:t>
      </w:r>
      <w:r w:rsidRPr="00DC0303">
        <w:rPr>
          <w:rFonts w:ascii="Times New Roman" w:hAnsi="Times New Roman" w:cs="Times New Roman"/>
          <w:color w:val="262628"/>
          <w:sz w:val="24"/>
          <w:szCs w:val="24"/>
          <w:lang w:val="ru"/>
        </w:rPr>
        <w:tab/>
      </w:r>
      <w:r w:rsidR="00DA50D3">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состоянии    его    имущества   и</w:t>
      </w:r>
      <w:r w:rsidR="00C5287E">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произведенных   расходах</w:t>
      </w:r>
      <w:r w:rsidRPr="00DC0303">
        <w:rPr>
          <w:rFonts w:ascii="Times New Roman" w:hAnsi="Times New Roman" w:cs="Times New Roman"/>
          <w:color w:val="262628"/>
          <w:sz w:val="24"/>
          <w:szCs w:val="24"/>
          <w:lang w:val="ru"/>
        </w:rPr>
        <w:tab/>
        <w:t>.</w:t>
      </w:r>
    </w:p>
    <w:p w14:paraId="3718C33B" w14:textId="77777777"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7.1.6. Сдавать  принадлежащие  ему  здания  внаем или аренду  в  установленном порядке.</w:t>
      </w:r>
    </w:p>
    <w:p w14:paraId="4C066FEC" w14:textId="77777777"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7.1.7.Осуществлять другие права, предусмотренные законодательными и иными нормативными  актами,   уставом товарищества.</w:t>
      </w:r>
    </w:p>
    <w:p w14:paraId="2E008C99" w14:textId="77777777"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 . 2 .   Член  товарищества обязан:</w:t>
      </w:r>
    </w:p>
    <w:p w14:paraId="57C6A01F" w14:textId="0EF84053" w:rsid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7.2.1. Выполнять требования устава товарищества, решения общего собрания членов товарищества  и  правления товарищества</w:t>
      </w:r>
    </w:p>
    <w:p w14:paraId="64C860A1" w14:textId="72578C12" w:rsidR="00DC0303" w:rsidRPr="00DC0303" w:rsidRDefault="00C5287E" w:rsidP="00DC0303">
      <w:pPr>
        <w:pStyle w:val="a5"/>
        <w:spacing w:line="230" w:lineRule="auto"/>
        <w:ind w:left="644" w:firstLine="0"/>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7.2.2</w:t>
      </w:r>
      <w:r w:rsidR="00C42924">
        <w:rPr>
          <w:rFonts w:ascii="Times New Roman" w:hAnsi="Times New Roman" w:cs="Times New Roman"/>
          <w:color w:val="262628"/>
          <w:sz w:val="24"/>
          <w:szCs w:val="24"/>
          <w:lang w:val="ru"/>
        </w:rPr>
        <w:t xml:space="preserve"> </w:t>
      </w:r>
      <w:r w:rsidR="00DC0303" w:rsidRPr="00DC0303">
        <w:rPr>
          <w:rFonts w:ascii="Times New Roman" w:hAnsi="Times New Roman" w:cs="Times New Roman"/>
          <w:color w:val="262628"/>
          <w:sz w:val="24"/>
          <w:szCs w:val="24"/>
          <w:lang w:val="ru"/>
        </w:rPr>
        <w:t>Соблюдать   технические,</w:t>
      </w:r>
      <w:r w:rsidR="00DC0303" w:rsidRPr="00DC0303">
        <w:rPr>
          <w:rFonts w:ascii="Times New Roman" w:hAnsi="Times New Roman" w:cs="Times New Roman"/>
          <w:color w:val="262628"/>
          <w:sz w:val="24"/>
          <w:szCs w:val="24"/>
          <w:lang w:val="ru"/>
        </w:rPr>
        <w:tab/>
      </w:r>
      <w:r>
        <w:rPr>
          <w:rFonts w:ascii="Times New Roman" w:hAnsi="Times New Roman" w:cs="Times New Roman"/>
          <w:color w:val="262628"/>
          <w:sz w:val="24"/>
          <w:szCs w:val="24"/>
          <w:lang w:val="ru"/>
        </w:rPr>
        <w:t xml:space="preserve"> </w:t>
      </w:r>
      <w:r w:rsidR="00DC0303" w:rsidRPr="00DC0303">
        <w:rPr>
          <w:rFonts w:ascii="Times New Roman" w:hAnsi="Times New Roman" w:cs="Times New Roman"/>
          <w:color w:val="262628"/>
          <w:sz w:val="24"/>
          <w:szCs w:val="24"/>
          <w:lang w:val="ru"/>
        </w:rPr>
        <w:t>противопожарные    и    санитарные    правила  содержания зданий и придомовой территории.</w:t>
      </w:r>
    </w:p>
    <w:p w14:paraId="570B29EF" w14:textId="3D5395C8" w:rsidR="00DC0303" w:rsidRPr="00DC0303" w:rsidRDefault="00C5287E" w:rsidP="00DC0303">
      <w:pPr>
        <w:pStyle w:val="a5"/>
        <w:spacing w:line="230" w:lineRule="auto"/>
        <w:ind w:left="644" w:firstLine="0"/>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7</w:t>
      </w:r>
      <w:r w:rsidR="00C42924">
        <w:rPr>
          <w:rFonts w:ascii="Times New Roman" w:hAnsi="Times New Roman" w:cs="Times New Roman"/>
          <w:color w:val="262628"/>
          <w:sz w:val="24"/>
          <w:szCs w:val="24"/>
          <w:lang w:val="ru"/>
        </w:rPr>
        <w:t xml:space="preserve">.2.3  </w:t>
      </w:r>
      <w:r w:rsidR="00DC0303" w:rsidRPr="00DC0303">
        <w:rPr>
          <w:rFonts w:ascii="Times New Roman" w:hAnsi="Times New Roman" w:cs="Times New Roman"/>
          <w:color w:val="262628"/>
          <w:sz w:val="24"/>
          <w:szCs w:val="24"/>
          <w:lang w:val="ru"/>
        </w:rPr>
        <w:t xml:space="preserve">Принимать   участие   в   расходах   и   обеспечивать   уплату   взносов,   необходимых для   покрытия   затрат,    связанных   со   строительством,    </w:t>
      </w:r>
      <w:r w:rsidR="00DC0303" w:rsidRPr="00DC0303">
        <w:rPr>
          <w:rFonts w:ascii="Times New Roman" w:hAnsi="Times New Roman" w:cs="Times New Roman"/>
          <w:color w:val="262628"/>
          <w:sz w:val="24"/>
          <w:szCs w:val="24"/>
          <w:lang w:val="ru"/>
        </w:rPr>
        <w:lastRenderedPageBreak/>
        <w:t xml:space="preserve">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w:t>
      </w:r>
      <w:r w:rsidR="00C42924">
        <w:rPr>
          <w:rFonts w:ascii="Times New Roman" w:hAnsi="Times New Roman" w:cs="Times New Roman"/>
          <w:color w:val="262628"/>
          <w:sz w:val="24"/>
          <w:szCs w:val="24"/>
          <w:lang w:val="ru"/>
        </w:rPr>
        <w:t>т</w:t>
      </w:r>
      <w:r w:rsidR="00DC0303" w:rsidRPr="00DC0303">
        <w:rPr>
          <w:rFonts w:ascii="Times New Roman" w:hAnsi="Times New Roman" w:cs="Times New Roman"/>
          <w:color w:val="262628"/>
          <w:sz w:val="24"/>
          <w:szCs w:val="24"/>
          <w:lang w:val="ru"/>
        </w:rPr>
        <w:t>оварищества.</w:t>
      </w:r>
    </w:p>
    <w:p w14:paraId="651A7042" w14:textId="1BE1B0F9" w:rsidR="00DC0303" w:rsidRPr="00DC0303" w:rsidRDefault="00DC0303" w:rsidP="00DC0303">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7.2.4 Содержать   находящееся   в   его   собственности   жилое   и/ или   нежилое   здание в</w:t>
      </w:r>
      <w:r w:rsidR="00C42924">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надлежащем состоянии  и осуществлять  его  текущий  ремонт  за  свой счет.</w:t>
      </w:r>
    </w:p>
    <w:p w14:paraId="42518651" w14:textId="3C4F0DDC" w:rsidR="00DC0303" w:rsidRPr="00DC0303" w:rsidRDefault="00C42924" w:rsidP="00DC0303">
      <w:pPr>
        <w:pStyle w:val="a5"/>
        <w:spacing w:line="230" w:lineRule="auto"/>
        <w:ind w:left="644" w:firstLine="0"/>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7.2.5  </w:t>
      </w:r>
      <w:r w:rsidR="00DC0303" w:rsidRPr="00DC0303">
        <w:rPr>
          <w:rFonts w:ascii="Times New Roman" w:hAnsi="Times New Roman" w:cs="Times New Roman"/>
          <w:color w:val="262628"/>
          <w:sz w:val="24"/>
          <w:szCs w:val="24"/>
          <w:lang w:val="ru"/>
        </w:rPr>
        <w:t>Использовать  объекты  общей  собственности  только  по  их   прямому  назначению, не  нарушая  права  и  интересы  других  собственников   по  пользованию  данными  объектами.</w:t>
      </w:r>
    </w:p>
    <w:p w14:paraId="5632FE85" w14:textId="77777777" w:rsidR="00C42924" w:rsidRDefault="00DC0303" w:rsidP="009865DC">
      <w:pPr>
        <w:pStyle w:val="a5"/>
        <w:spacing w:line="230" w:lineRule="auto"/>
        <w:ind w:left="644" w:firstLine="0"/>
        <w:rPr>
          <w:rFonts w:ascii="Times New Roman" w:hAnsi="Times New Roman" w:cs="Times New Roman"/>
          <w:color w:val="262628"/>
          <w:sz w:val="24"/>
          <w:szCs w:val="24"/>
          <w:lang w:val="ru"/>
        </w:rPr>
      </w:pPr>
      <w:r w:rsidRPr="00DC0303">
        <w:rPr>
          <w:rFonts w:ascii="Times New Roman" w:hAnsi="Times New Roman" w:cs="Times New Roman"/>
          <w:color w:val="262628"/>
          <w:sz w:val="24"/>
          <w:szCs w:val="24"/>
          <w:lang w:val="ru"/>
        </w:rPr>
        <w:t>7.2.6.  Предпринимать</w:t>
      </w:r>
      <w:r w:rsidR="00C42924">
        <w:rPr>
          <w:rFonts w:ascii="Times New Roman" w:hAnsi="Times New Roman" w:cs="Times New Roman"/>
          <w:color w:val="262628"/>
          <w:sz w:val="24"/>
          <w:szCs w:val="24"/>
          <w:lang w:val="ru"/>
        </w:rPr>
        <w:t xml:space="preserve"> </w:t>
      </w:r>
      <w:r w:rsidRPr="00DC0303">
        <w:rPr>
          <w:rFonts w:ascii="Times New Roman" w:hAnsi="Times New Roman" w:cs="Times New Roman"/>
          <w:color w:val="262628"/>
          <w:sz w:val="24"/>
          <w:szCs w:val="24"/>
          <w:lang w:val="ru"/>
        </w:rPr>
        <w:t xml:space="preserve">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w:t>
      </w:r>
      <w:r w:rsidRPr="009865DC">
        <w:rPr>
          <w:rFonts w:ascii="Times New Roman" w:hAnsi="Times New Roman" w:cs="Times New Roman"/>
          <w:color w:val="262628"/>
          <w:sz w:val="24"/>
          <w:szCs w:val="24"/>
          <w:lang w:val="ru"/>
        </w:rPr>
        <w:t xml:space="preserve">  общей  собственности</w:t>
      </w:r>
      <w:r w:rsidR="009865DC">
        <w:rPr>
          <w:rFonts w:ascii="Times New Roman" w:hAnsi="Times New Roman" w:cs="Times New Roman"/>
          <w:color w:val="262628"/>
          <w:sz w:val="24"/>
          <w:szCs w:val="24"/>
          <w:lang w:val="ru"/>
        </w:rPr>
        <w:t>.</w:t>
      </w:r>
    </w:p>
    <w:p w14:paraId="3A35C82F" w14:textId="76324835" w:rsidR="009865DC" w:rsidRDefault="00C42924" w:rsidP="009865DC">
      <w:pPr>
        <w:pStyle w:val="a5"/>
        <w:spacing w:line="230" w:lineRule="auto"/>
        <w:ind w:left="644" w:firstLine="0"/>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7.2.7  </w:t>
      </w:r>
      <w:r w:rsidR="009865DC" w:rsidRPr="009865DC">
        <w:rPr>
          <w:rFonts w:ascii="Times New Roman" w:hAnsi="Times New Roman" w:cs="Times New Roman"/>
          <w:color w:val="262628"/>
          <w:sz w:val="24"/>
          <w:szCs w:val="24"/>
          <w:lang w:val="ru"/>
        </w:rPr>
        <w:t>Обеспечить   доступ   третьи</w:t>
      </w:r>
      <w:r w:rsidR="00DD4BAF">
        <w:rPr>
          <w:rFonts w:ascii="Times New Roman" w:hAnsi="Times New Roman" w:cs="Times New Roman"/>
          <w:color w:val="262628"/>
          <w:sz w:val="24"/>
          <w:szCs w:val="24"/>
          <w:lang w:val="ru"/>
        </w:rPr>
        <w:t>м  лицам  к  частям  жилого  и</w:t>
      </w:r>
      <w:r w:rsidR="009865DC" w:rsidRPr="009865DC">
        <w:rPr>
          <w:rFonts w:ascii="Times New Roman" w:hAnsi="Times New Roman" w:cs="Times New Roman"/>
          <w:color w:val="262628"/>
          <w:sz w:val="24"/>
          <w:szCs w:val="24"/>
          <w:lang w:val="ru"/>
        </w:rPr>
        <w:t xml:space="preserve"> /или  нежилого   здания в</w:t>
      </w:r>
      <w:r>
        <w:rPr>
          <w:rFonts w:ascii="Times New Roman" w:hAnsi="Times New Roman" w:cs="Times New Roman"/>
          <w:color w:val="262628"/>
          <w:sz w:val="24"/>
          <w:szCs w:val="24"/>
          <w:lang w:val="ru"/>
        </w:rPr>
        <w:t xml:space="preserve"> </w:t>
      </w:r>
      <w:r w:rsidR="009865DC" w:rsidRPr="009865DC">
        <w:rPr>
          <w:rFonts w:ascii="Times New Roman" w:hAnsi="Times New Roman" w:cs="Times New Roman"/>
          <w:color w:val="262628"/>
          <w:sz w:val="24"/>
          <w:szCs w:val="24"/>
          <w:lang w:val="ru"/>
        </w:rPr>
        <w:t>случае   необходимости  поддержания   этих   зданий   в  надлежащем  состоянии   или  необходимости</w:t>
      </w:r>
      <w:r w:rsidR="009865DC">
        <w:rPr>
          <w:rFonts w:ascii="Times New Roman" w:hAnsi="Times New Roman" w:cs="Times New Roman"/>
          <w:color w:val="262628"/>
          <w:sz w:val="24"/>
          <w:szCs w:val="24"/>
          <w:lang w:val="ru"/>
        </w:rPr>
        <w:t xml:space="preserve"> </w:t>
      </w:r>
      <w:r w:rsidR="009865DC" w:rsidRPr="009865DC">
        <w:rPr>
          <w:rFonts w:ascii="Times New Roman" w:hAnsi="Times New Roman" w:cs="Times New Roman"/>
          <w:color w:val="262628"/>
          <w:sz w:val="24"/>
          <w:szCs w:val="24"/>
          <w:lang w:val="ru"/>
        </w:rPr>
        <w:t>восстановления объектов общей собственности или для п</w:t>
      </w:r>
      <w:r w:rsidR="00DD4BAF">
        <w:rPr>
          <w:rFonts w:ascii="Times New Roman" w:hAnsi="Times New Roman" w:cs="Times New Roman"/>
          <w:color w:val="262628"/>
          <w:sz w:val="24"/>
          <w:szCs w:val="24"/>
          <w:lang w:val="ru"/>
        </w:rPr>
        <w:t>редотвращения возможного ущерба</w:t>
      </w:r>
      <w:r w:rsidR="009865DC" w:rsidRPr="009865DC">
        <w:rPr>
          <w:rFonts w:ascii="Times New Roman" w:hAnsi="Times New Roman" w:cs="Times New Roman"/>
          <w:color w:val="262628"/>
          <w:sz w:val="24"/>
          <w:szCs w:val="24"/>
          <w:lang w:val="ru"/>
        </w:rPr>
        <w:t>, который может  быть причинен недвижимому имуществу</w:t>
      </w:r>
      <w:r w:rsidR="00DD4BAF">
        <w:rPr>
          <w:rFonts w:ascii="Times New Roman" w:hAnsi="Times New Roman" w:cs="Times New Roman"/>
          <w:color w:val="262628"/>
          <w:sz w:val="24"/>
          <w:szCs w:val="24"/>
          <w:lang w:val="ru"/>
        </w:rPr>
        <w:t>.</w:t>
      </w:r>
      <w:r w:rsidR="009865DC" w:rsidRPr="009865DC">
        <w:rPr>
          <w:rFonts w:ascii="Times New Roman" w:hAnsi="Times New Roman" w:cs="Times New Roman"/>
          <w:color w:val="262628"/>
          <w:sz w:val="24"/>
          <w:szCs w:val="24"/>
          <w:lang w:val="ru"/>
        </w:rPr>
        <w:t xml:space="preserve"> </w:t>
      </w:r>
    </w:p>
    <w:p w14:paraId="73A6F019" w14:textId="08CE6112" w:rsidR="009865DC" w:rsidRPr="009865DC" w:rsidRDefault="009865DC" w:rsidP="009865DC">
      <w:pPr>
        <w:pStyle w:val="a5"/>
        <w:spacing w:line="230" w:lineRule="auto"/>
        <w:ind w:left="644" w:firstLine="0"/>
        <w:rPr>
          <w:rFonts w:ascii="Times New Roman" w:hAnsi="Times New Roman" w:cs="Times New Roman"/>
          <w:color w:val="262628"/>
          <w:sz w:val="24"/>
          <w:szCs w:val="24"/>
          <w:lang w:val="ru"/>
        </w:rPr>
      </w:pPr>
      <w:r w:rsidRPr="009865DC">
        <w:rPr>
          <w:rFonts w:ascii="Times New Roman" w:hAnsi="Times New Roman" w:cs="Times New Roman"/>
          <w:color w:val="262628"/>
          <w:sz w:val="24"/>
          <w:szCs w:val="24"/>
          <w:lang w:val="ru"/>
        </w:rPr>
        <w:t xml:space="preserve">7.2.8.   Устранять   за   свой   счет   ущерб,  нанесенный    имуществу   других    домовладельцев либо   общему   имуществу  членов   товариществ    им  самим  лично  или  лицом,   проживающим   с ним совместно,   а   также   любыми  другими   лицами,    занимающими </w:t>
      </w:r>
      <w:r w:rsidR="00DD4BAF">
        <w:rPr>
          <w:rFonts w:ascii="Times New Roman" w:hAnsi="Times New Roman" w:cs="Times New Roman"/>
          <w:color w:val="262628"/>
          <w:sz w:val="24"/>
          <w:szCs w:val="24"/>
          <w:lang w:val="ru"/>
        </w:rPr>
        <w:t xml:space="preserve"> принадлежащие   ему  жилые   и</w:t>
      </w:r>
      <w:r w:rsidRPr="009865DC">
        <w:rPr>
          <w:rFonts w:ascii="Times New Roman" w:hAnsi="Times New Roman" w:cs="Times New Roman"/>
          <w:color w:val="262628"/>
          <w:sz w:val="24"/>
          <w:szCs w:val="24"/>
          <w:lang w:val="ru"/>
        </w:rPr>
        <w:t xml:space="preserve">/или  нежилые   здания   </w:t>
      </w:r>
      <w:r w:rsidR="00C42924">
        <w:rPr>
          <w:rFonts w:ascii="Times New Roman" w:hAnsi="Times New Roman" w:cs="Times New Roman"/>
          <w:color w:val="262628"/>
          <w:sz w:val="24"/>
          <w:szCs w:val="24"/>
          <w:lang w:val="ru"/>
        </w:rPr>
        <w:t>в</w:t>
      </w:r>
      <w:r w:rsidRPr="009865DC">
        <w:rPr>
          <w:rFonts w:ascii="Times New Roman" w:hAnsi="Times New Roman" w:cs="Times New Roman"/>
          <w:color w:val="262628"/>
          <w:sz w:val="24"/>
          <w:szCs w:val="24"/>
          <w:lang w:val="ru"/>
        </w:rPr>
        <w:t xml:space="preserve"> соответствии  с  договором  найма,   аренды.</w:t>
      </w:r>
    </w:p>
    <w:p w14:paraId="3F4F29F6" w14:textId="5F3FC452" w:rsidR="009865DC" w:rsidRDefault="009865DC" w:rsidP="009865DC">
      <w:pPr>
        <w:pStyle w:val="a5"/>
        <w:spacing w:line="230" w:lineRule="auto"/>
        <w:ind w:left="644" w:firstLine="0"/>
        <w:rPr>
          <w:rFonts w:ascii="Times New Roman" w:hAnsi="Times New Roman" w:cs="Times New Roman"/>
          <w:color w:val="262628"/>
          <w:sz w:val="24"/>
          <w:szCs w:val="24"/>
          <w:lang w:val="ru"/>
        </w:rPr>
      </w:pPr>
      <w:r w:rsidRPr="009865DC">
        <w:rPr>
          <w:rFonts w:ascii="Times New Roman" w:hAnsi="Times New Roman" w:cs="Times New Roman"/>
          <w:color w:val="262628"/>
          <w:sz w:val="24"/>
          <w:szCs w:val="24"/>
          <w:lang w:val="ru"/>
        </w:rPr>
        <w:t>2. 9. Использовать жилое и/или нежилое зданий по его назначению с учетом ограничений,  установленных   уставом   товарищества    или  решением   общего    собрания    членов товарищества</w:t>
      </w:r>
    </w:p>
    <w:p w14:paraId="40A7C93E" w14:textId="2C5B76F3" w:rsidR="009865DC" w:rsidRPr="009865DC" w:rsidRDefault="009865DC" w:rsidP="009865DC">
      <w:pPr>
        <w:pStyle w:val="a5"/>
        <w:spacing w:line="230" w:lineRule="auto"/>
        <w:ind w:left="644" w:firstLine="0"/>
        <w:rPr>
          <w:rFonts w:ascii="Times New Roman" w:hAnsi="Times New Roman" w:cs="Times New Roman"/>
          <w:color w:val="262628"/>
          <w:sz w:val="24"/>
          <w:szCs w:val="24"/>
          <w:lang w:val="ru"/>
        </w:rPr>
      </w:pPr>
      <w:r w:rsidRPr="009865DC">
        <w:rPr>
          <w:rFonts w:ascii="Times New Roman" w:hAnsi="Times New Roman" w:cs="Times New Roman"/>
          <w:color w:val="262628"/>
          <w:sz w:val="24"/>
          <w:szCs w:val="24"/>
          <w:lang w:val="ru"/>
        </w:rPr>
        <w:t>7.2.10. Нести иные обязанности, предусмотренные законодательными и иными правовыми актами, уставом  товарищества</w:t>
      </w:r>
      <w:r w:rsidR="00DD4BAF">
        <w:rPr>
          <w:rFonts w:ascii="Times New Roman" w:hAnsi="Times New Roman" w:cs="Times New Roman"/>
          <w:color w:val="262628"/>
          <w:sz w:val="24"/>
          <w:szCs w:val="24"/>
          <w:lang w:val="ru"/>
        </w:rPr>
        <w:t>.</w:t>
      </w:r>
    </w:p>
    <w:p w14:paraId="2B90ECB3" w14:textId="7A1304E6" w:rsidR="000F6C55" w:rsidRPr="000548BB" w:rsidRDefault="000548BB"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 xml:space="preserve"> </w:t>
      </w:r>
      <w:r w:rsidR="0042025F" w:rsidRPr="000548BB">
        <w:rPr>
          <w:rFonts w:ascii="Times New Roman" w:hAnsi="Times New Roman" w:cs="Times New Roman"/>
          <w:color w:val="FF0000"/>
          <w:sz w:val="24"/>
          <w:szCs w:val="24"/>
          <w:lang w:val="ru"/>
        </w:rPr>
        <w:t>7.3.</w:t>
      </w:r>
      <w:r w:rsidR="000F6C55" w:rsidRPr="000548BB">
        <w:rPr>
          <w:rFonts w:ascii="Times New Roman" w:hAnsi="Times New Roman" w:cs="Times New Roman"/>
          <w:color w:val="FF0000"/>
          <w:sz w:val="24"/>
          <w:szCs w:val="24"/>
          <w:lang w:val="ru"/>
        </w:rPr>
        <w:t xml:space="preserve"> Члены товарищества собственников жилья и не являющиеся членами товарищества собственник</w:t>
      </w:r>
      <w:r w:rsidR="0042025F" w:rsidRPr="000548BB">
        <w:rPr>
          <w:rFonts w:ascii="Times New Roman" w:hAnsi="Times New Roman" w:cs="Times New Roman"/>
          <w:color w:val="FF0000"/>
          <w:sz w:val="24"/>
          <w:szCs w:val="24"/>
          <w:lang w:val="ru"/>
        </w:rPr>
        <w:t>ов жилья</w:t>
      </w:r>
      <w:r w:rsidR="000F6C55" w:rsidRPr="000548BB">
        <w:rPr>
          <w:rFonts w:ascii="Times New Roman" w:hAnsi="Times New Roman" w:cs="Times New Roman"/>
          <w:color w:val="FF0000"/>
          <w:sz w:val="24"/>
          <w:szCs w:val="24"/>
          <w:lang w:val="ru"/>
        </w:rPr>
        <w:t xml:space="preserve"> имеют право получать от органов управления товарищества информацию о деятельности товарищества в порядке и в объеме, которые установлены </w:t>
      </w:r>
      <w:r w:rsidR="0042025F" w:rsidRPr="000548BB">
        <w:rPr>
          <w:rFonts w:ascii="Times New Roman" w:hAnsi="Times New Roman" w:cs="Times New Roman"/>
          <w:color w:val="FF0000"/>
          <w:sz w:val="24"/>
          <w:szCs w:val="24"/>
          <w:lang w:val="ru"/>
        </w:rPr>
        <w:t>Жилищным Кодексом РФ</w:t>
      </w:r>
      <w:r w:rsidR="000F6C55" w:rsidRPr="000548BB">
        <w:rPr>
          <w:rFonts w:ascii="Times New Roman" w:hAnsi="Times New Roman" w:cs="Times New Roman"/>
          <w:color w:val="FF0000"/>
          <w:sz w:val="24"/>
          <w:szCs w:val="24"/>
          <w:lang w:val="ru"/>
        </w:rPr>
        <w:t xml:space="preserve"> и уставом товарищества, обжаловать в судебном порядке решения органов управления товарищества.</w:t>
      </w:r>
    </w:p>
    <w:p w14:paraId="71D551F0" w14:textId="34C74F67" w:rsidR="000F6C55" w:rsidRPr="000548BB" w:rsidRDefault="0042025F"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7.4.</w:t>
      </w:r>
      <w:r w:rsidR="000F6C55" w:rsidRPr="000548BB">
        <w:rPr>
          <w:rFonts w:ascii="Times New Roman" w:hAnsi="Times New Roman" w:cs="Times New Roman"/>
          <w:color w:val="FF0000"/>
          <w:sz w:val="24"/>
          <w:szCs w:val="24"/>
          <w:lang w:val="ru"/>
        </w:rPr>
        <w:t xml:space="preserve"> Члены товарищества собственников жилья и не являющиеся членами товарищества собственник</w:t>
      </w:r>
      <w:r w:rsidRPr="000548BB">
        <w:rPr>
          <w:rFonts w:ascii="Times New Roman" w:hAnsi="Times New Roman" w:cs="Times New Roman"/>
          <w:color w:val="FF0000"/>
          <w:sz w:val="24"/>
          <w:szCs w:val="24"/>
          <w:lang w:val="ru"/>
        </w:rPr>
        <w:t>ов жилья</w:t>
      </w:r>
      <w:r w:rsidR="000F6C55" w:rsidRPr="000548BB">
        <w:rPr>
          <w:rFonts w:ascii="Times New Roman" w:hAnsi="Times New Roman" w:cs="Times New Roman"/>
          <w:color w:val="FF0000"/>
          <w:sz w:val="24"/>
          <w:szCs w:val="24"/>
          <w:lang w:val="ru"/>
        </w:rPr>
        <w:t xml:space="preserve"> имеют право предъявлять требования к товариществу относительно качества оказываемых услуг и (или) выполняемых работ.</w:t>
      </w:r>
    </w:p>
    <w:p w14:paraId="1FB545E5" w14:textId="09CC34D2" w:rsidR="000F6C55" w:rsidRPr="000548BB" w:rsidRDefault="000548BB"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7.5</w:t>
      </w:r>
      <w:r w:rsidR="000F6C55" w:rsidRPr="000548BB">
        <w:rPr>
          <w:rFonts w:ascii="Times New Roman" w:hAnsi="Times New Roman" w:cs="Times New Roman"/>
          <w:color w:val="FF0000"/>
          <w:sz w:val="24"/>
          <w:szCs w:val="24"/>
          <w:lang w:val="ru"/>
        </w:rPr>
        <w:t xml:space="preserve">. Члены товарищества собственников жилья и не являющиеся членами товарищества собственники </w:t>
      </w:r>
      <w:r w:rsidR="00F726C8" w:rsidRPr="000548BB">
        <w:rPr>
          <w:rFonts w:ascii="Times New Roman" w:hAnsi="Times New Roman" w:cs="Times New Roman"/>
          <w:color w:val="FF0000"/>
          <w:sz w:val="24"/>
          <w:szCs w:val="24"/>
          <w:lang w:val="ru"/>
        </w:rPr>
        <w:t>жилья</w:t>
      </w:r>
      <w:r w:rsidR="000F6C55" w:rsidRPr="000548BB">
        <w:rPr>
          <w:rFonts w:ascii="Times New Roman" w:hAnsi="Times New Roman" w:cs="Times New Roman"/>
          <w:color w:val="FF0000"/>
          <w:sz w:val="24"/>
          <w:szCs w:val="24"/>
          <w:lang w:val="ru"/>
        </w:rPr>
        <w:t xml:space="preserve"> имеют право ознакомиться со следующими документами:</w:t>
      </w:r>
    </w:p>
    <w:p w14:paraId="084736A4" w14:textId="29AD8FF3"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1) устав товарищества, внесенные в у</w:t>
      </w:r>
      <w:r w:rsidR="00DD4BAF">
        <w:rPr>
          <w:rFonts w:ascii="Times New Roman" w:hAnsi="Times New Roman" w:cs="Times New Roman"/>
          <w:color w:val="FF0000"/>
          <w:sz w:val="24"/>
          <w:szCs w:val="24"/>
          <w:lang w:val="ru"/>
        </w:rPr>
        <w:t>став изменения, свидетельство о г</w:t>
      </w:r>
      <w:r w:rsidRPr="000548BB">
        <w:rPr>
          <w:rFonts w:ascii="Times New Roman" w:hAnsi="Times New Roman" w:cs="Times New Roman"/>
          <w:color w:val="FF0000"/>
          <w:sz w:val="24"/>
          <w:szCs w:val="24"/>
          <w:lang w:val="ru"/>
        </w:rPr>
        <w:t>осударственной регистрации товарищества;</w:t>
      </w:r>
    </w:p>
    <w:p w14:paraId="2F07D9E4" w14:textId="77777777"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2) реестр членов товарищества;</w:t>
      </w:r>
    </w:p>
    <w:p w14:paraId="5B3ECF07" w14:textId="77777777"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14:paraId="13991929" w14:textId="77777777"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4) заключения ревизионной комиссии (ревизора) товарищества;</w:t>
      </w:r>
    </w:p>
    <w:p w14:paraId="7366F6A9" w14:textId="77777777"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5) документы, подтверждающие права товарищества на имущество, отражаемое на его балансе;</w:t>
      </w:r>
    </w:p>
    <w:p w14:paraId="50119726" w14:textId="77777777"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6) протоколы общих собраний членов товарищества, заседаний правления товарищества и ревизионной комиссии товарищества;</w:t>
      </w:r>
    </w:p>
    <w:p w14:paraId="4DE05A0E" w14:textId="75173008"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w:t>
      </w:r>
      <w:r w:rsidR="00F726C8" w:rsidRPr="000548BB">
        <w:rPr>
          <w:rFonts w:ascii="Times New Roman" w:hAnsi="Times New Roman" w:cs="Times New Roman"/>
          <w:color w:val="FF0000"/>
          <w:sz w:val="24"/>
          <w:szCs w:val="24"/>
          <w:lang w:val="ru"/>
        </w:rPr>
        <w:t>жилья</w:t>
      </w:r>
      <w:r w:rsidRPr="000548BB">
        <w:rPr>
          <w:rFonts w:ascii="Times New Roman" w:hAnsi="Times New Roman" w:cs="Times New Roman"/>
          <w:color w:val="FF0000"/>
          <w:sz w:val="24"/>
          <w:szCs w:val="24"/>
          <w:lang w:val="ru"/>
        </w:rPr>
        <w:t xml:space="preserve"> по вопросам, поставленным на голосование, при проведении </w:t>
      </w:r>
      <w:r w:rsidRPr="000548BB">
        <w:rPr>
          <w:rFonts w:ascii="Times New Roman" w:hAnsi="Times New Roman" w:cs="Times New Roman"/>
          <w:color w:val="FF0000"/>
          <w:sz w:val="24"/>
          <w:szCs w:val="24"/>
          <w:lang w:val="ru"/>
        </w:rPr>
        <w:lastRenderedPageBreak/>
        <w:t xml:space="preserve">общего собрания собственников </w:t>
      </w:r>
      <w:r w:rsidR="00F726C8" w:rsidRPr="000548BB">
        <w:rPr>
          <w:rFonts w:ascii="Times New Roman" w:hAnsi="Times New Roman" w:cs="Times New Roman"/>
          <w:color w:val="FF0000"/>
          <w:sz w:val="24"/>
          <w:szCs w:val="24"/>
          <w:lang w:val="ru"/>
        </w:rPr>
        <w:t>жилья</w:t>
      </w:r>
      <w:r w:rsidRPr="000548BB">
        <w:rPr>
          <w:rFonts w:ascii="Times New Roman" w:hAnsi="Times New Roman" w:cs="Times New Roman"/>
          <w:color w:val="FF0000"/>
          <w:sz w:val="24"/>
          <w:szCs w:val="24"/>
          <w:lang w:val="ru"/>
        </w:rPr>
        <w:t xml:space="preserve"> в форме заочного голосования;</w:t>
      </w:r>
    </w:p>
    <w:p w14:paraId="16B277CC" w14:textId="56916678" w:rsidR="000F6C55" w:rsidRPr="000548BB" w:rsidRDefault="000F6C55" w:rsidP="000548BB">
      <w:pPr>
        <w:pStyle w:val="a5"/>
        <w:spacing w:line="230" w:lineRule="auto"/>
        <w:ind w:left="644" w:firstLine="0"/>
        <w:rPr>
          <w:rFonts w:ascii="Times New Roman" w:hAnsi="Times New Roman" w:cs="Times New Roman"/>
          <w:color w:val="FF0000"/>
          <w:sz w:val="24"/>
          <w:szCs w:val="24"/>
          <w:lang w:val="ru"/>
        </w:rPr>
      </w:pPr>
      <w:r w:rsidRPr="000548BB">
        <w:rPr>
          <w:rFonts w:ascii="Times New Roman" w:hAnsi="Times New Roman" w:cs="Times New Roman"/>
          <w:color w:val="FF0000"/>
          <w:sz w:val="24"/>
          <w:szCs w:val="24"/>
          <w:lang w:val="ru"/>
        </w:rPr>
        <w:t xml:space="preserve">9) иные предусмотренные </w:t>
      </w:r>
      <w:r w:rsidR="00F726C8" w:rsidRPr="000548BB">
        <w:rPr>
          <w:rFonts w:ascii="Times New Roman" w:hAnsi="Times New Roman" w:cs="Times New Roman"/>
          <w:color w:val="FF0000"/>
          <w:sz w:val="24"/>
          <w:szCs w:val="24"/>
          <w:lang w:val="ru"/>
        </w:rPr>
        <w:t>Жилищны</w:t>
      </w:r>
      <w:r w:rsidR="00DD4BAF">
        <w:rPr>
          <w:rFonts w:ascii="Times New Roman" w:hAnsi="Times New Roman" w:cs="Times New Roman"/>
          <w:color w:val="FF0000"/>
          <w:sz w:val="24"/>
          <w:szCs w:val="24"/>
          <w:lang w:val="ru"/>
        </w:rPr>
        <w:t>м кодексом Российской Федерации</w:t>
      </w:r>
      <w:r w:rsidRPr="000548BB">
        <w:rPr>
          <w:rFonts w:ascii="Times New Roman" w:hAnsi="Times New Roman" w:cs="Times New Roman"/>
          <w:color w:val="FF0000"/>
          <w:sz w:val="24"/>
          <w:szCs w:val="24"/>
          <w:lang w:val="ru"/>
        </w:rPr>
        <w:t>, уставом товарищества и решениями общего собрания членов товарищества внутренние документы товарищества.</w:t>
      </w:r>
    </w:p>
    <w:p w14:paraId="0CE02DAE" w14:textId="77777777" w:rsidR="000F6C55" w:rsidRPr="00181FA6" w:rsidRDefault="000F6C55" w:rsidP="009865DC">
      <w:pPr>
        <w:pStyle w:val="a5"/>
        <w:spacing w:line="230" w:lineRule="auto"/>
        <w:ind w:left="644" w:firstLine="0"/>
        <w:rPr>
          <w:rFonts w:ascii="Times New Roman" w:hAnsi="Times New Roman" w:cs="Times New Roman"/>
          <w:color w:val="262628"/>
          <w:sz w:val="24"/>
          <w:szCs w:val="24"/>
          <w:lang w:val="ru-RU"/>
        </w:rPr>
      </w:pPr>
    </w:p>
    <w:p w14:paraId="56B1A71C" w14:textId="29F14B75" w:rsidR="009865DC" w:rsidRDefault="009865DC" w:rsidP="009865DC">
      <w:pPr>
        <w:tabs>
          <w:tab w:val="left" w:pos="2973"/>
        </w:tabs>
        <w:spacing w:line="230" w:lineRule="auto"/>
        <w:rPr>
          <w:rFonts w:ascii="Times New Roman" w:hAnsi="Times New Roman" w:cs="Times New Roman"/>
          <w:b/>
          <w:bCs/>
          <w:color w:val="262628"/>
          <w:sz w:val="24"/>
          <w:szCs w:val="24"/>
          <w:lang w:val="ru"/>
        </w:rPr>
      </w:pPr>
      <w:r>
        <w:rPr>
          <w:rFonts w:ascii="Times New Roman" w:hAnsi="Times New Roman" w:cs="Times New Roman"/>
          <w:b/>
          <w:bCs/>
          <w:color w:val="262628"/>
          <w:sz w:val="24"/>
          <w:szCs w:val="24"/>
          <w:lang w:val="ru"/>
        </w:rPr>
        <w:t xml:space="preserve">8.      </w:t>
      </w:r>
      <w:r w:rsidRPr="009865DC">
        <w:rPr>
          <w:rFonts w:ascii="Times New Roman" w:hAnsi="Times New Roman" w:cs="Times New Roman"/>
          <w:b/>
          <w:bCs/>
          <w:color w:val="262628"/>
          <w:sz w:val="24"/>
          <w:szCs w:val="24"/>
          <w:lang w:val="ru"/>
        </w:rPr>
        <w:t>Органы управления и контроля    товарищества</w:t>
      </w:r>
    </w:p>
    <w:p w14:paraId="28E881E0" w14:textId="7ACB34F4" w:rsidR="003363A2" w:rsidRPr="003363A2" w:rsidRDefault="003363A2" w:rsidP="009865DC">
      <w:pPr>
        <w:tabs>
          <w:tab w:val="left" w:pos="2973"/>
        </w:tabs>
        <w:spacing w:line="230" w:lineRule="auto"/>
        <w:rPr>
          <w:rFonts w:ascii="Times New Roman" w:hAnsi="Times New Roman" w:cs="Times New Roman"/>
          <w:color w:val="262628"/>
          <w:sz w:val="24"/>
          <w:szCs w:val="24"/>
          <w:lang w:val="ru"/>
        </w:rPr>
      </w:pPr>
    </w:p>
    <w:p w14:paraId="13198D3C" w14:textId="77777777" w:rsidR="003363A2" w:rsidRPr="003363A2" w:rsidRDefault="003363A2" w:rsidP="00473265">
      <w:pPr>
        <w:pStyle w:val="a5"/>
        <w:numPr>
          <w:ilvl w:val="0"/>
          <w:numId w:val="9"/>
        </w:numPr>
        <w:tabs>
          <w:tab w:val="left" w:pos="3857"/>
        </w:tabs>
        <w:rPr>
          <w:rFonts w:ascii="Times New Roman" w:hAnsi="Times New Roman" w:cs="Times New Roman"/>
          <w:color w:val="262628"/>
          <w:sz w:val="24"/>
          <w:szCs w:val="24"/>
          <w:lang w:val="ru"/>
        </w:rPr>
      </w:pPr>
      <w:r w:rsidRPr="003363A2">
        <w:rPr>
          <w:rFonts w:ascii="Times New Roman" w:hAnsi="Times New Roman" w:cs="Times New Roman"/>
          <w:color w:val="262628"/>
          <w:sz w:val="24"/>
          <w:szCs w:val="24"/>
          <w:lang w:val="ru"/>
        </w:rPr>
        <w:t>Органами  управления   товарищества являются</w:t>
      </w:r>
    </w:p>
    <w:p w14:paraId="564BF86F" w14:textId="77777777" w:rsidR="003363A2" w:rsidRPr="003363A2" w:rsidRDefault="003363A2" w:rsidP="00C42924">
      <w:pPr>
        <w:pStyle w:val="a5"/>
        <w:tabs>
          <w:tab w:val="left" w:pos="2486"/>
          <w:tab w:val="left" w:pos="2487"/>
        </w:tabs>
        <w:ind w:left="720" w:firstLine="0"/>
        <w:rPr>
          <w:rFonts w:ascii="Times New Roman" w:hAnsi="Times New Roman" w:cs="Times New Roman"/>
          <w:color w:val="262628"/>
          <w:sz w:val="24"/>
          <w:szCs w:val="24"/>
          <w:lang w:val="ru"/>
        </w:rPr>
      </w:pPr>
      <w:r w:rsidRPr="003363A2">
        <w:rPr>
          <w:rFonts w:ascii="Times New Roman" w:hAnsi="Times New Roman" w:cs="Times New Roman"/>
          <w:color w:val="262628"/>
          <w:sz w:val="24"/>
          <w:szCs w:val="24"/>
          <w:lang w:val="ru"/>
        </w:rPr>
        <w:t>общее  собрание  членов товарищества;</w:t>
      </w:r>
    </w:p>
    <w:p w14:paraId="5232B9D0" w14:textId="77777777" w:rsidR="00C42924" w:rsidRDefault="003363A2" w:rsidP="00C42924">
      <w:pPr>
        <w:pStyle w:val="a5"/>
        <w:tabs>
          <w:tab w:val="left" w:pos="2488"/>
          <w:tab w:val="left" w:pos="2489"/>
        </w:tabs>
        <w:spacing w:line="190" w:lineRule="exact"/>
        <w:ind w:left="720" w:firstLine="0"/>
        <w:rPr>
          <w:rFonts w:ascii="Times New Roman" w:hAnsi="Times New Roman" w:cs="Times New Roman"/>
          <w:color w:val="262628"/>
          <w:sz w:val="24"/>
          <w:szCs w:val="24"/>
          <w:lang w:val="ru"/>
        </w:rPr>
      </w:pPr>
      <w:r w:rsidRPr="003363A2">
        <w:rPr>
          <w:rFonts w:ascii="Times New Roman" w:hAnsi="Times New Roman" w:cs="Times New Roman"/>
          <w:color w:val="262628"/>
          <w:sz w:val="24"/>
          <w:szCs w:val="24"/>
          <w:lang w:val="ru"/>
        </w:rPr>
        <w:t>правление товарищества.</w:t>
      </w:r>
    </w:p>
    <w:p w14:paraId="7EFE1124" w14:textId="77777777" w:rsidR="00C42924" w:rsidRDefault="00C42924" w:rsidP="00C42924">
      <w:pPr>
        <w:pStyle w:val="a5"/>
        <w:tabs>
          <w:tab w:val="left" w:pos="2488"/>
          <w:tab w:val="left" w:pos="2489"/>
        </w:tabs>
        <w:ind w:left="720" w:firstLine="0"/>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8.2 </w:t>
      </w:r>
      <w:r w:rsidR="003363A2" w:rsidRPr="003363A2">
        <w:rPr>
          <w:rFonts w:ascii="Times New Roman" w:hAnsi="Times New Roman" w:cs="Times New Roman"/>
          <w:color w:val="262628"/>
          <w:sz w:val="24"/>
          <w:szCs w:val="24"/>
          <w:lang w:val="ru"/>
        </w:rPr>
        <w:t xml:space="preserve"> Высшим органом управления товарищества является общее собрание его членов. Руководство    текущей    деятельностью    товарищества   осуществляется   правлением   товарищества.</w:t>
      </w:r>
    </w:p>
    <w:p w14:paraId="60BB78E3" w14:textId="618F4AD2" w:rsidR="003363A2" w:rsidRDefault="003363A2" w:rsidP="00C42924">
      <w:pPr>
        <w:pStyle w:val="a5"/>
        <w:tabs>
          <w:tab w:val="left" w:pos="2488"/>
          <w:tab w:val="left" w:pos="2489"/>
        </w:tabs>
        <w:ind w:left="720" w:firstLine="0"/>
        <w:rPr>
          <w:rFonts w:ascii="Times New Roman" w:hAnsi="Times New Roman" w:cs="Times New Roman"/>
          <w:color w:val="262628"/>
          <w:sz w:val="24"/>
          <w:szCs w:val="24"/>
          <w:lang w:val="ru"/>
        </w:rPr>
      </w:pPr>
      <w:r w:rsidRPr="003363A2">
        <w:rPr>
          <w:rFonts w:ascii="Times New Roman" w:hAnsi="Times New Roman" w:cs="Times New Roman"/>
          <w:color w:val="262628"/>
          <w:sz w:val="24"/>
          <w:szCs w:val="24"/>
          <w:lang w:val="ru"/>
        </w:rPr>
        <w:t>8.</w:t>
      </w:r>
      <w:r w:rsidR="000548BB">
        <w:rPr>
          <w:rFonts w:ascii="Times New Roman" w:hAnsi="Times New Roman" w:cs="Times New Roman"/>
          <w:color w:val="262628"/>
          <w:sz w:val="24"/>
          <w:szCs w:val="24"/>
          <w:lang w:val="ru"/>
        </w:rPr>
        <w:t>3</w:t>
      </w:r>
      <w:r w:rsidRPr="003363A2">
        <w:rPr>
          <w:rFonts w:ascii="Times New Roman" w:hAnsi="Times New Roman" w:cs="Times New Roman"/>
          <w:color w:val="262628"/>
          <w:sz w:val="24"/>
          <w:szCs w:val="24"/>
          <w:lang w:val="ru"/>
        </w:rPr>
        <w:t>. Контроль за работой правления, соблюдения им действующего законодательства, требований  настоящего  устава  и  решений  общего  собрания   членов   товарищества осуществляет   ревизор</w:t>
      </w:r>
      <w:r>
        <w:rPr>
          <w:rFonts w:ascii="Times New Roman" w:hAnsi="Times New Roman" w:cs="Times New Roman"/>
          <w:color w:val="262628"/>
          <w:sz w:val="24"/>
          <w:szCs w:val="24"/>
          <w:lang w:val="ru"/>
        </w:rPr>
        <w:t>.</w:t>
      </w:r>
    </w:p>
    <w:p w14:paraId="63DCF603" w14:textId="2ED6BB7D" w:rsidR="003363A2" w:rsidRDefault="003363A2" w:rsidP="00C42924">
      <w:pPr>
        <w:tabs>
          <w:tab w:val="left" w:pos="2973"/>
        </w:tabs>
        <w:ind w:left="360"/>
        <w:rPr>
          <w:rFonts w:ascii="Times New Roman" w:hAnsi="Times New Roman" w:cs="Times New Roman"/>
          <w:color w:val="262628"/>
          <w:sz w:val="24"/>
          <w:szCs w:val="24"/>
          <w:lang w:val="ru"/>
        </w:rPr>
      </w:pPr>
    </w:p>
    <w:p w14:paraId="7EE3818C" w14:textId="7A40E2FB" w:rsidR="003363A2" w:rsidRDefault="003363A2" w:rsidP="00C42924">
      <w:pPr>
        <w:tabs>
          <w:tab w:val="left" w:pos="2973"/>
        </w:tabs>
        <w:spacing w:line="230" w:lineRule="auto"/>
        <w:jc w:val="center"/>
        <w:rPr>
          <w:rFonts w:ascii="Times New Roman" w:hAnsi="Times New Roman" w:cs="Times New Roman"/>
          <w:b/>
          <w:bCs/>
          <w:color w:val="262628"/>
          <w:sz w:val="24"/>
          <w:szCs w:val="24"/>
          <w:lang w:val="ru"/>
        </w:rPr>
      </w:pPr>
      <w:r>
        <w:rPr>
          <w:rFonts w:ascii="Times New Roman" w:hAnsi="Times New Roman" w:cs="Times New Roman"/>
          <w:b/>
          <w:bCs/>
          <w:color w:val="262628"/>
          <w:sz w:val="24"/>
          <w:szCs w:val="24"/>
          <w:lang w:val="ru"/>
        </w:rPr>
        <w:t xml:space="preserve">9.        </w:t>
      </w:r>
      <w:r w:rsidRPr="003363A2">
        <w:rPr>
          <w:rFonts w:ascii="Times New Roman" w:hAnsi="Times New Roman" w:cs="Times New Roman"/>
          <w:b/>
          <w:bCs/>
          <w:color w:val="262628"/>
          <w:sz w:val="24"/>
          <w:szCs w:val="24"/>
          <w:lang w:val="ru"/>
        </w:rPr>
        <w:t>Общее собрание членов товарищества</w:t>
      </w:r>
    </w:p>
    <w:p w14:paraId="0F511DCB" w14:textId="35F0BB68" w:rsidR="003363A2" w:rsidRDefault="003363A2" w:rsidP="003363A2">
      <w:pPr>
        <w:tabs>
          <w:tab w:val="left" w:pos="2973"/>
        </w:tabs>
        <w:spacing w:line="230" w:lineRule="auto"/>
        <w:rPr>
          <w:rFonts w:ascii="Times New Roman" w:hAnsi="Times New Roman" w:cs="Times New Roman"/>
          <w:b/>
          <w:bCs/>
          <w:color w:val="262628"/>
          <w:sz w:val="24"/>
          <w:szCs w:val="24"/>
          <w:lang w:val="ru"/>
        </w:rPr>
      </w:pPr>
    </w:p>
    <w:p w14:paraId="7071B76B" w14:textId="6EDFA3AB" w:rsidR="003363A2" w:rsidRPr="003363A2" w:rsidRDefault="003363A2" w:rsidP="00DD4BAF">
      <w:pPr>
        <w:pStyle w:val="a3"/>
        <w:ind w:left="142" w:firstLine="477"/>
        <w:rPr>
          <w:rFonts w:ascii="Times New Roman" w:hAnsi="Times New Roman" w:cs="Times New Roman"/>
          <w:color w:val="FF0000"/>
          <w:sz w:val="24"/>
          <w:szCs w:val="24"/>
          <w:lang w:val="ru"/>
        </w:rPr>
      </w:pPr>
      <w:r w:rsidRPr="003363A2">
        <w:rPr>
          <w:rFonts w:ascii="Times New Roman" w:hAnsi="Times New Roman" w:cs="Times New Roman"/>
          <w:color w:val="262628"/>
          <w:sz w:val="24"/>
          <w:szCs w:val="24"/>
          <w:lang w:val="ru"/>
        </w:rPr>
        <w:t xml:space="preserve">9. 1.    Годовое   общее   собрание   членов   товарищества   созывается    </w:t>
      </w:r>
      <w:r w:rsidR="00DD4BAF">
        <w:rPr>
          <w:rFonts w:ascii="Times New Roman" w:hAnsi="Times New Roman" w:cs="Times New Roman"/>
          <w:strike/>
          <w:color w:val="262628"/>
          <w:sz w:val="24"/>
          <w:szCs w:val="24"/>
          <w:lang w:val="ru"/>
        </w:rPr>
        <w:t xml:space="preserve">не   позднее </w:t>
      </w:r>
      <w:r w:rsidRPr="003363A2">
        <w:rPr>
          <w:rFonts w:ascii="Times New Roman" w:hAnsi="Times New Roman" w:cs="Times New Roman"/>
          <w:strike/>
          <w:color w:val="262628"/>
          <w:sz w:val="24"/>
          <w:szCs w:val="24"/>
          <w:lang w:val="ru"/>
        </w:rPr>
        <w:t xml:space="preserve">чем через 60 дней  после  окончания  финансового года </w:t>
      </w:r>
      <w:r w:rsidRPr="003363A2">
        <w:rPr>
          <w:rFonts w:ascii="Times New Roman" w:hAnsi="Times New Roman" w:cs="Times New Roman"/>
          <w:color w:val="FF0000"/>
          <w:sz w:val="24"/>
          <w:szCs w:val="24"/>
          <w:lang w:val="ru"/>
        </w:rPr>
        <w:t>в течение второго квартала года, следующего за отчетным  годом.</w:t>
      </w:r>
    </w:p>
    <w:p w14:paraId="490B9BA8" w14:textId="77777777"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Внеочередное общее собрание членов товарищества может быть созвано по  инициативе правления,   членов   товарищества,   обладающих   10% и  более   голосов   от   общего  числа   голосов в  товариществе</w:t>
      </w:r>
      <w:r w:rsidRPr="00AC4784">
        <w:rPr>
          <w:rFonts w:ascii="Times New Roman" w:hAnsi="Times New Roman" w:cs="Times New Roman"/>
          <w:color w:val="262628"/>
          <w:sz w:val="24"/>
          <w:szCs w:val="24"/>
          <w:highlight w:val="yellow"/>
          <w:lang w:val="ru"/>
        </w:rPr>
        <w:t xml:space="preserve">,    </w:t>
      </w:r>
      <w:r w:rsidRPr="00AC4784">
        <w:rPr>
          <w:rFonts w:ascii="Times New Roman" w:hAnsi="Times New Roman" w:cs="Times New Roman"/>
          <w:strike/>
          <w:color w:val="262628"/>
          <w:sz w:val="24"/>
          <w:szCs w:val="24"/>
          <w:highlight w:val="yellow"/>
          <w:lang w:val="ru"/>
        </w:rPr>
        <w:t>а   также   по требованию  ревизора.</w:t>
      </w:r>
      <w:r w:rsidRPr="00585DC0">
        <w:rPr>
          <w:rFonts w:ascii="Times New Roman" w:hAnsi="Times New Roman" w:cs="Times New Roman"/>
          <w:color w:val="262628"/>
          <w:sz w:val="24"/>
          <w:szCs w:val="24"/>
          <w:lang w:val="ru"/>
        </w:rPr>
        <w:tab/>
      </w:r>
    </w:p>
    <w:p w14:paraId="5D5F648E" w14:textId="3CBC449F"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9.2. Уведомление о проведении общего собрания членов товарищества направляется в письменной    форме    и   вручается    каждому    члену    товарищества    под    расписку   либо путем почтового   отправления (заказным   письмом)   по   адресу,   указанному   в   письменной   форме членом  товарищества.  Уведомление</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 xml:space="preserve"> направляется  не  позднее,  чем   за   10 дней   до   даты проведения общего собрания членов  товарищества.  В уведомлении  о  проведении  общего собрания     указывается:</w:t>
      </w:r>
    </w:p>
    <w:p w14:paraId="2FA18456" w14:textId="06C82FA3"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по чьей  инициативе  созывается  общее собрание;</w:t>
      </w:r>
    </w:p>
    <w:p w14:paraId="026114A7" w14:textId="77777777" w:rsidR="00261423"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 xml:space="preserve">место и время проведения собрания; </w:t>
      </w:r>
    </w:p>
    <w:p w14:paraId="625EAE88" w14:textId="1496D84D"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повестка дня собрания.</w:t>
      </w:r>
    </w:p>
    <w:p w14:paraId="5D3B0714" w14:textId="6DB12DA1"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Общее  собрание  не  вправе  выносить  на  обсуждение  вопросы,   которые  не  были заявлены</w:t>
      </w:r>
      <w:r w:rsidR="00594AB0">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в  повестке дня.</w:t>
      </w:r>
    </w:p>
    <w:p w14:paraId="4CA5B94C" w14:textId="5FE846B7"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9. З.  Каждый член  товарищества  участвует  в   общем   собрании   с   правом   решающего голоса.    Каждый   член    товарищества    на    общем   собрании    обладает    количеством голосов,</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определяемым следующим  образом:</w:t>
      </w:r>
    </w:p>
    <w:p w14:paraId="1A1ADE0C" w14:textId="788A042C"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от  каждого  домовладения,   где  хотя  бы  одним  из  собственников  является домовладелец</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   член   товарищества   -   l (один) голос.</w:t>
      </w:r>
    </w:p>
    <w:p w14:paraId="0FF85582" w14:textId="4DBDA6A1"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При    этом    если    домовладение     (жилое/нежилое   здание)    находится</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собственности</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нескольких       домовладельцев,       то      распоряжаться       голосом      на       общем     собрании      членов товарищества     вправе    любой    из    собственников     данного    домовладения,     являющийся членом товарищества.  Если</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члены  товарищества  -  собственники   данного   домовладения   не   могут прийти к общему мнению по ка кому- либо вопросу повестки дня общего собрания членов товарищества,   то   они   обязаны   в    письменном    виде    уведомить    об    этом    товарищество    в письменном  виде   не</w:t>
      </w:r>
      <w:r w:rsidR="00DD4BAF">
        <w:rPr>
          <w:rFonts w:ascii="Times New Roman" w:hAnsi="Times New Roman" w:cs="Times New Roman"/>
          <w:color w:val="262628"/>
          <w:sz w:val="24"/>
          <w:szCs w:val="24"/>
          <w:lang w:val="ru"/>
        </w:rPr>
        <w:t xml:space="preserve">  позднее,   чем  за   2   (Два</w:t>
      </w:r>
      <w:r w:rsidRPr="00585DC0">
        <w:rPr>
          <w:rFonts w:ascii="Times New Roman" w:hAnsi="Times New Roman" w:cs="Times New Roman"/>
          <w:color w:val="262628"/>
          <w:sz w:val="24"/>
          <w:szCs w:val="24"/>
          <w:lang w:val="ru"/>
        </w:rPr>
        <w:t xml:space="preserve">)   дня   до  даты  проведения   общего   собрания. В этом  случае,  а  также   в   </w:t>
      </w:r>
      <w:r w:rsidRPr="00585DC0">
        <w:rPr>
          <w:rFonts w:ascii="Times New Roman" w:hAnsi="Times New Roman" w:cs="Times New Roman"/>
          <w:color w:val="262628"/>
          <w:sz w:val="24"/>
          <w:szCs w:val="24"/>
          <w:lang w:val="ru"/>
        </w:rPr>
        <w:lastRenderedPageBreak/>
        <w:t>случае   поступления   в   товарищество   бюллетеней,   в   которых   по одному  вопросу  повестки  дня   общего   собрания   члены   товарищества   -   собственники   одного домовладения выбрали разные  варианты  голосования,  их  голос  не  участвует  в  подведении итогов  голосования  по  указанному  вопросу   повестки   дня   общего   собрания   членов товарищества.</w:t>
      </w:r>
    </w:p>
    <w:p w14:paraId="0A37093F" w14:textId="10D686C3"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Общее     количество     голосов     домовладельцев     в     товариществе     определяется      путем</w:t>
      </w:r>
      <w:r w:rsidR="00261423">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сложения голосов, которыми обладают все члены товарищества, подавшие в товарищество заявления о вступлении в состав членов товарищества на</w:t>
      </w:r>
      <w:r w:rsidR="00594AB0">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дату  проведения  общего  собрания членов  товарищества.</w:t>
      </w:r>
    </w:p>
    <w:p w14:paraId="17959AC4" w14:textId="10FCA21C"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9. 4.    Общее   собрание    правомочно,     если    на    нем   присутствуют    члены товарищества,</w:t>
      </w:r>
      <w:r w:rsidR="00594AB0">
        <w:rPr>
          <w:rFonts w:ascii="Times New Roman" w:hAnsi="Times New Roman" w:cs="Times New Roman"/>
          <w:color w:val="262628"/>
          <w:sz w:val="24"/>
          <w:szCs w:val="24"/>
          <w:lang w:val="ru"/>
        </w:rPr>
        <w:t xml:space="preserve"> </w:t>
      </w:r>
      <w:r w:rsidRPr="00585DC0">
        <w:rPr>
          <w:rFonts w:ascii="Times New Roman" w:hAnsi="Times New Roman" w:cs="Times New Roman"/>
          <w:color w:val="262628"/>
          <w:sz w:val="24"/>
          <w:szCs w:val="24"/>
          <w:lang w:val="ru"/>
        </w:rPr>
        <w:t>обладающие  более  50% голосов  от   общего   числа   голосов   членов   товарищества.   Решение общего собрания принимается  простым  большинством  голосов  от  общего  числа  голосов, которыми обладают присутствующие на общем собрании члены товарищества, кроме случаев, предусмотренных п.  9.  9  настоящего  устава.  В  случае  отсутствия  на   собрании   кворума инициатор  собрания  назначает   новую  дату  и  время  проведения  общего собрания.</w:t>
      </w:r>
    </w:p>
    <w:p w14:paraId="615EFF22" w14:textId="406CC9C4"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Вновь назначенное общее собрание может быть созвано в срок не ранее 48 часов и не позднее  30  суток  с  момента  несостоявшегося  общего собрания.</w:t>
      </w:r>
    </w:p>
    <w:p w14:paraId="146EA275" w14:textId="7FAE415B" w:rsidR="00585DC0" w:rsidRP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5.  Член товарищества не  вправе  принимать  участие  в  голосовании  по   вопросам, касающимся совершения сделок по управлению объектами общей собственности, в которых он является     заинтересованным    лицом,     или     если     принимаемое     решение    касается   вопросов возбужденного   в  отношении  него  судебного разбирательства.</w:t>
      </w:r>
    </w:p>
    <w:p w14:paraId="6F524345" w14:textId="579C0241" w:rsidR="003363A2"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 xml:space="preserve">9. 6. Общее собрание ведет председатель правления или его заместитель. </w:t>
      </w:r>
      <w:r w:rsidR="00DD4BAF">
        <w:rPr>
          <w:rFonts w:ascii="Times New Roman" w:hAnsi="Times New Roman" w:cs="Times New Roman"/>
          <w:color w:val="262628"/>
          <w:sz w:val="24"/>
          <w:szCs w:val="24"/>
          <w:lang w:val="ru"/>
        </w:rPr>
        <w:t>В</w:t>
      </w:r>
      <w:r w:rsidRPr="00585DC0">
        <w:rPr>
          <w:rFonts w:ascii="Times New Roman" w:hAnsi="Times New Roman" w:cs="Times New Roman"/>
          <w:color w:val="262628"/>
          <w:sz w:val="24"/>
          <w:szCs w:val="24"/>
          <w:lang w:val="ru"/>
        </w:rPr>
        <w:t xml:space="preserve"> случае их отсутствия   собрание   ведет   один   из   членов   правления.    В   случае    отсутствия    членов правления председательствующий может быть избран из членов товарищества. Для ведения протокола собрания избирается секретарь собрания</w:t>
      </w:r>
      <w:r w:rsidR="00DD4BAF">
        <w:rPr>
          <w:rFonts w:ascii="Times New Roman" w:hAnsi="Times New Roman" w:cs="Times New Roman"/>
          <w:color w:val="262628"/>
          <w:sz w:val="24"/>
          <w:szCs w:val="24"/>
          <w:lang w:val="ru"/>
        </w:rPr>
        <w:t>.</w:t>
      </w:r>
    </w:p>
    <w:p w14:paraId="5FA88C5E" w14:textId="37E74798" w:rsidR="00585DC0" w:rsidRDefault="00585DC0"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Результаты голосования являются обязательными для всех членов товарищества, в том числе и для тех, которые не приняли участия в голосовании независимо от причины</w:t>
      </w:r>
      <w:r>
        <w:rPr>
          <w:rFonts w:ascii="Times New Roman" w:hAnsi="Times New Roman" w:cs="Times New Roman"/>
          <w:color w:val="262628"/>
          <w:sz w:val="24"/>
          <w:szCs w:val="24"/>
          <w:lang w:val="ru"/>
        </w:rPr>
        <w:t>.</w:t>
      </w:r>
    </w:p>
    <w:p w14:paraId="60501D1A" w14:textId="77777777" w:rsidR="00866184" w:rsidRDefault="00585DC0" w:rsidP="00866184">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9.7 К исключительной компетенции общего собрания относится решение следующих вопросов:</w:t>
      </w:r>
    </w:p>
    <w:p w14:paraId="656438E7" w14:textId="659128E4" w:rsidR="00866184" w:rsidRPr="004718F3" w:rsidRDefault="00866184" w:rsidP="00866184">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Pr>
          <w:rFonts w:ascii="Times New Roman" w:hAnsi="Times New Roman" w:cs="Times New Roman"/>
          <w:color w:val="262628"/>
          <w:sz w:val="24"/>
          <w:szCs w:val="24"/>
          <w:lang w:val="ru"/>
        </w:rPr>
        <w:t>9.7.1</w:t>
      </w:r>
      <w:r w:rsidR="00261423">
        <w:rPr>
          <w:rFonts w:ascii="Times New Roman" w:hAnsi="Times New Roman" w:cs="Times New Roman"/>
          <w:color w:val="262628"/>
          <w:sz w:val="24"/>
          <w:szCs w:val="24"/>
          <w:lang w:val="ru"/>
        </w:rPr>
        <w:t xml:space="preserve">  </w:t>
      </w:r>
      <w:r w:rsidR="00585DC0" w:rsidRPr="004718F3">
        <w:rPr>
          <w:rFonts w:ascii="Times New Roman" w:hAnsi="Times New Roman" w:cs="Times New Roman"/>
          <w:strike/>
          <w:color w:val="262628"/>
          <w:sz w:val="24"/>
          <w:szCs w:val="24"/>
          <w:highlight w:val="yellow"/>
          <w:lang w:val="ru"/>
        </w:rPr>
        <w:t>Внесение изменений и дополнений в устав товарищества</w:t>
      </w:r>
      <w:r w:rsidR="00585DC0" w:rsidRPr="004718F3">
        <w:rPr>
          <w:rFonts w:ascii="Times New Roman" w:hAnsi="Times New Roman" w:cs="Times New Roman"/>
          <w:color w:val="262628"/>
          <w:sz w:val="24"/>
          <w:szCs w:val="24"/>
          <w:highlight w:val="yellow"/>
          <w:lang w:val="ru"/>
        </w:rPr>
        <w:t>.</w:t>
      </w:r>
      <w:r w:rsidR="004718F3" w:rsidRPr="004718F3">
        <w:rPr>
          <w:rFonts w:ascii="Times New Roman" w:hAnsi="Times New Roman" w:cs="Times New Roman"/>
          <w:color w:val="262628"/>
          <w:sz w:val="24"/>
          <w:szCs w:val="24"/>
          <w:lang w:val="ru"/>
        </w:rPr>
        <w:t xml:space="preserve"> </w:t>
      </w:r>
      <w:r w:rsidR="004718F3" w:rsidRPr="004718F3">
        <w:rPr>
          <w:rFonts w:ascii="Times New Roman" w:hAnsi="Times New Roman" w:cs="Times New Roman"/>
          <w:color w:val="FF0000"/>
          <w:sz w:val="24"/>
          <w:szCs w:val="24"/>
          <w:lang w:val="ru"/>
        </w:rPr>
        <w:t>Внесение изменений в устав товарищества или утверждение устава товарищества в новой редакции;</w:t>
      </w:r>
    </w:p>
    <w:p w14:paraId="300C5131" w14:textId="7420E2E0" w:rsidR="00866184" w:rsidRPr="004718F3" w:rsidRDefault="00866184" w:rsidP="00866184">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Pr>
          <w:rFonts w:ascii="Times New Roman" w:hAnsi="Times New Roman" w:cs="Times New Roman"/>
          <w:color w:val="262628"/>
          <w:sz w:val="24"/>
          <w:szCs w:val="24"/>
          <w:lang w:val="ru"/>
        </w:rPr>
        <w:t>9.7.2</w:t>
      </w:r>
      <w:r w:rsidR="00261423">
        <w:rPr>
          <w:rFonts w:ascii="Times New Roman" w:hAnsi="Times New Roman" w:cs="Times New Roman"/>
          <w:color w:val="262628"/>
          <w:sz w:val="24"/>
          <w:szCs w:val="24"/>
          <w:lang w:val="ru"/>
        </w:rPr>
        <w:t xml:space="preserve"> </w:t>
      </w:r>
      <w:r w:rsidR="00585DC0" w:rsidRPr="00585DC0">
        <w:rPr>
          <w:rFonts w:ascii="Times New Roman" w:hAnsi="Times New Roman" w:cs="Times New Roman"/>
          <w:color w:val="262628"/>
          <w:sz w:val="24"/>
          <w:szCs w:val="24"/>
          <w:lang w:val="ru"/>
        </w:rPr>
        <w:t>Решение о реорганизации и ликвидации товарищества</w:t>
      </w:r>
      <w:r w:rsidR="004718F3">
        <w:rPr>
          <w:rFonts w:ascii="Times New Roman" w:hAnsi="Times New Roman" w:cs="Times New Roman"/>
          <w:color w:val="262628"/>
          <w:sz w:val="24"/>
          <w:szCs w:val="24"/>
          <w:lang w:val="ru"/>
        </w:rPr>
        <w:t>,</w:t>
      </w:r>
      <w:r w:rsidR="004718F3" w:rsidRPr="004718F3">
        <w:rPr>
          <w:rFonts w:ascii="Times New Roman" w:hAnsi="Times New Roman" w:cs="Times New Roman"/>
          <w:color w:val="262628"/>
          <w:sz w:val="24"/>
          <w:szCs w:val="24"/>
          <w:lang w:val="ru"/>
        </w:rPr>
        <w:t xml:space="preserve"> </w:t>
      </w:r>
      <w:r w:rsidR="004718F3" w:rsidRPr="004718F3">
        <w:rPr>
          <w:rFonts w:ascii="Times New Roman" w:hAnsi="Times New Roman" w:cs="Times New Roman"/>
          <w:color w:val="FF0000"/>
          <w:sz w:val="24"/>
          <w:szCs w:val="24"/>
          <w:lang w:val="ru"/>
        </w:rPr>
        <w:t>назначение ликвидационной комиссии, утверждение промежуточного и окончательного ликвидационных балансов;</w:t>
      </w:r>
    </w:p>
    <w:p w14:paraId="00192B12" w14:textId="170F53DA" w:rsidR="00866184" w:rsidRDefault="00585DC0" w:rsidP="00866184">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9.7.</w:t>
      </w:r>
      <w:r w:rsidR="00261423">
        <w:rPr>
          <w:rFonts w:ascii="Times New Roman" w:hAnsi="Times New Roman" w:cs="Times New Roman"/>
          <w:color w:val="262628"/>
          <w:sz w:val="24"/>
          <w:szCs w:val="24"/>
          <w:lang w:val="ru"/>
        </w:rPr>
        <w:t>3</w:t>
      </w:r>
      <w:r w:rsidRPr="00585DC0">
        <w:rPr>
          <w:rFonts w:ascii="Times New Roman" w:hAnsi="Times New Roman" w:cs="Times New Roman"/>
          <w:color w:val="262628"/>
          <w:sz w:val="24"/>
          <w:szCs w:val="24"/>
          <w:lang w:val="ru"/>
        </w:rPr>
        <w:t xml:space="preserve">. Принятие решений об отчуждении, о сдаче в аренду, залоге или передаче иных прав на имущество товарищества домовладельцам или третьим лицам, предоставление сервитутов или иных прав пользования общим имуществом </w:t>
      </w:r>
      <w:r w:rsidRPr="00904CCF">
        <w:rPr>
          <w:rFonts w:ascii="Times New Roman" w:hAnsi="Times New Roman" w:cs="Times New Roman"/>
          <w:strike/>
          <w:color w:val="262628"/>
          <w:sz w:val="24"/>
          <w:szCs w:val="24"/>
          <w:highlight w:val="yellow"/>
          <w:lang w:val="ru"/>
        </w:rPr>
        <w:t>в кондоминиуме</w:t>
      </w:r>
      <w:r w:rsidR="00904CCF" w:rsidRPr="00904CCF">
        <w:rPr>
          <w:rFonts w:ascii="Times New Roman" w:hAnsi="Times New Roman" w:cs="Times New Roman"/>
          <w:color w:val="FF0000"/>
          <w:sz w:val="24"/>
          <w:szCs w:val="24"/>
          <w:lang w:val="ru"/>
        </w:rPr>
        <w:t xml:space="preserve"> </w:t>
      </w:r>
      <w:r w:rsidR="00904CCF" w:rsidRPr="00744DD5">
        <w:rPr>
          <w:rFonts w:ascii="Times New Roman" w:hAnsi="Times New Roman" w:cs="Times New Roman"/>
          <w:color w:val="FF0000"/>
          <w:sz w:val="24"/>
          <w:szCs w:val="24"/>
          <w:lang w:val="ru"/>
        </w:rPr>
        <w:t>Товариществе</w:t>
      </w:r>
      <w:r w:rsidRPr="00585DC0">
        <w:rPr>
          <w:rFonts w:ascii="Times New Roman" w:hAnsi="Times New Roman" w:cs="Times New Roman"/>
          <w:color w:val="262628"/>
          <w:sz w:val="24"/>
          <w:szCs w:val="24"/>
          <w:lang w:val="ru"/>
        </w:rPr>
        <w:t>.</w:t>
      </w:r>
    </w:p>
    <w:p w14:paraId="77662F8D" w14:textId="65D45C98" w:rsidR="00866184" w:rsidRDefault="00866184"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9.7.4 </w:t>
      </w:r>
      <w:r w:rsidR="00585DC0" w:rsidRPr="00585DC0">
        <w:rPr>
          <w:rFonts w:ascii="Times New Roman" w:hAnsi="Times New Roman" w:cs="Times New Roman"/>
          <w:color w:val="262628"/>
          <w:sz w:val="24"/>
          <w:szCs w:val="24"/>
          <w:lang w:val="ru"/>
        </w:rPr>
        <w:t xml:space="preserve">Принятие решений о приобретении, строительстве, реконструкции, в том числе с расширением (надстройкой), возведении хозяйственных построек и других сооружений, ремонте недвижимого </w:t>
      </w:r>
      <w:r w:rsidR="00585DC0" w:rsidRPr="00904CCF">
        <w:rPr>
          <w:rFonts w:ascii="Times New Roman" w:hAnsi="Times New Roman" w:cs="Times New Roman"/>
          <w:color w:val="262628"/>
          <w:sz w:val="24"/>
          <w:szCs w:val="24"/>
          <w:lang w:val="ru"/>
        </w:rPr>
        <w:t xml:space="preserve">имущества в </w:t>
      </w:r>
      <w:r w:rsidR="00585DC0" w:rsidRPr="00904CCF">
        <w:rPr>
          <w:rFonts w:ascii="Times New Roman" w:hAnsi="Times New Roman" w:cs="Times New Roman"/>
          <w:strike/>
          <w:color w:val="262628"/>
          <w:sz w:val="24"/>
          <w:szCs w:val="24"/>
          <w:highlight w:val="yellow"/>
          <w:lang w:val="ru"/>
        </w:rPr>
        <w:t>кондоминиуме</w:t>
      </w:r>
      <w:r w:rsidR="00904CCF" w:rsidRPr="00904CCF">
        <w:rPr>
          <w:rFonts w:ascii="Times New Roman" w:hAnsi="Times New Roman" w:cs="Times New Roman"/>
          <w:color w:val="FF0000"/>
          <w:sz w:val="24"/>
          <w:szCs w:val="24"/>
          <w:lang w:val="ru"/>
        </w:rPr>
        <w:t xml:space="preserve"> </w:t>
      </w:r>
      <w:r w:rsidR="00904CCF" w:rsidRPr="00744DD5">
        <w:rPr>
          <w:rFonts w:ascii="Times New Roman" w:hAnsi="Times New Roman" w:cs="Times New Roman"/>
          <w:color w:val="FF0000"/>
          <w:sz w:val="24"/>
          <w:szCs w:val="24"/>
          <w:lang w:val="ru"/>
        </w:rPr>
        <w:t>Товариществе</w:t>
      </w:r>
      <w:r w:rsidR="00904CCF">
        <w:rPr>
          <w:rFonts w:ascii="Times New Roman" w:hAnsi="Times New Roman" w:cs="Times New Roman"/>
          <w:color w:val="FF0000"/>
          <w:sz w:val="24"/>
          <w:szCs w:val="24"/>
          <w:lang w:val="ru"/>
        </w:rPr>
        <w:t>.</w:t>
      </w:r>
    </w:p>
    <w:p w14:paraId="49EAD762" w14:textId="729B2833" w:rsidR="00585DC0" w:rsidRDefault="00866184" w:rsidP="00585DC0">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9.7.5.</w:t>
      </w:r>
      <w:r w:rsidR="00585DC0" w:rsidRPr="00585DC0">
        <w:rPr>
          <w:rFonts w:ascii="Times New Roman" w:hAnsi="Times New Roman" w:cs="Times New Roman"/>
          <w:color w:val="262628"/>
          <w:sz w:val="24"/>
          <w:szCs w:val="24"/>
          <w:lang w:val="ru"/>
        </w:rPr>
        <w:t>Принятие решения о получении заемных средств, включая банковские кредиты</w:t>
      </w:r>
      <w:r>
        <w:rPr>
          <w:rFonts w:ascii="Times New Roman" w:hAnsi="Times New Roman" w:cs="Times New Roman"/>
          <w:color w:val="262628"/>
          <w:sz w:val="24"/>
          <w:szCs w:val="24"/>
          <w:lang w:val="ru"/>
        </w:rPr>
        <w:t>.</w:t>
      </w:r>
    </w:p>
    <w:p w14:paraId="543CC1D3" w14:textId="3D42795B" w:rsidR="00866184" w:rsidRDefault="00866184" w:rsidP="00866184">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9.7.6 Опреде</w:t>
      </w:r>
      <w:r w:rsidR="00DD4BAF">
        <w:rPr>
          <w:rFonts w:ascii="Times New Roman" w:hAnsi="Times New Roman" w:cs="Times New Roman"/>
          <w:color w:val="262628"/>
          <w:sz w:val="24"/>
          <w:szCs w:val="24"/>
          <w:lang w:val="ru"/>
        </w:rPr>
        <w:t>ление направлений  использования</w:t>
      </w:r>
      <w:r>
        <w:rPr>
          <w:rFonts w:ascii="Times New Roman" w:hAnsi="Times New Roman" w:cs="Times New Roman"/>
          <w:color w:val="262628"/>
          <w:sz w:val="24"/>
          <w:szCs w:val="24"/>
          <w:lang w:val="ru"/>
        </w:rPr>
        <w:t xml:space="preserve"> дохода от хозяйственной деятельности товарищества.</w:t>
      </w:r>
    </w:p>
    <w:p w14:paraId="118A8AB3" w14:textId="39E4968B" w:rsidR="00585DC0" w:rsidRDefault="00585DC0" w:rsidP="00866184">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585DC0">
        <w:rPr>
          <w:rFonts w:ascii="Times New Roman" w:hAnsi="Times New Roman" w:cs="Times New Roman"/>
          <w:color w:val="262628"/>
          <w:sz w:val="24"/>
          <w:szCs w:val="24"/>
          <w:lang w:val="ru"/>
        </w:rPr>
        <w:t>9.7.7. Введение ограничений на использование общего имущества.</w:t>
      </w:r>
    </w:p>
    <w:p w14:paraId="3A86605A" w14:textId="6B9E3CE1" w:rsidR="004718F3" w:rsidRPr="004718F3" w:rsidRDefault="00866184" w:rsidP="004718F3">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Pr>
          <w:rFonts w:ascii="Times New Roman" w:hAnsi="Times New Roman" w:cs="Times New Roman"/>
          <w:color w:val="262628"/>
          <w:sz w:val="24"/>
          <w:szCs w:val="24"/>
          <w:lang w:val="ru"/>
        </w:rPr>
        <w:lastRenderedPageBreak/>
        <w:t xml:space="preserve">9.7.8 </w:t>
      </w:r>
      <w:r w:rsidR="00261423">
        <w:rPr>
          <w:rFonts w:ascii="Times New Roman" w:hAnsi="Times New Roman" w:cs="Times New Roman"/>
          <w:color w:val="262628"/>
          <w:sz w:val="24"/>
          <w:szCs w:val="24"/>
          <w:lang w:val="ru"/>
        </w:rPr>
        <w:t xml:space="preserve"> </w:t>
      </w:r>
      <w:r w:rsidRPr="004718F3">
        <w:rPr>
          <w:rFonts w:ascii="Times New Roman" w:hAnsi="Times New Roman" w:cs="Times New Roman"/>
          <w:strike/>
          <w:color w:val="262628"/>
          <w:sz w:val="24"/>
          <w:szCs w:val="24"/>
          <w:highlight w:val="yellow"/>
          <w:lang w:val="ru"/>
        </w:rPr>
        <w:t>Избрание правления и ревизора.</w:t>
      </w:r>
      <w:r w:rsidR="004718F3" w:rsidRPr="004718F3">
        <w:rPr>
          <w:rFonts w:ascii="Times New Roman" w:hAnsi="Times New Roman" w:cs="Times New Roman"/>
          <w:color w:val="262628"/>
          <w:sz w:val="24"/>
          <w:szCs w:val="24"/>
          <w:lang w:val="ru"/>
        </w:rPr>
        <w:t xml:space="preserve"> </w:t>
      </w:r>
      <w:r w:rsidR="004718F3" w:rsidRPr="004718F3">
        <w:rPr>
          <w:rFonts w:ascii="Times New Roman" w:hAnsi="Times New Roman" w:cs="Times New Roman"/>
          <w:color w:val="FF0000"/>
          <w:sz w:val="24"/>
          <w:szCs w:val="24"/>
          <w:lang w:val="ru"/>
        </w:rPr>
        <w:t>Избрание членов правления товарищества, членов ревизионной комиссии (ревизора) товарищества</w:t>
      </w:r>
      <w:r w:rsidR="004718F3">
        <w:rPr>
          <w:rFonts w:ascii="Times New Roman" w:hAnsi="Times New Roman" w:cs="Times New Roman"/>
          <w:color w:val="FF0000"/>
          <w:sz w:val="24"/>
          <w:szCs w:val="24"/>
          <w:lang w:val="ru"/>
        </w:rPr>
        <w:t>,</w:t>
      </w:r>
      <w:r w:rsidR="004718F3" w:rsidRPr="004718F3">
        <w:rPr>
          <w:rFonts w:ascii="Times New Roman" w:hAnsi="Times New Roman" w:cs="Times New Roman"/>
          <w:color w:val="FF0000"/>
          <w:sz w:val="24"/>
          <w:szCs w:val="24"/>
          <w:lang w:val="ru"/>
        </w:rPr>
        <w:t xml:space="preserve"> также председателя правления товарищества из числа членов правления товарищества, досрочное прекращение их полномочий;</w:t>
      </w:r>
    </w:p>
    <w:p w14:paraId="79463457" w14:textId="4A1BF3F9" w:rsidR="00025757" w:rsidRPr="00025757" w:rsidRDefault="008C4B24" w:rsidP="00025757">
      <w:pPr>
        <w:pStyle w:val="a3"/>
        <w:tabs>
          <w:tab w:val="left" w:pos="8764"/>
        </w:tabs>
        <w:spacing w:line="230" w:lineRule="auto"/>
        <w:ind w:left="104" w:right="1045" w:firstLine="512"/>
        <w:jc w:val="both"/>
        <w:rPr>
          <w:rFonts w:ascii="Times New Roman" w:hAnsi="Times New Roman" w:cs="Times New Roman"/>
          <w:color w:val="FF0000"/>
          <w:sz w:val="24"/>
          <w:szCs w:val="24"/>
          <w:highlight w:val="lightGray"/>
          <w:lang w:val="ru"/>
        </w:rPr>
      </w:pPr>
      <w:r>
        <w:rPr>
          <w:rFonts w:ascii="Times New Roman" w:hAnsi="Times New Roman" w:cs="Times New Roman"/>
          <w:color w:val="262628"/>
          <w:sz w:val="24"/>
          <w:szCs w:val="24"/>
          <w:lang w:val="ru"/>
        </w:rPr>
        <w:t xml:space="preserve">9.7.9. </w:t>
      </w:r>
      <w:r w:rsidR="00C7664F" w:rsidRPr="00025757">
        <w:rPr>
          <w:rFonts w:ascii="Times New Roman" w:hAnsi="Times New Roman" w:cs="Times New Roman"/>
          <w:strike/>
          <w:color w:val="262628"/>
          <w:sz w:val="24"/>
          <w:szCs w:val="24"/>
          <w:highlight w:val="yellow"/>
          <w:lang w:val="ru"/>
        </w:rPr>
        <w:t>У</w:t>
      </w:r>
      <w:r w:rsidRPr="00025757">
        <w:rPr>
          <w:rFonts w:ascii="Times New Roman" w:hAnsi="Times New Roman" w:cs="Times New Roman"/>
          <w:strike/>
          <w:color w:val="262628"/>
          <w:sz w:val="24"/>
          <w:szCs w:val="24"/>
          <w:highlight w:val="yellow"/>
          <w:lang w:val="ru"/>
        </w:rPr>
        <w:t>тверждение годового финансово-хозяйствен</w:t>
      </w:r>
      <w:r w:rsidR="00C7664F" w:rsidRPr="00025757">
        <w:rPr>
          <w:rFonts w:ascii="Times New Roman" w:hAnsi="Times New Roman" w:cs="Times New Roman"/>
          <w:strike/>
          <w:color w:val="262628"/>
          <w:sz w:val="24"/>
          <w:szCs w:val="24"/>
          <w:highlight w:val="yellow"/>
          <w:lang w:val="ru"/>
        </w:rPr>
        <w:t>ного плана и отчета о его выполнении</w:t>
      </w:r>
      <w:r w:rsidR="00C7664F" w:rsidRPr="00025757">
        <w:rPr>
          <w:rFonts w:ascii="Times New Roman" w:hAnsi="Times New Roman" w:cs="Times New Roman"/>
          <w:color w:val="262628"/>
          <w:sz w:val="24"/>
          <w:szCs w:val="24"/>
          <w:lang w:val="ru"/>
        </w:rPr>
        <w:t>.</w:t>
      </w:r>
      <w:r w:rsidR="00025757" w:rsidRPr="00025757">
        <w:rPr>
          <w:rFonts w:ascii="Times New Roman" w:hAnsi="Times New Roman" w:cs="Times New Roman"/>
          <w:color w:val="262628"/>
          <w:sz w:val="24"/>
          <w:szCs w:val="24"/>
          <w:lang w:val="ru"/>
        </w:rPr>
        <w:t xml:space="preserve"> </w:t>
      </w:r>
      <w:r w:rsidR="00025757" w:rsidRPr="00025757">
        <w:rPr>
          <w:rFonts w:ascii="Times New Roman" w:hAnsi="Times New Roman" w:cs="Times New Roman"/>
          <w:color w:val="FF0000"/>
          <w:sz w:val="24"/>
          <w:szCs w:val="24"/>
          <w:lang w:val="ru"/>
        </w:rPr>
        <w:t>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14:paraId="03987FE2" w14:textId="4ED76721" w:rsidR="00C7664F" w:rsidRP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9.7.10 </w:t>
      </w:r>
      <w:r w:rsidRPr="00C7664F">
        <w:rPr>
          <w:rFonts w:ascii="Times New Roman" w:hAnsi="Times New Roman" w:cs="Times New Roman"/>
          <w:color w:val="262628"/>
          <w:sz w:val="24"/>
          <w:szCs w:val="24"/>
          <w:lang w:val="ru"/>
        </w:rPr>
        <w:t>Установление размера и периодичности обязательных платежей и взносов членов товарищества.</w:t>
      </w:r>
    </w:p>
    <w:p w14:paraId="0C6EC451" w14:textId="445797E9" w:rsidR="00C7664F" w:rsidRP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9.7.11 </w:t>
      </w:r>
      <w:r w:rsidRPr="00B24512">
        <w:rPr>
          <w:rFonts w:ascii="Times New Roman" w:hAnsi="Times New Roman" w:cs="Times New Roman"/>
          <w:strike/>
          <w:color w:val="262628"/>
          <w:sz w:val="24"/>
          <w:szCs w:val="24"/>
          <w:highlight w:val="yellow"/>
          <w:lang w:val="ru"/>
        </w:rPr>
        <w:t>Образование специальных фондов товарищества, в том числе резервного, на восстановление и проведение ремонта недвижимого имущества и оборудования</w:t>
      </w:r>
      <w:r w:rsidRPr="00B24512">
        <w:rPr>
          <w:rFonts w:ascii="Times New Roman" w:hAnsi="Times New Roman" w:cs="Times New Roman"/>
          <w:color w:val="262628"/>
          <w:sz w:val="24"/>
          <w:szCs w:val="24"/>
          <w:highlight w:val="yellow"/>
          <w:lang w:val="ru"/>
        </w:rPr>
        <w:t>.</w:t>
      </w:r>
      <w:r w:rsidR="001E3509">
        <w:rPr>
          <w:rFonts w:ascii="Times New Roman" w:hAnsi="Times New Roman" w:cs="Times New Roman"/>
          <w:color w:val="262628"/>
          <w:sz w:val="24"/>
          <w:szCs w:val="24"/>
          <w:lang w:val="ru"/>
        </w:rPr>
        <w:t xml:space="preserve"> </w:t>
      </w:r>
      <w:r w:rsidR="001E3509" w:rsidRPr="001E3509">
        <w:rPr>
          <w:rFonts w:ascii="Times New Roman" w:hAnsi="Times New Roman" w:cs="Times New Roman"/>
          <w:color w:val="FF0000"/>
          <w:sz w:val="24"/>
          <w:szCs w:val="24"/>
          <w:lang w:val="ru"/>
        </w:rPr>
        <w:t>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p>
    <w:p w14:paraId="106E0848" w14:textId="3939738E" w:rsidR="00C7664F" w:rsidRP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9.7.12 </w:t>
      </w:r>
      <w:r w:rsidRPr="00C7664F">
        <w:rPr>
          <w:rFonts w:ascii="Times New Roman" w:hAnsi="Times New Roman" w:cs="Times New Roman"/>
          <w:color w:val="262628"/>
          <w:sz w:val="24"/>
          <w:szCs w:val="24"/>
          <w:lang w:val="ru"/>
        </w:rPr>
        <w:t>Передача функций управления управляющей организации.</w:t>
      </w:r>
    </w:p>
    <w:p w14:paraId="6840761D" w14:textId="2DC3C9D4" w:rsidR="00C7664F" w:rsidRP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9.7.13 </w:t>
      </w:r>
      <w:r w:rsidRPr="00C7664F">
        <w:rPr>
          <w:rFonts w:ascii="Times New Roman" w:hAnsi="Times New Roman" w:cs="Times New Roman"/>
          <w:color w:val="262628"/>
          <w:sz w:val="24"/>
          <w:szCs w:val="24"/>
          <w:lang w:val="ru"/>
        </w:rPr>
        <w:t xml:space="preserve">Рассмотрение жалоб на правление, председателя правления </w:t>
      </w:r>
      <w:r w:rsidRPr="000D71F8">
        <w:rPr>
          <w:rFonts w:ascii="Times New Roman" w:hAnsi="Times New Roman" w:cs="Times New Roman"/>
          <w:strike/>
          <w:color w:val="262628"/>
          <w:sz w:val="24"/>
          <w:szCs w:val="24"/>
          <w:highlight w:val="yellow"/>
          <w:lang w:val="ru"/>
        </w:rPr>
        <w:t>и комиссии товарищества</w:t>
      </w:r>
      <w:r w:rsidRPr="000D71F8">
        <w:rPr>
          <w:rFonts w:ascii="Times New Roman" w:hAnsi="Times New Roman" w:cs="Times New Roman"/>
          <w:color w:val="FF0000"/>
          <w:sz w:val="24"/>
          <w:szCs w:val="24"/>
          <w:lang w:val="ru"/>
        </w:rPr>
        <w:t>.</w:t>
      </w:r>
      <w:r w:rsidR="000D71F8" w:rsidRPr="000D71F8">
        <w:rPr>
          <w:rFonts w:ascii="Times New Roman" w:hAnsi="Times New Roman" w:cs="Times New Roman"/>
          <w:color w:val="FF0000"/>
          <w:sz w:val="24"/>
          <w:szCs w:val="24"/>
          <w:lang w:val="ru"/>
        </w:rPr>
        <w:t xml:space="preserve"> и ревизионной комиссии (ревизора) товарищества</w:t>
      </w:r>
      <w:r w:rsidR="000D71F8" w:rsidRPr="00B63A0F">
        <w:rPr>
          <w:rFonts w:ascii="Times New Roman" w:hAnsi="Times New Roman" w:cs="Times New Roman"/>
          <w:color w:val="262628"/>
          <w:sz w:val="24"/>
          <w:szCs w:val="24"/>
          <w:highlight w:val="lightGray"/>
          <w:lang w:val="ru"/>
        </w:rPr>
        <w:t>;</w:t>
      </w:r>
    </w:p>
    <w:p w14:paraId="0C002D13" w14:textId="129A3EDD" w:rsidR="00C7664F" w:rsidRP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9.7.14 </w:t>
      </w:r>
      <w:r w:rsidRPr="00C7664F">
        <w:rPr>
          <w:rFonts w:ascii="Times New Roman" w:hAnsi="Times New Roman" w:cs="Times New Roman"/>
          <w:color w:val="262628"/>
          <w:sz w:val="24"/>
          <w:szCs w:val="24"/>
          <w:lang w:val="ru"/>
        </w:rPr>
        <w:t>Принятие и изменение по представлению председателя правления правил внутреннего распорядка обслуживающего персонала товарищества, положения об оплате их труда</w:t>
      </w:r>
      <w:r w:rsidR="000D71F8" w:rsidRPr="000D71F8">
        <w:rPr>
          <w:rFonts w:ascii="Times New Roman" w:hAnsi="Times New Roman" w:cs="Times New Roman"/>
          <w:color w:val="FF0000"/>
          <w:sz w:val="24"/>
          <w:szCs w:val="24"/>
          <w:lang w:val="ru"/>
        </w:rPr>
        <w:t>, утверждение иных внутренних документов товарищества, предусмотренных Жилищным  Кодексом РФ, уставом товарищества и решениями общего собрания членов товарищества</w:t>
      </w:r>
    </w:p>
    <w:p w14:paraId="7DCDF303" w14:textId="2230383A" w:rsidR="00C7664F" w:rsidRP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9.7.15 </w:t>
      </w:r>
      <w:r w:rsidRPr="00C7664F">
        <w:rPr>
          <w:rFonts w:ascii="Times New Roman" w:hAnsi="Times New Roman" w:cs="Times New Roman"/>
          <w:color w:val="262628"/>
          <w:sz w:val="24"/>
          <w:szCs w:val="24"/>
          <w:lang w:val="ru"/>
        </w:rPr>
        <w:t>Определение размера вознаграждения членам правления товарищества.</w:t>
      </w:r>
    </w:p>
    <w:p w14:paraId="60F0B45F" w14:textId="0814DB26" w:rsid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9.7.16 </w:t>
      </w:r>
      <w:r w:rsidRPr="00C7664F">
        <w:rPr>
          <w:rFonts w:ascii="Times New Roman" w:hAnsi="Times New Roman" w:cs="Times New Roman"/>
          <w:color w:val="262628"/>
          <w:sz w:val="24"/>
          <w:szCs w:val="24"/>
          <w:lang w:val="ru"/>
        </w:rPr>
        <w:t>Внесение изменений в Правила пользования жилыми и нежилыми зданиями, местами общего пользования и придомовой территорией.</w:t>
      </w:r>
    </w:p>
    <w:p w14:paraId="2327F196" w14:textId="3D80DB42" w:rsidR="000D71F8" w:rsidRDefault="000D71F8" w:rsidP="00C7664F">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sidRPr="000D71F8">
        <w:rPr>
          <w:rFonts w:ascii="Times New Roman" w:hAnsi="Times New Roman" w:cs="Times New Roman"/>
          <w:color w:val="FF0000"/>
          <w:sz w:val="24"/>
          <w:szCs w:val="24"/>
          <w:lang w:val="ru"/>
        </w:rPr>
        <w:t>9.7.17 Утверждение годового отчета о деятельности правления товарищества</w:t>
      </w:r>
      <w:r>
        <w:rPr>
          <w:rFonts w:ascii="Times New Roman" w:hAnsi="Times New Roman" w:cs="Times New Roman"/>
          <w:color w:val="FF0000"/>
          <w:sz w:val="24"/>
          <w:szCs w:val="24"/>
          <w:lang w:val="ru"/>
        </w:rPr>
        <w:t>.</w:t>
      </w:r>
    </w:p>
    <w:p w14:paraId="13685596" w14:textId="6F6BA088" w:rsidR="000D71F8" w:rsidRPr="00C7664F" w:rsidRDefault="000D71F8"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FF0000"/>
          <w:sz w:val="24"/>
          <w:szCs w:val="24"/>
          <w:lang w:val="ru"/>
        </w:rPr>
        <w:t>9.7.18. У</w:t>
      </w:r>
      <w:r w:rsidRPr="000D71F8">
        <w:rPr>
          <w:rFonts w:ascii="Times New Roman" w:hAnsi="Times New Roman" w:cs="Times New Roman"/>
          <w:color w:val="FF0000"/>
          <w:sz w:val="24"/>
          <w:szCs w:val="24"/>
          <w:lang w:val="ru"/>
        </w:rPr>
        <w:t>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r w:rsidR="005C2849">
        <w:rPr>
          <w:rFonts w:ascii="Times New Roman" w:hAnsi="Times New Roman" w:cs="Times New Roman"/>
          <w:color w:val="FF0000"/>
          <w:sz w:val="24"/>
          <w:szCs w:val="24"/>
          <w:lang w:val="ru"/>
        </w:rPr>
        <w:t>.</w:t>
      </w:r>
    </w:p>
    <w:p w14:paraId="2DA99323" w14:textId="2C264D06" w:rsidR="00C7664F"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sidRPr="00C7664F">
        <w:rPr>
          <w:rFonts w:ascii="Times New Roman" w:hAnsi="Times New Roman" w:cs="Times New Roman"/>
          <w:color w:val="262628"/>
          <w:sz w:val="24"/>
          <w:szCs w:val="24"/>
          <w:lang w:val="ru"/>
        </w:rPr>
        <w:t>Уставом товарищества к компетенции общего собрания членов товарищества может быть также отнесено решение иных вопрос</w:t>
      </w:r>
      <w:r>
        <w:rPr>
          <w:rFonts w:ascii="Times New Roman" w:hAnsi="Times New Roman" w:cs="Times New Roman"/>
          <w:color w:val="262628"/>
          <w:sz w:val="24"/>
          <w:szCs w:val="24"/>
          <w:lang w:val="ru"/>
        </w:rPr>
        <w:t>.</w:t>
      </w:r>
    </w:p>
    <w:p w14:paraId="5465B605" w14:textId="09409BDD" w:rsidR="00C7664F" w:rsidRPr="00585DC0" w:rsidRDefault="00C7664F" w:rsidP="00C7664F">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9.8. Общее собрание может также решать вопросы</w:t>
      </w:r>
      <w:r w:rsidR="005C2849">
        <w:rPr>
          <w:rFonts w:ascii="Times New Roman" w:hAnsi="Times New Roman" w:cs="Times New Roman"/>
          <w:color w:val="262628"/>
          <w:sz w:val="24"/>
          <w:szCs w:val="24"/>
          <w:lang w:val="ru"/>
        </w:rPr>
        <w:t>,</w:t>
      </w:r>
      <w:r>
        <w:rPr>
          <w:rFonts w:ascii="Times New Roman" w:hAnsi="Times New Roman" w:cs="Times New Roman"/>
          <w:color w:val="262628"/>
          <w:sz w:val="24"/>
          <w:szCs w:val="24"/>
          <w:lang w:val="ru"/>
        </w:rPr>
        <w:t xml:space="preserve"> отнесенные </w:t>
      </w:r>
      <w:r w:rsidR="002D27B1">
        <w:rPr>
          <w:rFonts w:ascii="Times New Roman" w:hAnsi="Times New Roman" w:cs="Times New Roman"/>
          <w:color w:val="262628"/>
          <w:sz w:val="24"/>
          <w:szCs w:val="24"/>
          <w:lang w:val="ru"/>
        </w:rPr>
        <w:t xml:space="preserve"> к компетенции правления</w:t>
      </w:r>
      <w:r w:rsidR="005C2849">
        <w:rPr>
          <w:rFonts w:ascii="Times New Roman" w:hAnsi="Times New Roman" w:cs="Times New Roman"/>
          <w:color w:val="262628"/>
          <w:sz w:val="24"/>
          <w:szCs w:val="24"/>
          <w:lang w:val="ru"/>
        </w:rPr>
        <w:t>.</w:t>
      </w:r>
    </w:p>
    <w:p w14:paraId="4E5091D6" w14:textId="64FD537D" w:rsidR="00C7664F" w:rsidRPr="002D27B1" w:rsidRDefault="002D27B1" w:rsidP="002D27B1">
      <w:pPr>
        <w:pStyle w:val="a3"/>
        <w:tabs>
          <w:tab w:val="left" w:pos="8764"/>
        </w:tabs>
        <w:spacing w:line="230" w:lineRule="auto"/>
        <w:ind w:left="104" w:right="1045" w:firstLine="512"/>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9.9</w:t>
      </w:r>
      <w:r w:rsidR="005C2849">
        <w:rPr>
          <w:rFonts w:ascii="Times New Roman" w:hAnsi="Times New Roman" w:cs="Times New Roman"/>
          <w:color w:val="262628"/>
          <w:sz w:val="24"/>
          <w:szCs w:val="24"/>
          <w:lang w:val="ru"/>
        </w:rPr>
        <w:t xml:space="preserve"> </w:t>
      </w:r>
      <w:r w:rsidR="00C7664F" w:rsidRPr="002D27B1">
        <w:rPr>
          <w:rFonts w:ascii="Times New Roman" w:hAnsi="Times New Roman" w:cs="Times New Roman"/>
          <w:color w:val="262628"/>
          <w:sz w:val="24"/>
          <w:szCs w:val="24"/>
          <w:lang w:val="ru"/>
        </w:rPr>
        <w:t>По вопросам, отнесенным к компетенции общего собрания в соответствии с п. п.9.7.1-9.7.6,  решение  принимается  2/3  голосов  от  общего  числа  голосов  членов товарищества.</w:t>
      </w:r>
    </w:p>
    <w:p w14:paraId="726E7D25" w14:textId="77777777" w:rsidR="002F2131" w:rsidRDefault="00594AB0" w:rsidP="00B63A0F">
      <w:pPr>
        <w:pStyle w:val="a3"/>
        <w:tabs>
          <w:tab w:val="left" w:pos="8764"/>
        </w:tabs>
        <w:spacing w:line="230" w:lineRule="auto"/>
        <w:ind w:left="104" w:right="1045" w:firstLine="512"/>
        <w:jc w:val="both"/>
        <w:rPr>
          <w:rFonts w:ascii="Times New Roman" w:hAnsi="Times New Roman" w:cs="Times New Roman"/>
          <w:color w:val="262628"/>
          <w:sz w:val="24"/>
          <w:szCs w:val="24"/>
          <w:highlight w:val="lightGray"/>
          <w:lang w:val="ru"/>
        </w:rPr>
      </w:pPr>
      <w:r w:rsidRPr="00594AB0">
        <w:rPr>
          <w:rFonts w:ascii="Times New Roman" w:hAnsi="Times New Roman" w:cs="Times New Roman"/>
          <w:color w:val="262628"/>
          <w:sz w:val="24"/>
          <w:szCs w:val="24"/>
          <w:lang w:val="ru"/>
        </w:rPr>
        <w:t>9.10</w:t>
      </w:r>
      <w:r w:rsidR="00BD4701" w:rsidRPr="00594AB0">
        <w:rPr>
          <w:rFonts w:ascii="Times New Roman" w:hAnsi="Times New Roman" w:cs="Times New Roman"/>
          <w:color w:val="262628"/>
          <w:sz w:val="24"/>
          <w:szCs w:val="24"/>
          <w:lang w:val="ru"/>
        </w:rPr>
        <w:t>.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r w:rsidR="002F2131" w:rsidRPr="002F2131">
        <w:rPr>
          <w:rFonts w:ascii="Times New Roman" w:hAnsi="Times New Roman" w:cs="Times New Roman"/>
          <w:color w:val="262628"/>
          <w:sz w:val="24"/>
          <w:szCs w:val="24"/>
          <w:highlight w:val="lightGray"/>
          <w:lang w:val="ru"/>
        </w:rPr>
        <w:t xml:space="preserve"> </w:t>
      </w:r>
    </w:p>
    <w:p w14:paraId="6344E224" w14:textId="77777777" w:rsidR="0058617D" w:rsidRDefault="0058617D" w:rsidP="0058617D">
      <w:pPr>
        <w:widowControl/>
        <w:adjustRightInd w:val="0"/>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 xml:space="preserve">           </w:t>
      </w:r>
      <w:r w:rsidR="002F2131" w:rsidRPr="0058617D">
        <w:rPr>
          <w:rFonts w:ascii="Times New Roman" w:hAnsi="Times New Roman" w:cs="Times New Roman"/>
          <w:color w:val="FF0000"/>
          <w:sz w:val="24"/>
          <w:szCs w:val="24"/>
          <w:lang w:val="ru"/>
        </w:rPr>
        <w:t xml:space="preserve">9.11. </w:t>
      </w:r>
      <w:r w:rsidRPr="0058617D">
        <w:rPr>
          <w:rFonts w:ascii="Times New Roman" w:hAnsi="Times New Roman" w:cs="Times New Roman"/>
          <w:color w:val="FF0000"/>
          <w:sz w:val="24"/>
          <w:szCs w:val="24"/>
          <w:lang w:val="ru"/>
        </w:rPr>
        <w:t xml:space="preserve">Общее собрание может быть проведено посредством </w:t>
      </w:r>
    </w:p>
    <w:p w14:paraId="11E26ACD" w14:textId="77777777" w:rsidR="0058617D" w:rsidRDefault="0058617D" w:rsidP="0058617D">
      <w:pPr>
        <w:widowControl/>
        <w:adjustRightInd w:val="0"/>
        <w:jc w:val="both"/>
        <w:rPr>
          <w:rFonts w:ascii="Times New Roman" w:hAnsi="Times New Roman" w:cs="Times New Roman"/>
          <w:color w:val="FF0000"/>
          <w:sz w:val="24"/>
          <w:szCs w:val="24"/>
          <w:lang w:val="ru"/>
        </w:rPr>
      </w:pPr>
      <w:r w:rsidRPr="0058617D">
        <w:rPr>
          <w:rFonts w:ascii="Times New Roman" w:hAnsi="Times New Roman" w:cs="Times New Roman"/>
          <w:color w:val="FF0000"/>
          <w:sz w:val="24"/>
          <w:szCs w:val="24"/>
          <w:lang w:val="ru"/>
        </w:rPr>
        <w:t xml:space="preserve">очно-заочного голосования, предусматривающего возможность очного </w:t>
      </w:r>
    </w:p>
    <w:p w14:paraId="37D17311" w14:textId="77777777" w:rsidR="0058617D" w:rsidRDefault="0058617D" w:rsidP="0058617D">
      <w:pPr>
        <w:widowControl/>
        <w:adjustRightInd w:val="0"/>
        <w:jc w:val="both"/>
        <w:rPr>
          <w:rFonts w:ascii="Times New Roman" w:hAnsi="Times New Roman" w:cs="Times New Roman"/>
          <w:color w:val="FF0000"/>
          <w:sz w:val="24"/>
          <w:szCs w:val="24"/>
          <w:lang w:val="ru"/>
        </w:rPr>
      </w:pPr>
      <w:r w:rsidRPr="0058617D">
        <w:rPr>
          <w:rFonts w:ascii="Times New Roman" w:hAnsi="Times New Roman" w:cs="Times New Roman"/>
          <w:color w:val="FF0000"/>
          <w:sz w:val="24"/>
          <w:szCs w:val="24"/>
          <w:lang w:val="ru"/>
        </w:rPr>
        <w:t xml:space="preserve">обсуждения вопросов повестки дня и принятия решений по вопросам, </w:t>
      </w:r>
    </w:p>
    <w:p w14:paraId="7A3DCE78" w14:textId="77777777" w:rsidR="0058617D" w:rsidRDefault="0058617D" w:rsidP="0058617D">
      <w:pPr>
        <w:widowControl/>
        <w:adjustRightInd w:val="0"/>
        <w:jc w:val="both"/>
        <w:rPr>
          <w:rFonts w:ascii="Times New Roman" w:hAnsi="Times New Roman" w:cs="Times New Roman"/>
          <w:color w:val="FF0000"/>
          <w:sz w:val="24"/>
          <w:szCs w:val="24"/>
          <w:lang w:val="ru"/>
        </w:rPr>
      </w:pPr>
      <w:r w:rsidRPr="0058617D">
        <w:rPr>
          <w:rFonts w:ascii="Times New Roman" w:hAnsi="Times New Roman" w:cs="Times New Roman"/>
          <w:color w:val="FF0000"/>
          <w:sz w:val="24"/>
          <w:szCs w:val="24"/>
          <w:lang w:val="ru"/>
        </w:rPr>
        <w:t xml:space="preserve">поставленным на голосование, а также возможность передачи решений </w:t>
      </w:r>
    </w:p>
    <w:p w14:paraId="59E9EC46" w14:textId="77777777" w:rsidR="0058617D" w:rsidRDefault="0058617D" w:rsidP="0058617D">
      <w:pPr>
        <w:widowControl/>
        <w:adjustRightInd w:val="0"/>
        <w:jc w:val="both"/>
        <w:rPr>
          <w:rFonts w:ascii="Times New Roman" w:hAnsi="Times New Roman" w:cs="Times New Roman"/>
          <w:color w:val="FF0000"/>
          <w:sz w:val="24"/>
          <w:szCs w:val="24"/>
          <w:lang w:val="ru"/>
        </w:rPr>
      </w:pPr>
      <w:r w:rsidRPr="0058617D">
        <w:rPr>
          <w:rFonts w:ascii="Times New Roman" w:hAnsi="Times New Roman" w:cs="Times New Roman"/>
          <w:color w:val="FF0000"/>
          <w:sz w:val="24"/>
          <w:szCs w:val="24"/>
          <w:lang w:val="ru"/>
        </w:rPr>
        <w:t xml:space="preserve">собственников в установленный срок в место или по адресу, которые </w:t>
      </w:r>
    </w:p>
    <w:p w14:paraId="4146CFAF" w14:textId="7E1A1118" w:rsidR="0058617D" w:rsidRPr="0058617D" w:rsidRDefault="0058617D" w:rsidP="0058617D">
      <w:pPr>
        <w:widowControl/>
        <w:adjustRightInd w:val="0"/>
        <w:jc w:val="both"/>
        <w:rPr>
          <w:rFonts w:ascii="Times New Roman" w:hAnsi="Times New Roman" w:cs="Times New Roman"/>
          <w:color w:val="FF0000"/>
          <w:sz w:val="24"/>
          <w:szCs w:val="24"/>
          <w:lang w:val="ru"/>
        </w:rPr>
      </w:pPr>
      <w:r w:rsidRPr="0058617D">
        <w:rPr>
          <w:rFonts w:ascii="Times New Roman" w:hAnsi="Times New Roman" w:cs="Times New Roman"/>
          <w:color w:val="FF0000"/>
          <w:sz w:val="24"/>
          <w:szCs w:val="24"/>
          <w:lang w:val="ru"/>
        </w:rPr>
        <w:t>указаны в сообщении о проведении общего собрания.</w:t>
      </w:r>
    </w:p>
    <w:p w14:paraId="5AFD53B6" w14:textId="549A5194" w:rsidR="00BD4701" w:rsidRPr="002F2131" w:rsidRDefault="002F2131" w:rsidP="00B63A0F">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sidRPr="002F2131">
        <w:rPr>
          <w:rFonts w:ascii="Times New Roman" w:hAnsi="Times New Roman" w:cs="Times New Roman"/>
          <w:color w:val="FF0000"/>
          <w:sz w:val="24"/>
          <w:szCs w:val="24"/>
          <w:lang w:val="ru"/>
        </w:rPr>
        <w:t xml:space="preserve">Решение общего собрания членов товарищества собственников жилья может быть принято путем проведения заочного голосования в порядке, </w:t>
      </w:r>
      <w:r w:rsidR="00A8082B">
        <w:rPr>
          <w:rFonts w:ascii="Times New Roman" w:hAnsi="Times New Roman" w:cs="Times New Roman"/>
          <w:color w:val="FF0000"/>
          <w:sz w:val="24"/>
          <w:szCs w:val="24"/>
          <w:lang w:val="ru"/>
        </w:rPr>
        <w:t xml:space="preserve">предусмотренным </w:t>
      </w:r>
      <w:r w:rsidRPr="002F2131">
        <w:rPr>
          <w:rFonts w:ascii="Times New Roman" w:hAnsi="Times New Roman" w:cs="Times New Roman"/>
          <w:color w:val="FF0000"/>
          <w:sz w:val="24"/>
          <w:szCs w:val="24"/>
          <w:lang w:val="ru"/>
        </w:rPr>
        <w:t>Жилищным Кодексом РФ</w:t>
      </w:r>
      <w:r w:rsidR="005C2849">
        <w:rPr>
          <w:rFonts w:ascii="Times New Roman" w:hAnsi="Times New Roman" w:cs="Times New Roman"/>
          <w:color w:val="FF0000"/>
          <w:sz w:val="24"/>
          <w:szCs w:val="24"/>
          <w:lang w:val="ru"/>
        </w:rPr>
        <w:t>.</w:t>
      </w:r>
    </w:p>
    <w:p w14:paraId="1D5B7B37" w14:textId="1A7B4295" w:rsidR="00BD74FC" w:rsidRPr="002F2131" w:rsidRDefault="002F2131" w:rsidP="002F2131">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sidRPr="002F2131">
        <w:rPr>
          <w:rFonts w:ascii="Times New Roman" w:hAnsi="Times New Roman" w:cs="Times New Roman"/>
          <w:color w:val="FF0000"/>
          <w:sz w:val="24"/>
          <w:szCs w:val="24"/>
          <w:lang w:val="ru"/>
        </w:rPr>
        <w:t>9.12</w:t>
      </w:r>
      <w:bookmarkStart w:id="0" w:name="Par1"/>
      <w:bookmarkStart w:id="1" w:name="Par4"/>
      <w:bookmarkStart w:id="2" w:name="Par11"/>
      <w:bookmarkStart w:id="3" w:name="Par12"/>
      <w:bookmarkEnd w:id="0"/>
      <w:bookmarkEnd w:id="1"/>
      <w:bookmarkEnd w:id="2"/>
      <w:bookmarkEnd w:id="3"/>
      <w:r w:rsidRPr="002F2131">
        <w:rPr>
          <w:rFonts w:ascii="Times New Roman" w:hAnsi="Times New Roman" w:cs="Times New Roman"/>
          <w:color w:val="FF0000"/>
          <w:sz w:val="24"/>
          <w:szCs w:val="24"/>
          <w:lang w:val="ru"/>
        </w:rPr>
        <w:t xml:space="preserve"> </w:t>
      </w:r>
      <w:r w:rsidR="00BD74FC" w:rsidRPr="002F2131">
        <w:rPr>
          <w:rFonts w:ascii="Times New Roman" w:hAnsi="Times New Roman" w:cs="Times New Roman"/>
          <w:color w:val="FF0000"/>
          <w:sz w:val="24"/>
          <w:szCs w:val="24"/>
          <w:lang w:val="ru"/>
        </w:rPr>
        <w:t xml:space="preserve">Правление товарищества собственников жилья, обязано вести реестр собственников который содержит сведения, позволяющие идентифицировать </w:t>
      </w:r>
      <w:r w:rsidR="00BD74FC" w:rsidRPr="002F2131">
        <w:rPr>
          <w:rFonts w:ascii="Times New Roman" w:hAnsi="Times New Roman" w:cs="Times New Roman"/>
          <w:color w:val="FF0000"/>
          <w:sz w:val="24"/>
          <w:szCs w:val="24"/>
          <w:lang w:val="ru"/>
        </w:rPr>
        <w:lastRenderedPageBreak/>
        <w:t xml:space="preserve">собственников </w:t>
      </w:r>
      <w:r w:rsidR="002E5F0D" w:rsidRPr="002F2131">
        <w:rPr>
          <w:rFonts w:ascii="Times New Roman" w:hAnsi="Times New Roman" w:cs="Times New Roman"/>
          <w:color w:val="FF0000"/>
          <w:sz w:val="24"/>
          <w:szCs w:val="24"/>
          <w:lang w:val="ru"/>
        </w:rPr>
        <w:t>жилья</w:t>
      </w:r>
      <w:r w:rsidR="00BD74FC" w:rsidRPr="002F2131">
        <w:rPr>
          <w:rFonts w:ascii="Times New Roman" w:hAnsi="Times New Roman" w:cs="Times New Roman"/>
          <w:color w:val="FF0000"/>
          <w:sz w:val="24"/>
          <w:szCs w:val="24"/>
          <w:lang w:val="ru"/>
        </w:rPr>
        <w:t xml:space="preserve"> (фамилия, имя, отчество (при наличии) собственника, полное наименование и основной государственный регистрационный номер юридического лица, если собственником </w:t>
      </w:r>
      <w:r w:rsidR="002E5F0D" w:rsidRPr="002F2131">
        <w:rPr>
          <w:rFonts w:ascii="Times New Roman" w:hAnsi="Times New Roman" w:cs="Times New Roman"/>
          <w:color w:val="FF0000"/>
          <w:sz w:val="24"/>
          <w:szCs w:val="24"/>
          <w:lang w:val="ru"/>
        </w:rPr>
        <w:t>жилья</w:t>
      </w:r>
      <w:r w:rsidR="00BD74FC" w:rsidRPr="002F2131">
        <w:rPr>
          <w:rFonts w:ascii="Times New Roman" w:hAnsi="Times New Roman" w:cs="Times New Roman"/>
          <w:color w:val="FF0000"/>
          <w:sz w:val="24"/>
          <w:szCs w:val="24"/>
          <w:lang w:val="ru"/>
        </w:rPr>
        <w:t xml:space="preserve"> является юридическое лицо. При поступлении в правление товарищества собственников жилья,  обращения в письменной форме,  собственника или его законного представителя, по инициативе которых созывается общее собрание, о предоставлении реестра собственников указанные лица обязаны в течение пяти дней с момента получения такого обращения предоставить собственнику или его законному представителю, этот реестр. Согласие собственников </w:t>
      </w:r>
      <w:r w:rsidR="002E5F0D" w:rsidRPr="002F2131">
        <w:rPr>
          <w:rFonts w:ascii="Times New Roman" w:hAnsi="Times New Roman" w:cs="Times New Roman"/>
          <w:color w:val="FF0000"/>
          <w:sz w:val="24"/>
          <w:szCs w:val="24"/>
          <w:lang w:val="ru"/>
        </w:rPr>
        <w:t>жилья</w:t>
      </w:r>
      <w:r w:rsidR="00BD74FC" w:rsidRPr="002F2131">
        <w:rPr>
          <w:rFonts w:ascii="Times New Roman" w:hAnsi="Times New Roman" w:cs="Times New Roman"/>
          <w:color w:val="FF0000"/>
          <w:sz w:val="24"/>
          <w:szCs w:val="24"/>
          <w:lang w:val="ru"/>
        </w:rPr>
        <w:t xml:space="preserve"> на передачу персональных данных, содержащихся в реестре собственников, при предоставлении этого реестра, в целях созыва и организации проведения общего собрания не требуется.</w:t>
      </w:r>
    </w:p>
    <w:p w14:paraId="6B084451" w14:textId="05B602E2" w:rsidR="00BD74FC" w:rsidRPr="00814494" w:rsidRDefault="00814494" w:rsidP="005C2849">
      <w:pPr>
        <w:tabs>
          <w:tab w:val="left" w:pos="2973"/>
        </w:tabs>
        <w:spacing w:line="230" w:lineRule="auto"/>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 xml:space="preserve">9.13  </w:t>
      </w:r>
      <w:r w:rsidR="00BD74FC" w:rsidRPr="00814494">
        <w:rPr>
          <w:rFonts w:ascii="Times New Roman" w:hAnsi="Times New Roman" w:cs="Times New Roman"/>
          <w:color w:val="FF0000"/>
          <w:sz w:val="24"/>
          <w:szCs w:val="24"/>
          <w:lang w:val="ru"/>
        </w:rPr>
        <w:t xml:space="preserve">Собственники, обладающие не менее чем десятью процентами голосов от общего количества голосов </w:t>
      </w:r>
      <w:r w:rsidR="002E5F0D" w:rsidRPr="00814494">
        <w:rPr>
          <w:rFonts w:ascii="Times New Roman" w:hAnsi="Times New Roman" w:cs="Times New Roman"/>
          <w:color w:val="FF0000"/>
          <w:sz w:val="24"/>
          <w:szCs w:val="24"/>
          <w:lang w:val="ru"/>
        </w:rPr>
        <w:t>членов ТСЖ</w:t>
      </w:r>
      <w:r w:rsidR="00BD74FC" w:rsidRPr="00814494">
        <w:rPr>
          <w:rFonts w:ascii="Times New Roman" w:hAnsi="Times New Roman" w:cs="Times New Roman"/>
          <w:color w:val="FF0000"/>
          <w:sz w:val="24"/>
          <w:szCs w:val="24"/>
          <w:lang w:val="ru"/>
        </w:rPr>
        <w:t xml:space="preserve">, вправе обратиться в письменной форме в  правление товарищества собственников жилья, для организации проведения </w:t>
      </w:r>
      <w:r>
        <w:rPr>
          <w:rFonts w:ascii="Times New Roman" w:hAnsi="Times New Roman" w:cs="Times New Roman"/>
          <w:color w:val="FF0000"/>
          <w:sz w:val="24"/>
          <w:szCs w:val="24"/>
          <w:lang w:val="ru"/>
        </w:rPr>
        <w:t xml:space="preserve">внеочередного </w:t>
      </w:r>
      <w:r w:rsidR="00BD74FC" w:rsidRPr="00814494">
        <w:rPr>
          <w:rFonts w:ascii="Times New Roman" w:hAnsi="Times New Roman" w:cs="Times New Roman"/>
          <w:color w:val="FF0000"/>
          <w:sz w:val="24"/>
          <w:szCs w:val="24"/>
          <w:lang w:val="ru"/>
        </w:rPr>
        <w:t xml:space="preserve">общего собрания членов ТСЖ. В обращении о проведении </w:t>
      </w:r>
      <w:r>
        <w:rPr>
          <w:rFonts w:ascii="Times New Roman" w:hAnsi="Times New Roman" w:cs="Times New Roman"/>
          <w:color w:val="FF0000"/>
          <w:sz w:val="24"/>
          <w:szCs w:val="24"/>
          <w:lang w:val="ru"/>
        </w:rPr>
        <w:t xml:space="preserve">внеочередного </w:t>
      </w:r>
      <w:r w:rsidR="00BD74FC" w:rsidRPr="00814494">
        <w:rPr>
          <w:rFonts w:ascii="Times New Roman" w:hAnsi="Times New Roman" w:cs="Times New Roman"/>
          <w:color w:val="FF0000"/>
          <w:sz w:val="24"/>
          <w:szCs w:val="24"/>
          <w:lang w:val="ru"/>
        </w:rPr>
        <w:t xml:space="preserve">общего собрания должны быть сформулированы вопросы, подлежащие внесению в повестку дня собрания. По обращению собственников  правление товарищества собственников жилья, обязаны осуществить мероприятия, необходимые для проведения </w:t>
      </w:r>
      <w:r>
        <w:rPr>
          <w:rFonts w:ascii="Times New Roman" w:hAnsi="Times New Roman" w:cs="Times New Roman"/>
          <w:color w:val="FF0000"/>
          <w:sz w:val="24"/>
          <w:szCs w:val="24"/>
          <w:lang w:val="ru"/>
        </w:rPr>
        <w:t xml:space="preserve">внеочередного </w:t>
      </w:r>
      <w:r w:rsidR="00BD74FC" w:rsidRPr="00814494">
        <w:rPr>
          <w:rFonts w:ascii="Times New Roman" w:hAnsi="Times New Roman" w:cs="Times New Roman"/>
          <w:color w:val="FF0000"/>
          <w:sz w:val="24"/>
          <w:szCs w:val="24"/>
          <w:lang w:val="ru"/>
        </w:rPr>
        <w:t>общего собрания, в течение сорока пяти дней с момента поступления обращения, но не позднее</w:t>
      </w:r>
      <w:r w:rsidR="005C2849">
        <w:rPr>
          <w:rFonts w:ascii="Times New Roman" w:hAnsi="Times New Roman" w:cs="Times New Roman"/>
          <w:color w:val="FF0000"/>
          <w:sz w:val="24"/>
          <w:szCs w:val="24"/>
          <w:lang w:val="ru"/>
        </w:rPr>
        <w:t>,</w:t>
      </w:r>
      <w:r w:rsidR="00BD74FC" w:rsidRPr="00814494">
        <w:rPr>
          <w:rFonts w:ascii="Times New Roman" w:hAnsi="Times New Roman" w:cs="Times New Roman"/>
          <w:color w:val="FF0000"/>
          <w:sz w:val="24"/>
          <w:szCs w:val="24"/>
          <w:lang w:val="ru"/>
        </w:rPr>
        <w:t xml:space="preserve"> чем за десять дней до даты проведения общего собрания, уведомить о проведении этого общего собрания каждого </w:t>
      </w:r>
      <w:r w:rsidR="002E5F0D" w:rsidRPr="00814494">
        <w:rPr>
          <w:rFonts w:ascii="Times New Roman" w:hAnsi="Times New Roman" w:cs="Times New Roman"/>
          <w:color w:val="FF0000"/>
          <w:sz w:val="24"/>
          <w:szCs w:val="24"/>
          <w:lang w:val="ru"/>
        </w:rPr>
        <w:t>члена ТСЖ</w:t>
      </w:r>
      <w:r w:rsidR="00BD74FC" w:rsidRPr="00814494">
        <w:rPr>
          <w:rFonts w:ascii="Times New Roman" w:hAnsi="Times New Roman" w:cs="Times New Roman"/>
          <w:color w:val="FF0000"/>
          <w:sz w:val="24"/>
          <w:szCs w:val="24"/>
          <w:lang w:val="ru"/>
        </w:rPr>
        <w:t xml:space="preserve">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w:t>
      </w:r>
    </w:p>
    <w:p w14:paraId="38A671AC" w14:textId="58BBE7CA" w:rsidR="00BD74FC" w:rsidRPr="00814494" w:rsidRDefault="00BD74FC" w:rsidP="005C28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 xml:space="preserve">В сообщении о проведении </w:t>
      </w:r>
      <w:r w:rsidR="00814494">
        <w:rPr>
          <w:rFonts w:ascii="Times New Roman" w:hAnsi="Times New Roman" w:cs="Times New Roman"/>
          <w:color w:val="FF0000"/>
          <w:sz w:val="24"/>
          <w:szCs w:val="24"/>
          <w:lang w:val="ru"/>
        </w:rPr>
        <w:t xml:space="preserve">внеочередного </w:t>
      </w:r>
      <w:r w:rsidRPr="00814494">
        <w:rPr>
          <w:rFonts w:ascii="Times New Roman" w:hAnsi="Times New Roman" w:cs="Times New Roman"/>
          <w:color w:val="FF0000"/>
          <w:sz w:val="24"/>
          <w:szCs w:val="24"/>
          <w:lang w:val="ru"/>
        </w:rPr>
        <w:t>общего собрания должны быть указаны:</w:t>
      </w:r>
    </w:p>
    <w:p w14:paraId="64639592" w14:textId="77777777" w:rsidR="00BD74FC" w:rsidRPr="00814494" w:rsidRDefault="00BD74FC" w:rsidP="005C28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1) сведения о лице, по инициативе которого созывается данное собрание;</w:t>
      </w:r>
    </w:p>
    <w:p w14:paraId="5B6DE3D2" w14:textId="77777777" w:rsidR="00BD74FC" w:rsidRPr="00814494" w:rsidRDefault="00BD74FC" w:rsidP="005C28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2) форма проведения данного собрания (очное, заочное или очно-заочное голосование);</w:t>
      </w:r>
    </w:p>
    <w:p w14:paraId="557225F1" w14:textId="77777777" w:rsidR="00BD74FC" w:rsidRPr="00814494" w:rsidRDefault="00BD74FC" w:rsidP="005C28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14:paraId="1726847E" w14:textId="77777777" w:rsidR="00BD74FC" w:rsidRPr="00814494" w:rsidRDefault="00BD74FC" w:rsidP="005C28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4) повестка дня данного собрания;</w:t>
      </w:r>
    </w:p>
    <w:p w14:paraId="3BB58581" w14:textId="77777777" w:rsidR="00BD74FC" w:rsidRPr="00814494" w:rsidRDefault="00BD74FC" w:rsidP="005C28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14:paraId="40ACD63F" w14:textId="41C4EFB8" w:rsidR="00AB74D7" w:rsidRPr="00814494" w:rsidRDefault="00814494" w:rsidP="00E146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9.14</w:t>
      </w:r>
      <w:r w:rsidR="00AB74D7" w:rsidRPr="00814494">
        <w:rPr>
          <w:rFonts w:ascii="Times New Roman" w:hAnsi="Times New Roman" w:cs="Times New Roman"/>
          <w:color w:val="FF0000"/>
          <w:sz w:val="24"/>
          <w:szCs w:val="24"/>
          <w:lang w:val="ru"/>
        </w:rPr>
        <w:t xml:space="preserve">. Представитель собственника жилья на общем собрании  действует в соответствии с полномочиями, основанными на указаниях федеральных </w:t>
      </w:r>
      <w:hyperlink r:id="rId8" w:history="1">
        <w:r w:rsidR="00AB74D7" w:rsidRPr="00814494">
          <w:rPr>
            <w:rFonts w:ascii="Times New Roman" w:hAnsi="Times New Roman" w:cs="Times New Roman"/>
            <w:color w:val="FF0000"/>
            <w:sz w:val="24"/>
            <w:szCs w:val="24"/>
            <w:lang w:val="ru"/>
          </w:rPr>
          <w:t>законов</w:t>
        </w:r>
      </w:hyperlink>
      <w:r w:rsidR="00AB74D7" w:rsidRPr="00814494">
        <w:rPr>
          <w:rFonts w:ascii="Times New Roman" w:hAnsi="Times New Roman" w:cs="Times New Roman"/>
          <w:color w:val="FF0000"/>
          <w:sz w:val="24"/>
          <w:szCs w:val="24"/>
          <w:lang w:val="ru"/>
        </w:rPr>
        <w:t>,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жилья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Гражданского кодекса Российской Федерации или удостоверена нотариально.</w:t>
      </w:r>
    </w:p>
    <w:p w14:paraId="4BB64757" w14:textId="4EC5BF09" w:rsidR="00AB74D7" w:rsidRPr="00814494" w:rsidRDefault="00814494" w:rsidP="00E14649">
      <w:pPr>
        <w:widowControl/>
        <w:adjustRightInd w:val="0"/>
        <w:ind w:firstLine="539"/>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9.15</w:t>
      </w:r>
      <w:r w:rsidR="00AB74D7" w:rsidRPr="00814494">
        <w:rPr>
          <w:rFonts w:ascii="Times New Roman" w:hAnsi="Times New Roman" w:cs="Times New Roman"/>
          <w:color w:val="FF0000"/>
          <w:sz w:val="24"/>
          <w:szCs w:val="24"/>
          <w:lang w:val="ru"/>
        </w:rPr>
        <w:t>. Голосование по вопросам повестки дня общего собрания собственников жилья может осуществляться посредством оформленных в письменной форме решений собственников по вопросам, поставленным на голосование.</w:t>
      </w:r>
    </w:p>
    <w:p w14:paraId="2ADBA2D5" w14:textId="4C903F4A" w:rsidR="00AB74D7" w:rsidRPr="00814494" w:rsidRDefault="00D90F15" w:rsidP="00E14649">
      <w:pPr>
        <w:widowControl/>
        <w:adjustRightInd w:val="0"/>
        <w:ind w:firstLine="539"/>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9.16.</w:t>
      </w:r>
      <w:r w:rsidR="00AB74D7" w:rsidRPr="00814494">
        <w:rPr>
          <w:rFonts w:ascii="Times New Roman" w:hAnsi="Times New Roman" w:cs="Times New Roman"/>
          <w:color w:val="FF0000"/>
          <w:sz w:val="24"/>
          <w:szCs w:val="24"/>
          <w:lang w:val="ru"/>
        </w:rPr>
        <w:t xml:space="preserve"> Голосование по вопросам повестки дня общего собрания собственников жилья,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14:paraId="47029122" w14:textId="46CA1E94" w:rsidR="00AB74D7" w:rsidRPr="00814494" w:rsidRDefault="00D90F15" w:rsidP="00E14649">
      <w:pPr>
        <w:widowControl/>
        <w:adjustRightInd w:val="0"/>
        <w:ind w:firstLine="539"/>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9.17</w:t>
      </w:r>
      <w:r w:rsidR="00AB74D7" w:rsidRPr="00814494">
        <w:rPr>
          <w:rFonts w:ascii="Times New Roman" w:hAnsi="Times New Roman" w:cs="Times New Roman"/>
          <w:color w:val="FF0000"/>
          <w:sz w:val="24"/>
          <w:szCs w:val="24"/>
          <w:lang w:val="ru"/>
        </w:rPr>
        <w:t>. Голосование по вопросам повестки дня общего собрания собственников жилья,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14:paraId="48869154" w14:textId="638DB14A" w:rsidR="00AB74D7" w:rsidRPr="00814494" w:rsidRDefault="00D90F15" w:rsidP="00E14649">
      <w:pPr>
        <w:widowControl/>
        <w:adjustRightInd w:val="0"/>
        <w:ind w:firstLine="539"/>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lastRenderedPageBreak/>
        <w:t>9.18</w:t>
      </w:r>
      <w:r w:rsidR="00AB74D7" w:rsidRPr="00814494">
        <w:rPr>
          <w:rFonts w:ascii="Times New Roman" w:hAnsi="Times New Roman" w:cs="Times New Roman"/>
          <w:color w:val="FF0000"/>
          <w:sz w:val="24"/>
          <w:szCs w:val="24"/>
          <w:lang w:val="ru"/>
        </w:rPr>
        <w:t>.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14:paraId="6D822465" w14:textId="77777777" w:rsidR="00AB74D7" w:rsidRPr="00814494" w:rsidRDefault="00AB74D7" w:rsidP="00E146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1) сведения о лице, участвующем в голосовании;</w:t>
      </w:r>
    </w:p>
    <w:p w14:paraId="34BB3193" w14:textId="329946C8" w:rsidR="00AB74D7" w:rsidRPr="00814494" w:rsidRDefault="00AB74D7" w:rsidP="00E14649">
      <w:pPr>
        <w:widowControl/>
        <w:adjustRightInd w:val="0"/>
        <w:ind w:firstLine="539"/>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 xml:space="preserve">2) сведения о документе, подтверждающем право собственности лица, участвующего в голосовании на жилой дом, земельный участок в данном Товариществе </w:t>
      </w:r>
      <w:r w:rsidR="00D90F15" w:rsidRPr="00814494">
        <w:rPr>
          <w:rFonts w:ascii="Times New Roman" w:hAnsi="Times New Roman" w:cs="Times New Roman"/>
          <w:color w:val="FF0000"/>
          <w:sz w:val="24"/>
          <w:szCs w:val="24"/>
          <w:lang w:val="ru"/>
        </w:rPr>
        <w:t>собственников</w:t>
      </w:r>
      <w:r w:rsidRPr="00814494">
        <w:rPr>
          <w:rFonts w:ascii="Times New Roman" w:hAnsi="Times New Roman" w:cs="Times New Roman"/>
          <w:color w:val="FF0000"/>
          <w:sz w:val="24"/>
          <w:szCs w:val="24"/>
          <w:lang w:val="ru"/>
        </w:rPr>
        <w:t xml:space="preserve"> жилья;</w:t>
      </w:r>
    </w:p>
    <w:p w14:paraId="0C69AA0D" w14:textId="72CEAF12" w:rsidR="00AB74D7" w:rsidRPr="00814494" w:rsidRDefault="00AB74D7" w:rsidP="00814494">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3)</w:t>
      </w:r>
      <w:r w:rsidR="005C2849">
        <w:rPr>
          <w:rFonts w:ascii="Times New Roman" w:hAnsi="Times New Roman" w:cs="Times New Roman"/>
          <w:color w:val="FF0000"/>
          <w:sz w:val="24"/>
          <w:szCs w:val="24"/>
          <w:lang w:val="ru"/>
        </w:rPr>
        <w:t xml:space="preserve"> </w:t>
      </w:r>
      <w:r w:rsidRPr="00814494">
        <w:rPr>
          <w:rFonts w:ascii="Times New Roman" w:hAnsi="Times New Roman" w:cs="Times New Roman"/>
          <w:color w:val="FF0000"/>
          <w:sz w:val="24"/>
          <w:szCs w:val="24"/>
          <w:lang w:val="ru"/>
        </w:rPr>
        <w:t>решения по каждому вопросу повестки дня, выраженные формулировками "за", "против" или "воздержался".</w:t>
      </w:r>
    </w:p>
    <w:p w14:paraId="4CAD5970" w14:textId="3F1C7E50" w:rsidR="00AB74D7" w:rsidRPr="00814494" w:rsidRDefault="00AB74D7" w:rsidP="00814494">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r w:rsidRPr="00814494">
        <w:rPr>
          <w:rFonts w:ascii="Times New Roman" w:hAnsi="Times New Roman" w:cs="Times New Roman"/>
          <w:color w:val="FF0000"/>
          <w:sz w:val="24"/>
          <w:szCs w:val="24"/>
          <w:lang w:val="ru"/>
        </w:rPr>
        <w:t xml:space="preserve">6. При голосовании, осуществляемом посредством оформленных в письменной форме решений собственников по вопросам, поставленным на </w:t>
      </w:r>
      <w:r w:rsidR="00AD0CC3">
        <w:rPr>
          <w:rFonts w:ascii="Times New Roman" w:hAnsi="Times New Roman" w:cs="Times New Roman"/>
          <w:color w:val="FF0000"/>
          <w:sz w:val="24"/>
          <w:szCs w:val="24"/>
          <w:lang w:val="ru"/>
        </w:rPr>
        <w:t xml:space="preserve"> </w:t>
      </w:r>
      <w:r w:rsidRPr="00814494">
        <w:rPr>
          <w:rFonts w:ascii="Times New Roman" w:hAnsi="Times New Roman" w:cs="Times New Roman"/>
          <w:color w:val="FF0000"/>
          <w:sz w:val="24"/>
          <w:szCs w:val="24"/>
          <w:lang w:val="ru"/>
        </w:rPr>
        <w:t xml:space="preserve">голосование, засчитываются голоса по вопросам, по которым участвующим в голосовании </w:t>
      </w:r>
      <w:hyperlink r:id="rId9" w:history="1">
        <w:r w:rsidRPr="00814494">
          <w:rPr>
            <w:rFonts w:ascii="Times New Roman" w:hAnsi="Times New Roman" w:cs="Times New Roman"/>
            <w:color w:val="FF0000"/>
            <w:sz w:val="24"/>
            <w:szCs w:val="24"/>
            <w:lang w:val="ru"/>
          </w:rPr>
          <w:t>собственником</w:t>
        </w:r>
      </w:hyperlink>
      <w:r w:rsidRPr="00814494">
        <w:rPr>
          <w:rFonts w:ascii="Times New Roman" w:hAnsi="Times New Roman" w:cs="Times New Roman"/>
          <w:color w:val="FF0000"/>
          <w:sz w:val="24"/>
          <w:szCs w:val="24"/>
          <w:lang w:val="ru"/>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w:t>
      </w:r>
      <w:r w:rsidR="005C2849">
        <w:rPr>
          <w:rFonts w:ascii="Times New Roman" w:hAnsi="Times New Roman" w:cs="Times New Roman"/>
          <w:color w:val="FF0000"/>
          <w:sz w:val="24"/>
          <w:szCs w:val="24"/>
          <w:lang w:val="ru"/>
        </w:rPr>
        <w:t>сам не подсчитываются. В случае,</w:t>
      </w:r>
      <w:r w:rsidRPr="00814494">
        <w:rPr>
          <w:rFonts w:ascii="Times New Roman" w:hAnsi="Times New Roman" w:cs="Times New Roman"/>
          <w:color w:val="FF0000"/>
          <w:sz w:val="24"/>
          <w:szCs w:val="24"/>
          <w:lang w:val="ru"/>
        </w:rP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14:paraId="03F796DD" w14:textId="77777777" w:rsidR="00C7664F" w:rsidRPr="00E14649" w:rsidRDefault="00C7664F" w:rsidP="002E5F0D">
      <w:pPr>
        <w:pStyle w:val="a3"/>
        <w:tabs>
          <w:tab w:val="left" w:pos="8764"/>
        </w:tabs>
        <w:spacing w:line="230" w:lineRule="auto"/>
        <w:ind w:left="104" w:right="1045" w:firstLine="512"/>
        <w:jc w:val="both"/>
        <w:rPr>
          <w:rFonts w:ascii="Times New Roman" w:hAnsi="Times New Roman" w:cs="Times New Roman"/>
          <w:color w:val="FF0000"/>
          <w:sz w:val="24"/>
          <w:szCs w:val="24"/>
          <w:lang w:val="ru"/>
        </w:rPr>
      </w:pPr>
    </w:p>
    <w:p w14:paraId="0E379D03" w14:textId="79C1FE00" w:rsidR="00FE6D68" w:rsidRDefault="00FE6D68" w:rsidP="00A04FB1">
      <w:pPr>
        <w:tabs>
          <w:tab w:val="left" w:pos="2973"/>
        </w:tabs>
        <w:spacing w:line="230" w:lineRule="auto"/>
        <w:jc w:val="center"/>
        <w:rPr>
          <w:rFonts w:ascii="Times New Roman" w:hAnsi="Times New Roman" w:cs="Times New Roman"/>
          <w:b/>
          <w:bCs/>
          <w:color w:val="262628"/>
          <w:sz w:val="24"/>
          <w:szCs w:val="24"/>
          <w:lang w:val="ru"/>
        </w:rPr>
      </w:pPr>
      <w:r w:rsidRPr="00FE6D68">
        <w:rPr>
          <w:rFonts w:ascii="Times New Roman" w:hAnsi="Times New Roman" w:cs="Times New Roman"/>
          <w:b/>
          <w:bCs/>
          <w:color w:val="262628"/>
          <w:sz w:val="24"/>
          <w:szCs w:val="24"/>
          <w:lang w:val="ru-RU"/>
        </w:rPr>
        <w:t>10</w:t>
      </w:r>
      <w:r>
        <w:rPr>
          <w:rFonts w:ascii="Times New Roman" w:hAnsi="Times New Roman" w:cs="Times New Roman"/>
          <w:b/>
          <w:bCs/>
          <w:color w:val="262628"/>
          <w:sz w:val="24"/>
          <w:szCs w:val="24"/>
          <w:lang w:val="ru-RU"/>
        </w:rPr>
        <w:t xml:space="preserve">.           </w:t>
      </w:r>
      <w:r w:rsidRPr="00FE6D68">
        <w:rPr>
          <w:rFonts w:ascii="Times New Roman" w:hAnsi="Times New Roman" w:cs="Times New Roman"/>
          <w:b/>
          <w:bCs/>
          <w:color w:val="262628"/>
          <w:sz w:val="24"/>
          <w:szCs w:val="24"/>
          <w:lang w:val="ru"/>
        </w:rPr>
        <w:t>Правление товарищества</w:t>
      </w:r>
    </w:p>
    <w:p w14:paraId="3F6B307A" w14:textId="77777777" w:rsidR="00FE6D68" w:rsidRDefault="00FE6D68" w:rsidP="00A04FB1">
      <w:pPr>
        <w:tabs>
          <w:tab w:val="left" w:pos="2973"/>
        </w:tabs>
        <w:spacing w:line="230" w:lineRule="auto"/>
        <w:jc w:val="center"/>
        <w:rPr>
          <w:rFonts w:ascii="Times New Roman" w:hAnsi="Times New Roman" w:cs="Times New Roman"/>
          <w:b/>
          <w:bCs/>
          <w:color w:val="262628"/>
          <w:sz w:val="24"/>
          <w:szCs w:val="24"/>
          <w:lang w:val="ru"/>
        </w:rPr>
      </w:pPr>
    </w:p>
    <w:p w14:paraId="40ED69A1" w14:textId="77777777"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sidRPr="00FE6D68">
        <w:rPr>
          <w:rFonts w:ascii="Times New Roman" w:hAnsi="Times New Roman" w:cs="Times New Roman"/>
          <w:color w:val="262628"/>
          <w:sz w:val="24"/>
          <w:szCs w:val="24"/>
          <w:lang w:val="ru"/>
        </w:rPr>
        <w:t xml:space="preserve">10.1 </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Руководство  текущей  деятельностью товарищества  осуществляется правлением товарищества, избираемым общим собранием членов товарищества сроком на 2 (Два) года.</w:t>
      </w:r>
    </w:p>
    <w:p w14:paraId="7ED8CEA1" w14:textId="77777777"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членов товарищества. Правление является исполнительным органом товарищества, подотчетным общему собранию членов товарищества.</w:t>
      </w:r>
    </w:p>
    <w:p w14:paraId="6863D7C0" w14:textId="56EECAB7"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10.2 </w:t>
      </w:r>
      <w:r w:rsidRPr="00FE6D68">
        <w:rPr>
          <w:rFonts w:ascii="Times New Roman" w:hAnsi="Times New Roman" w:cs="Times New Roman"/>
          <w:color w:val="262628"/>
          <w:sz w:val="24"/>
          <w:szCs w:val="24"/>
          <w:lang w:val="ru"/>
        </w:rPr>
        <w:t>Правление товарищества избирается из числа членов товарищества. Если собственником здания является юридическое лицо, то его уполномоченный представитель имеет право быть членом правления.</w:t>
      </w:r>
    </w:p>
    <w:p w14:paraId="6A8B5FE0" w14:textId="4F44E48A"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10.</w:t>
      </w:r>
      <w:r w:rsidR="00E91DE0">
        <w:rPr>
          <w:rFonts w:ascii="Times New Roman" w:hAnsi="Times New Roman" w:cs="Times New Roman"/>
          <w:color w:val="262628"/>
          <w:sz w:val="24"/>
          <w:szCs w:val="24"/>
          <w:lang w:val="ru"/>
        </w:rPr>
        <w:t>3</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В компетенцию правления входит решение следующих вопросов:</w:t>
      </w:r>
    </w:p>
    <w:p w14:paraId="3E8F79AD" w14:textId="3C58548F"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10.</w:t>
      </w:r>
      <w:r w:rsidR="00E91DE0">
        <w:rPr>
          <w:rFonts w:ascii="Times New Roman" w:hAnsi="Times New Roman" w:cs="Times New Roman"/>
          <w:color w:val="262628"/>
          <w:sz w:val="24"/>
          <w:szCs w:val="24"/>
          <w:lang w:val="ru"/>
        </w:rPr>
        <w:t>3</w:t>
      </w:r>
      <w:r w:rsidR="004D14B2">
        <w:rPr>
          <w:rFonts w:ascii="Times New Roman" w:hAnsi="Times New Roman" w:cs="Times New Roman"/>
          <w:color w:val="262628"/>
          <w:sz w:val="24"/>
          <w:szCs w:val="24"/>
          <w:lang w:val="ru"/>
        </w:rPr>
        <w:t>.1</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Соблюдение</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товариществом</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действующего</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законодательства и</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требований устава.</w:t>
      </w:r>
    </w:p>
    <w:p w14:paraId="10F2E1DA" w14:textId="4179EB1D"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10.</w:t>
      </w:r>
      <w:r w:rsidR="00E91DE0">
        <w:rPr>
          <w:rFonts w:ascii="Times New Roman" w:hAnsi="Times New Roman" w:cs="Times New Roman"/>
          <w:color w:val="262628"/>
          <w:sz w:val="24"/>
          <w:szCs w:val="24"/>
          <w:lang w:val="ru"/>
        </w:rPr>
        <w:t>3</w:t>
      </w:r>
      <w:r w:rsidR="004D14B2">
        <w:rPr>
          <w:rFonts w:ascii="Times New Roman" w:hAnsi="Times New Roman" w:cs="Times New Roman"/>
          <w:color w:val="262628"/>
          <w:sz w:val="24"/>
          <w:szCs w:val="24"/>
          <w:lang w:val="ru"/>
        </w:rPr>
        <w:t>.2</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Контроль за своевременным внесением членами товарищества установленных обязательных платежей и взносов.</w:t>
      </w:r>
    </w:p>
    <w:p w14:paraId="21ECD076" w14:textId="47B0C90E"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10.</w:t>
      </w:r>
      <w:r w:rsidR="00E91DE0">
        <w:rPr>
          <w:rFonts w:ascii="Times New Roman" w:hAnsi="Times New Roman" w:cs="Times New Roman"/>
          <w:color w:val="262628"/>
          <w:sz w:val="24"/>
          <w:szCs w:val="24"/>
          <w:lang w:val="ru"/>
        </w:rPr>
        <w:t>3</w:t>
      </w:r>
      <w:r w:rsidR="004D14B2">
        <w:rPr>
          <w:rFonts w:ascii="Times New Roman" w:hAnsi="Times New Roman" w:cs="Times New Roman"/>
          <w:color w:val="262628"/>
          <w:sz w:val="24"/>
          <w:szCs w:val="24"/>
          <w:lang w:val="ru"/>
        </w:rPr>
        <w:t xml:space="preserve">. </w:t>
      </w:r>
      <w:r>
        <w:rPr>
          <w:rFonts w:ascii="Times New Roman" w:hAnsi="Times New Roman" w:cs="Times New Roman"/>
          <w:color w:val="262628"/>
          <w:sz w:val="24"/>
          <w:szCs w:val="24"/>
          <w:lang w:val="ru"/>
        </w:rPr>
        <w:t xml:space="preserve">3 </w:t>
      </w:r>
      <w:r w:rsidRPr="004D14B2">
        <w:rPr>
          <w:rFonts w:ascii="Times New Roman" w:hAnsi="Times New Roman" w:cs="Times New Roman"/>
          <w:strike/>
          <w:color w:val="262628"/>
          <w:sz w:val="24"/>
          <w:szCs w:val="24"/>
          <w:highlight w:val="yellow"/>
          <w:lang w:val="ru"/>
        </w:rPr>
        <w:t>Составление годового бюджета товарищества, смет и отчетов, предоставление их на утверждение общему собранию</w:t>
      </w:r>
      <w:r w:rsidRPr="00FE6D68">
        <w:rPr>
          <w:rFonts w:ascii="Times New Roman" w:hAnsi="Times New Roman" w:cs="Times New Roman"/>
          <w:color w:val="262628"/>
          <w:sz w:val="24"/>
          <w:szCs w:val="24"/>
          <w:lang w:val="ru"/>
        </w:rPr>
        <w:t>.</w:t>
      </w:r>
      <w:r w:rsidR="004D14B2" w:rsidRPr="004D14B2">
        <w:rPr>
          <w:rFonts w:ascii="Times New Roman" w:hAnsi="Times New Roman" w:cs="Times New Roman"/>
          <w:color w:val="262628"/>
          <w:sz w:val="24"/>
          <w:szCs w:val="24"/>
          <w:lang w:val="ru"/>
        </w:rPr>
        <w:t xml:space="preserve"> </w:t>
      </w:r>
      <w:r w:rsidR="004D14B2" w:rsidRPr="004D14B2">
        <w:rPr>
          <w:rFonts w:ascii="Times New Roman" w:hAnsi="Times New Roman" w:cs="Times New Roman"/>
          <w:color w:val="FF0000"/>
          <w:sz w:val="24"/>
          <w:szCs w:val="24"/>
          <w:lang w:val="ru"/>
        </w:rPr>
        <w:t>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r w:rsidR="00BE59E1">
        <w:rPr>
          <w:rFonts w:ascii="Times New Roman" w:hAnsi="Times New Roman" w:cs="Times New Roman"/>
          <w:color w:val="FF0000"/>
          <w:sz w:val="24"/>
          <w:szCs w:val="24"/>
          <w:lang w:val="ru"/>
        </w:rPr>
        <w:t>.</w:t>
      </w:r>
    </w:p>
    <w:p w14:paraId="6B279268" w14:textId="77777777"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10.3.4.</w:t>
      </w:r>
      <w:r w:rsidRPr="00FE6D68">
        <w:rPr>
          <w:rFonts w:ascii="Times New Roman" w:hAnsi="Times New Roman" w:cs="Times New Roman"/>
          <w:color w:val="262628"/>
          <w:sz w:val="24"/>
          <w:szCs w:val="24"/>
          <w:lang w:val="ru"/>
        </w:rPr>
        <w:t>Заключение договоров от имени товарищества.</w:t>
      </w:r>
    </w:p>
    <w:p w14:paraId="74BC6F8A" w14:textId="77777777"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10.3.5.</w:t>
      </w:r>
      <w:r w:rsidRPr="00FE6D68">
        <w:rPr>
          <w:rFonts w:ascii="Times New Roman" w:hAnsi="Times New Roman" w:cs="Times New Roman"/>
          <w:color w:val="262628"/>
          <w:sz w:val="24"/>
          <w:szCs w:val="24"/>
          <w:lang w:val="ru"/>
        </w:rPr>
        <w:t>Представительство товарищества во взаимоотношениях с третьими лицами.</w:t>
      </w:r>
    </w:p>
    <w:p w14:paraId="3017544D" w14:textId="4B9E45CE" w:rsidR="00FE6D68" w:rsidRDefault="00FE6D68" w:rsidP="00E14649">
      <w:pPr>
        <w:tabs>
          <w:tab w:val="left" w:pos="2973"/>
        </w:tabs>
        <w:spacing w:line="230" w:lineRule="auto"/>
        <w:jc w:val="both"/>
        <w:rPr>
          <w:rFonts w:ascii="Times New Roman" w:hAnsi="Times New Roman" w:cs="Times New Roman"/>
          <w:color w:val="262628"/>
          <w:sz w:val="24"/>
          <w:szCs w:val="24"/>
          <w:lang w:val="ru"/>
        </w:rPr>
      </w:pPr>
      <w:r w:rsidRPr="00E91DE0">
        <w:rPr>
          <w:rFonts w:ascii="Times New Roman" w:hAnsi="Times New Roman" w:cs="Times New Roman"/>
          <w:color w:val="262628"/>
          <w:sz w:val="24"/>
          <w:szCs w:val="24"/>
          <w:lang w:val="ru"/>
        </w:rPr>
        <w:t>10.</w:t>
      </w:r>
      <w:r>
        <w:rPr>
          <w:rFonts w:ascii="Times New Roman" w:hAnsi="Times New Roman" w:cs="Times New Roman"/>
          <w:color w:val="262628"/>
          <w:sz w:val="24"/>
          <w:szCs w:val="24"/>
          <w:lang w:val="ru"/>
        </w:rPr>
        <w:t>3.6.</w:t>
      </w:r>
      <w:r w:rsidRPr="00FE6D68">
        <w:rPr>
          <w:rFonts w:ascii="Times New Roman" w:hAnsi="Times New Roman" w:cs="Times New Roman"/>
          <w:color w:val="262628"/>
          <w:sz w:val="24"/>
          <w:szCs w:val="24"/>
          <w:lang w:val="ru"/>
        </w:rPr>
        <w:t xml:space="preserve">Управление </w:t>
      </w:r>
      <w:r w:rsidRPr="00904CCF">
        <w:rPr>
          <w:rFonts w:ascii="Times New Roman" w:hAnsi="Times New Roman" w:cs="Times New Roman"/>
          <w:strike/>
          <w:color w:val="262628"/>
          <w:sz w:val="24"/>
          <w:szCs w:val="24"/>
          <w:highlight w:val="yellow"/>
          <w:lang w:val="ru"/>
        </w:rPr>
        <w:t>кондоминиумом</w:t>
      </w:r>
      <w:r w:rsidR="00904CCF" w:rsidRPr="00904CCF">
        <w:rPr>
          <w:rFonts w:ascii="Times New Roman" w:hAnsi="Times New Roman" w:cs="Times New Roman"/>
          <w:strike/>
          <w:color w:val="FF0000"/>
          <w:sz w:val="24"/>
          <w:szCs w:val="24"/>
          <w:lang w:val="ru"/>
        </w:rPr>
        <w:t xml:space="preserve"> </w:t>
      </w:r>
      <w:r w:rsidR="00904CCF" w:rsidRPr="00744DD5">
        <w:rPr>
          <w:rFonts w:ascii="Times New Roman" w:hAnsi="Times New Roman" w:cs="Times New Roman"/>
          <w:color w:val="FF0000"/>
          <w:sz w:val="24"/>
          <w:szCs w:val="24"/>
          <w:lang w:val="ru"/>
        </w:rPr>
        <w:t>Товариществ</w:t>
      </w:r>
      <w:r w:rsidR="00904CCF">
        <w:rPr>
          <w:rFonts w:ascii="Times New Roman" w:hAnsi="Times New Roman" w:cs="Times New Roman"/>
          <w:color w:val="FF0000"/>
          <w:sz w:val="24"/>
          <w:szCs w:val="24"/>
          <w:lang w:val="ru"/>
        </w:rPr>
        <w:t>ом,</w:t>
      </w:r>
      <w:r w:rsidRPr="00FE6D68">
        <w:rPr>
          <w:rFonts w:ascii="Times New Roman" w:hAnsi="Times New Roman" w:cs="Times New Roman"/>
          <w:color w:val="262628"/>
          <w:sz w:val="24"/>
          <w:szCs w:val="24"/>
          <w:lang w:val="ru"/>
        </w:rPr>
        <w:t xml:space="preserve"> или заключение договоров на управление.</w:t>
      </w:r>
    </w:p>
    <w:p w14:paraId="4F1572C3" w14:textId="444302CB" w:rsidR="00904CCF" w:rsidRDefault="00FE6D68" w:rsidP="00E14649">
      <w:pPr>
        <w:tabs>
          <w:tab w:val="left" w:pos="2973"/>
        </w:tabs>
        <w:spacing w:line="230" w:lineRule="auto"/>
        <w:jc w:val="both"/>
        <w:rPr>
          <w:rFonts w:ascii="Times New Roman" w:hAnsi="Times New Roman" w:cs="Times New Roman"/>
          <w:color w:val="262628"/>
          <w:sz w:val="24"/>
          <w:szCs w:val="24"/>
          <w:lang w:val="ru"/>
        </w:rPr>
      </w:pPr>
      <w:r w:rsidRPr="00E91DE0">
        <w:rPr>
          <w:rFonts w:ascii="Times New Roman" w:hAnsi="Times New Roman" w:cs="Times New Roman"/>
          <w:color w:val="262628"/>
          <w:sz w:val="24"/>
          <w:szCs w:val="24"/>
          <w:lang w:val="ru"/>
        </w:rPr>
        <w:t>10.</w:t>
      </w:r>
      <w:r>
        <w:rPr>
          <w:rFonts w:ascii="Times New Roman" w:hAnsi="Times New Roman" w:cs="Times New Roman"/>
          <w:color w:val="262628"/>
          <w:sz w:val="24"/>
          <w:szCs w:val="24"/>
          <w:lang w:val="ru"/>
        </w:rPr>
        <w:t xml:space="preserve">3.7 </w:t>
      </w:r>
      <w:r w:rsidRPr="00FE6D68">
        <w:rPr>
          <w:rFonts w:ascii="Times New Roman" w:hAnsi="Times New Roman" w:cs="Times New Roman"/>
          <w:color w:val="262628"/>
          <w:sz w:val="24"/>
          <w:szCs w:val="24"/>
          <w:lang w:val="ru"/>
        </w:rPr>
        <w:t xml:space="preserve">Наем рабочих и служащих для обслуживания </w:t>
      </w:r>
      <w:r w:rsidRPr="00904CCF">
        <w:rPr>
          <w:rFonts w:ascii="Times New Roman" w:hAnsi="Times New Roman" w:cs="Times New Roman"/>
          <w:strike/>
          <w:color w:val="262628"/>
          <w:sz w:val="24"/>
          <w:szCs w:val="24"/>
          <w:highlight w:val="yellow"/>
          <w:lang w:val="ru"/>
        </w:rPr>
        <w:t>Кондоминиума</w:t>
      </w:r>
      <w:r w:rsidRPr="00FE6D68">
        <w:rPr>
          <w:rFonts w:ascii="Times New Roman" w:hAnsi="Times New Roman" w:cs="Times New Roman"/>
          <w:color w:val="262628"/>
          <w:sz w:val="24"/>
          <w:szCs w:val="24"/>
          <w:lang w:val="ru"/>
        </w:rPr>
        <w:t xml:space="preserve"> </w:t>
      </w:r>
      <w:r w:rsidR="00904CCF" w:rsidRPr="00744DD5">
        <w:rPr>
          <w:rFonts w:ascii="Times New Roman" w:hAnsi="Times New Roman" w:cs="Times New Roman"/>
          <w:color w:val="FF0000"/>
          <w:sz w:val="24"/>
          <w:szCs w:val="24"/>
          <w:lang w:val="ru"/>
        </w:rPr>
        <w:t>Товариществ</w:t>
      </w:r>
      <w:r w:rsidR="00BE59E1">
        <w:rPr>
          <w:rFonts w:ascii="Times New Roman" w:hAnsi="Times New Roman" w:cs="Times New Roman"/>
          <w:color w:val="FF0000"/>
          <w:sz w:val="24"/>
          <w:szCs w:val="24"/>
          <w:lang w:val="ru"/>
        </w:rPr>
        <w:t xml:space="preserve">а </w:t>
      </w:r>
      <w:r w:rsidRPr="00FE6D68">
        <w:rPr>
          <w:rFonts w:ascii="Times New Roman" w:hAnsi="Times New Roman" w:cs="Times New Roman"/>
          <w:color w:val="262628"/>
          <w:sz w:val="24"/>
          <w:szCs w:val="24"/>
          <w:lang w:val="ru"/>
        </w:rPr>
        <w:t xml:space="preserve">и увольнение их. </w:t>
      </w:r>
    </w:p>
    <w:p w14:paraId="2C0DD34D" w14:textId="4FCFC936" w:rsidR="004E6D7F" w:rsidRDefault="00FE6D68" w:rsidP="00E14649">
      <w:pPr>
        <w:tabs>
          <w:tab w:val="left" w:pos="2973"/>
        </w:tabs>
        <w:spacing w:line="230" w:lineRule="auto"/>
        <w:jc w:val="both"/>
        <w:rPr>
          <w:rFonts w:ascii="Times New Roman" w:hAnsi="Times New Roman" w:cs="Times New Roman"/>
          <w:color w:val="262628"/>
          <w:sz w:val="24"/>
          <w:szCs w:val="24"/>
          <w:lang w:val="ru"/>
        </w:rPr>
      </w:pPr>
      <w:r w:rsidRPr="00E91DE0">
        <w:rPr>
          <w:rFonts w:ascii="Times New Roman" w:hAnsi="Times New Roman" w:cs="Times New Roman"/>
          <w:color w:val="262628"/>
          <w:sz w:val="24"/>
          <w:szCs w:val="24"/>
          <w:lang w:val="ru"/>
        </w:rPr>
        <w:t>10.</w:t>
      </w:r>
      <w:r w:rsidRPr="00FE6D68">
        <w:rPr>
          <w:rFonts w:ascii="Times New Roman" w:hAnsi="Times New Roman" w:cs="Times New Roman"/>
          <w:color w:val="262628"/>
          <w:sz w:val="24"/>
          <w:szCs w:val="24"/>
          <w:lang w:val="ru"/>
        </w:rPr>
        <w:t>З.8. Заключение договоров на обслуживание, содержание и ремонт недвижимого</w:t>
      </w:r>
      <w:r>
        <w:rPr>
          <w:rFonts w:ascii="Times New Roman" w:hAnsi="Times New Roman" w:cs="Times New Roman"/>
          <w:color w:val="262628"/>
          <w:sz w:val="24"/>
          <w:szCs w:val="24"/>
          <w:lang w:val="ru"/>
        </w:rPr>
        <w:t xml:space="preserve"> </w:t>
      </w:r>
      <w:r w:rsidRPr="00FE6D68">
        <w:rPr>
          <w:rFonts w:ascii="Times New Roman" w:hAnsi="Times New Roman" w:cs="Times New Roman"/>
          <w:color w:val="262628"/>
          <w:sz w:val="24"/>
          <w:szCs w:val="24"/>
          <w:lang w:val="ru"/>
        </w:rPr>
        <w:t xml:space="preserve">имущества  </w:t>
      </w:r>
      <w:r w:rsidRPr="00904CCF">
        <w:rPr>
          <w:rFonts w:ascii="Times New Roman" w:hAnsi="Times New Roman" w:cs="Times New Roman"/>
          <w:color w:val="262628"/>
          <w:sz w:val="24"/>
          <w:szCs w:val="24"/>
          <w:lang w:val="ru"/>
        </w:rPr>
        <w:t xml:space="preserve">в </w:t>
      </w:r>
      <w:r w:rsidRPr="00904CCF">
        <w:rPr>
          <w:rFonts w:ascii="Times New Roman" w:hAnsi="Times New Roman" w:cs="Times New Roman"/>
          <w:strike/>
          <w:color w:val="262628"/>
          <w:sz w:val="24"/>
          <w:szCs w:val="24"/>
          <w:highlight w:val="yellow"/>
          <w:lang w:val="ru"/>
        </w:rPr>
        <w:t>кондоминиуме</w:t>
      </w:r>
      <w:r w:rsidR="00904CCF" w:rsidRPr="00904CCF">
        <w:rPr>
          <w:rFonts w:ascii="Times New Roman" w:hAnsi="Times New Roman" w:cs="Times New Roman"/>
          <w:color w:val="FF0000"/>
          <w:sz w:val="24"/>
          <w:szCs w:val="24"/>
          <w:lang w:val="ru"/>
        </w:rPr>
        <w:t xml:space="preserve"> </w:t>
      </w:r>
      <w:r w:rsidR="00904CCF" w:rsidRPr="00744DD5">
        <w:rPr>
          <w:rFonts w:ascii="Times New Roman" w:hAnsi="Times New Roman" w:cs="Times New Roman"/>
          <w:color w:val="FF0000"/>
          <w:sz w:val="24"/>
          <w:szCs w:val="24"/>
          <w:lang w:val="ru"/>
        </w:rPr>
        <w:t>Товариществе</w:t>
      </w:r>
      <w:r w:rsidR="00904CCF">
        <w:rPr>
          <w:rFonts w:ascii="Times New Roman" w:hAnsi="Times New Roman" w:cs="Times New Roman"/>
          <w:color w:val="FF0000"/>
          <w:sz w:val="24"/>
          <w:szCs w:val="24"/>
          <w:lang w:val="ru"/>
        </w:rPr>
        <w:t>.</w:t>
      </w:r>
    </w:p>
    <w:p w14:paraId="28FFB3E4" w14:textId="109C5209" w:rsidR="004E6D7F" w:rsidRDefault="00FE6D68" w:rsidP="00E14649">
      <w:pPr>
        <w:tabs>
          <w:tab w:val="left" w:pos="2973"/>
        </w:tabs>
        <w:spacing w:line="230" w:lineRule="auto"/>
        <w:jc w:val="both"/>
        <w:rPr>
          <w:rFonts w:ascii="Times New Roman" w:hAnsi="Times New Roman" w:cs="Times New Roman"/>
          <w:color w:val="262628"/>
          <w:sz w:val="24"/>
          <w:szCs w:val="24"/>
          <w:lang w:val="ru"/>
        </w:rPr>
      </w:pPr>
      <w:r w:rsidRPr="00E91DE0">
        <w:rPr>
          <w:rFonts w:ascii="Times New Roman" w:hAnsi="Times New Roman" w:cs="Times New Roman"/>
          <w:color w:val="262628"/>
          <w:sz w:val="24"/>
          <w:szCs w:val="24"/>
          <w:lang w:val="ru"/>
        </w:rPr>
        <w:t>10.З.</w:t>
      </w:r>
      <w:r w:rsidRPr="00FE6D68">
        <w:rPr>
          <w:rFonts w:ascii="Times New Roman" w:hAnsi="Times New Roman" w:cs="Times New Roman"/>
          <w:color w:val="262628"/>
          <w:sz w:val="24"/>
          <w:szCs w:val="24"/>
          <w:lang w:val="ru"/>
        </w:rPr>
        <w:t xml:space="preserve">9. Ведение </w:t>
      </w:r>
      <w:r w:rsidRPr="00D60E77">
        <w:rPr>
          <w:rFonts w:ascii="Times New Roman" w:hAnsi="Times New Roman" w:cs="Times New Roman"/>
          <w:strike/>
          <w:color w:val="262628"/>
          <w:sz w:val="24"/>
          <w:szCs w:val="24"/>
          <w:highlight w:val="yellow"/>
          <w:lang w:val="ru"/>
        </w:rPr>
        <w:t>списка</w:t>
      </w:r>
      <w:r w:rsidR="00D60E77">
        <w:rPr>
          <w:rFonts w:ascii="Times New Roman" w:hAnsi="Times New Roman" w:cs="Times New Roman"/>
          <w:color w:val="262628"/>
          <w:sz w:val="24"/>
          <w:szCs w:val="24"/>
          <w:lang w:val="ru"/>
        </w:rPr>
        <w:t xml:space="preserve"> </w:t>
      </w:r>
      <w:r w:rsidR="00D60E77" w:rsidRPr="00D60E77">
        <w:rPr>
          <w:rFonts w:ascii="Times New Roman" w:hAnsi="Times New Roman" w:cs="Times New Roman"/>
          <w:color w:val="FF0000"/>
          <w:sz w:val="24"/>
          <w:szCs w:val="24"/>
          <w:lang w:val="ru"/>
        </w:rPr>
        <w:t>реестра</w:t>
      </w:r>
      <w:r w:rsidRPr="00FE6D68">
        <w:rPr>
          <w:rFonts w:ascii="Times New Roman" w:hAnsi="Times New Roman" w:cs="Times New Roman"/>
          <w:color w:val="262628"/>
          <w:sz w:val="24"/>
          <w:szCs w:val="24"/>
          <w:lang w:val="ru"/>
        </w:rPr>
        <w:t xml:space="preserve"> членов товарищества, а также делопроизводства, бухгалтерского учета и </w:t>
      </w:r>
      <w:r w:rsidR="00D60E77" w:rsidRPr="00D60E77">
        <w:rPr>
          <w:rFonts w:ascii="Times New Roman" w:hAnsi="Times New Roman" w:cs="Times New Roman"/>
          <w:color w:val="FF0000"/>
          <w:sz w:val="24"/>
          <w:szCs w:val="24"/>
          <w:lang w:val="ru"/>
        </w:rPr>
        <w:t xml:space="preserve">бухгалтерской </w:t>
      </w:r>
      <w:r w:rsidRPr="00FE6D68">
        <w:rPr>
          <w:rFonts w:ascii="Times New Roman" w:hAnsi="Times New Roman" w:cs="Times New Roman"/>
          <w:color w:val="262628"/>
          <w:sz w:val="24"/>
          <w:szCs w:val="24"/>
          <w:lang w:val="ru"/>
        </w:rPr>
        <w:t>отчетности.</w:t>
      </w:r>
    </w:p>
    <w:p w14:paraId="746D78BF" w14:textId="77777777" w:rsidR="004E6D7F" w:rsidRDefault="00FE6D68" w:rsidP="00E14649">
      <w:pPr>
        <w:tabs>
          <w:tab w:val="left" w:pos="2973"/>
        </w:tabs>
        <w:spacing w:line="230" w:lineRule="auto"/>
        <w:jc w:val="both"/>
        <w:rPr>
          <w:rFonts w:ascii="Times New Roman" w:hAnsi="Times New Roman" w:cs="Times New Roman"/>
          <w:color w:val="262628"/>
          <w:sz w:val="24"/>
          <w:szCs w:val="24"/>
          <w:lang w:val="ru"/>
        </w:rPr>
      </w:pPr>
      <w:r w:rsidRPr="00E91DE0">
        <w:rPr>
          <w:rFonts w:ascii="Times New Roman" w:hAnsi="Times New Roman" w:cs="Times New Roman"/>
          <w:color w:val="262628"/>
          <w:sz w:val="24"/>
          <w:szCs w:val="24"/>
          <w:lang w:val="ru"/>
        </w:rPr>
        <w:t>10.3</w:t>
      </w:r>
      <w:r w:rsidRPr="00FE6D68">
        <w:rPr>
          <w:rFonts w:ascii="Times New Roman" w:hAnsi="Times New Roman" w:cs="Times New Roman"/>
          <w:color w:val="262628"/>
          <w:sz w:val="24"/>
          <w:szCs w:val="24"/>
          <w:lang w:val="ru"/>
        </w:rPr>
        <w:t>,10. Созыв и организация проведения общего собрания.</w:t>
      </w:r>
    </w:p>
    <w:p w14:paraId="22D773B6" w14:textId="77777777" w:rsidR="004E6D7F" w:rsidRDefault="00FE6D68" w:rsidP="00E14649">
      <w:pPr>
        <w:tabs>
          <w:tab w:val="left" w:pos="2973"/>
        </w:tabs>
        <w:spacing w:line="230" w:lineRule="auto"/>
        <w:jc w:val="both"/>
        <w:rPr>
          <w:rFonts w:ascii="Times New Roman" w:hAnsi="Times New Roman" w:cs="Times New Roman"/>
          <w:color w:val="262628"/>
          <w:sz w:val="24"/>
          <w:szCs w:val="24"/>
          <w:lang w:val="ru"/>
        </w:rPr>
      </w:pPr>
      <w:r w:rsidRPr="00FE6D68">
        <w:rPr>
          <w:rFonts w:ascii="Times New Roman" w:hAnsi="Times New Roman" w:cs="Times New Roman"/>
          <w:color w:val="262628"/>
          <w:sz w:val="24"/>
          <w:szCs w:val="24"/>
          <w:lang w:val="ru"/>
        </w:rPr>
        <w:t xml:space="preserve">10.3.11. Выбор организации, представляющей услуги по управлению, содержанию и ремонту недвижимого имущества, а также подбор кандидатуры управляющего и </w:t>
      </w:r>
      <w:r w:rsidRPr="00FE6D68">
        <w:rPr>
          <w:rFonts w:ascii="Times New Roman" w:hAnsi="Times New Roman" w:cs="Times New Roman"/>
          <w:color w:val="262628"/>
          <w:sz w:val="24"/>
          <w:szCs w:val="24"/>
          <w:lang w:val="ru"/>
        </w:rPr>
        <w:lastRenderedPageBreak/>
        <w:t>осуществление контроля за их деятельностью.</w:t>
      </w:r>
    </w:p>
    <w:p w14:paraId="566AC88E" w14:textId="59CEEF06" w:rsidR="00C7664F" w:rsidRDefault="00FE6D68" w:rsidP="00E14649">
      <w:pPr>
        <w:tabs>
          <w:tab w:val="left" w:pos="2973"/>
        </w:tabs>
        <w:spacing w:line="230" w:lineRule="auto"/>
        <w:jc w:val="both"/>
        <w:rPr>
          <w:rFonts w:ascii="Times New Roman" w:hAnsi="Times New Roman" w:cs="Times New Roman"/>
          <w:color w:val="262628"/>
          <w:sz w:val="24"/>
          <w:szCs w:val="24"/>
          <w:lang w:val="ru"/>
        </w:rPr>
      </w:pPr>
      <w:r w:rsidRPr="00E91DE0">
        <w:rPr>
          <w:rFonts w:ascii="Times New Roman" w:hAnsi="Times New Roman" w:cs="Times New Roman"/>
          <w:color w:val="262628"/>
          <w:sz w:val="24"/>
          <w:szCs w:val="24"/>
          <w:lang w:val="ru"/>
        </w:rPr>
        <w:t>10.3.</w:t>
      </w:r>
      <w:r w:rsidRPr="00FE6D68">
        <w:rPr>
          <w:rFonts w:ascii="Times New Roman" w:hAnsi="Times New Roman" w:cs="Times New Roman"/>
          <w:color w:val="262628"/>
          <w:sz w:val="24"/>
          <w:szCs w:val="24"/>
          <w:lang w:val="ru"/>
        </w:rPr>
        <w:t>12. Выполнение иных обязанностей, вытекающих из устава товарищества</w:t>
      </w:r>
      <w:r w:rsidR="00BE59E1">
        <w:rPr>
          <w:rFonts w:ascii="Times New Roman" w:hAnsi="Times New Roman" w:cs="Times New Roman"/>
          <w:color w:val="262628"/>
          <w:sz w:val="24"/>
          <w:szCs w:val="24"/>
          <w:lang w:val="ru"/>
        </w:rPr>
        <w:t>.</w:t>
      </w:r>
    </w:p>
    <w:p w14:paraId="19588A83" w14:textId="72B4ABBE" w:rsidR="00991EFF" w:rsidRDefault="00991EFF" w:rsidP="00E14649">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            </w:t>
      </w:r>
      <w:r w:rsidRPr="00991EFF">
        <w:rPr>
          <w:rFonts w:ascii="Times New Roman" w:hAnsi="Times New Roman" w:cs="Times New Roman"/>
          <w:color w:val="262628"/>
          <w:sz w:val="24"/>
          <w:szCs w:val="24"/>
          <w:lang w:val="ru"/>
        </w:rPr>
        <w:t>Правление имеет право распоряжаться</w:t>
      </w:r>
      <w:r>
        <w:rPr>
          <w:rFonts w:ascii="Times New Roman" w:hAnsi="Times New Roman" w:cs="Times New Roman"/>
          <w:color w:val="262628"/>
          <w:sz w:val="24"/>
          <w:szCs w:val="24"/>
          <w:lang w:val="ru"/>
        </w:rPr>
        <w:t xml:space="preserve"> </w:t>
      </w:r>
      <w:r w:rsidRPr="00991EFF">
        <w:rPr>
          <w:rFonts w:ascii="Times New Roman" w:hAnsi="Times New Roman" w:cs="Times New Roman"/>
          <w:color w:val="262628"/>
          <w:sz w:val="24"/>
          <w:szCs w:val="24"/>
          <w:lang w:val="ru"/>
        </w:rPr>
        <w:t>средствами товарищества,</w:t>
      </w:r>
      <w:r>
        <w:rPr>
          <w:rFonts w:ascii="Times New Roman" w:hAnsi="Times New Roman" w:cs="Times New Roman"/>
          <w:color w:val="262628"/>
          <w:sz w:val="24"/>
          <w:szCs w:val="24"/>
          <w:lang w:val="ru"/>
        </w:rPr>
        <w:t xml:space="preserve"> </w:t>
      </w:r>
      <w:r w:rsidRPr="00991EFF">
        <w:rPr>
          <w:rFonts w:ascii="Times New Roman" w:hAnsi="Times New Roman" w:cs="Times New Roman"/>
          <w:color w:val="262628"/>
          <w:sz w:val="24"/>
          <w:szCs w:val="24"/>
          <w:lang w:val="ru"/>
        </w:rPr>
        <w:t xml:space="preserve"> находящимися на счете в банке,  в соответствии  с финансовым  планом</w:t>
      </w:r>
      <w:r w:rsidR="00BE59E1">
        <w:rPr>
          <w:rFonts w:ascii="Times New Roman" w:hAnsi="Times New Roman" w:cs="Times New Roman"/>
          <w:color w:val="262628"/>
          <w:sz w:val="24"/>
          <w:szCs w:val="24"/>
          <w:lang w:val="ru"/>
        </w:rPr>
        <w:t>.</w:t>
      </w:r>
    </w:p>
    <w:p w14:paraId="3F79EFDC" w14:textId="535CF88C" w:rsidR="00991EFF" w:rsidRPr="00E91DE0" w:rsidRDefault="00991EFF" w:rsidP="00E14649">
      <w:pPr>
        <w:tabs>
          <w:tab w:val="left" w:pos="2973"/>
        </w:tabs>
        <w:spacing w:line="230" w:lineRule="auto"/>
        <w:jc w:val="both"/>
        <w:rPr>
          <w:rFonts w:ascii="Times New Roman" w:hAnsi="Times New Roman" w:cs="Times New Roman"/>
          <w:strike/>
          <w:color w:val="262628"/>
          <w:sz w:val="24"/>
          <w:szCs w:val="24"/>
          <w:lang w:val="ru"/>
        </w:rPr>
      </w:pPr>
      <w:r w:rsidRPr="00711180">
        <w:rPr>
          <w:rFonts w:ascii="Times New Roman" w:hAnsi="Times New Roman" w:cs="Times New Roman"/>
          <w:color w:val="262628"/>
          <w:sz w:val="24"/>
          <w:szCs w:val="24"/>
          <w:lang w:val="ru"/>
        </w:rPr>
        <w:t xml:space="preserve">10.4 Заседание  правления  </w:t>
      </w:r>
      <w:r w:rsidR="00BE59E1">
        <w:rPr>
          <w:rFonts w:ascii="Times New Roman" w:hAnsi="Times New Roman" w:cs="Times New Roman"/>
          <w:color w:val="262628"/>
          <w:sz w:val="24"/>
          <w:szCs w:val="24"/>
          <w:lang w:val="ru"/>
        </w:rPr>
        <w:t>созывается  его  председателем</w:t>
      </w:r>
      <w:r w:rsidR="00711180" w:rsidRPr="00711180">
        <w:rPr>
          <w:rFonts w:ascii="Times New Roman" w:hAnsi="Times New Roman" w:cs="Times New Roman"/>
          <w:color w:val="FF0000"/>
          <w:sz w:val="24"/>
          <w:szCs w:val="24"/>
          <w:lang w:val="ru"/>
        </w:rPr>
        <w:t xml:space="preserve"> </w:t>
      </w:r>
      <w:r w:rsidR="00711180" w:rsidRPr="004D14B2">
        <w:rPr>
          <w:rFonts w:ascii="Times New Roman" w:hAnsi="Times New Roman" w:cs="Times New Roman"/>
          <w:color w:val="FF0000"/>
          <w:sz w:val="24"/>
          <w:szCs w:val="24"/>
          <w:lang w:val="ru"/>
        </w:rPr>
        <w:t>не реже одного раза в квартал</w:t>
      </w:r>
    </w:p>
    <w:p w14:paraId="43F39CE5" w14:textId="30B7FBC3" w:rsidR="00991EFF" w:rsidRPr="00711180" w:rsidRDefault="00991EFF" w:rsidP="00E14649">
      <w:pPr>
        <w:tabs>
          <w:tab w:val="left" w:pos="2973"/>
        </w:tabs>
        <w:spacing w:line="230" w:lineRule="auto"/>
        <w:jc w:val="both"/>
        <w:rPr>
          <w:rFonts w:ascii="Times New Roman" w:hAnsi="Times New Roman" w:cs="Times New Roman"/>
          <w:color w:val="262628"/>
          <w:sz w:val="24"/>
          <w:szCs w:val="24"/>
          <w:lang w:val="ru"/>
        </w:rPr>
      </w:pPr>
      <w:r w:rsidRPr="00711180">
        <w:rPr>
          <w:rFonts w:ascii="Times New Roman" w:hAnsi="Times New Roman" w:cs="Times New Roman"/>
          <w:color w:val="262628"/>
          <w:sz w:val="24"/>
          <w:szCs w:val="24"/>
          <w:lang w:val="ru"/>
        </w:rPr>
        <w:t>10.5</w:t>
      </w:r>
      <w:r w:rsidRPr="00711180">
        <w:rPr>
          <w:rFonts w:ascii="Times New Roman" w:hAnsi="Times New Roman" w:cs="Times New Roman"/>
          <w:strike/>
          <w:color w:val="262628"/>
          <w:sz w:val="24"/>
          <w:szCs w:val="24"/>
          <w:highlight w:val="yellow"/>
          <w:lang w:val="ru"/>
        </w:rPr>
        <w:t>.  Заседание  правления  признается  правомочным  при участии  в  нем большинства членов   правления</w:t>
      </w:r>
      <w:r w:rsidRPr="00711180">
        <w:rPr>
          <w:rFonts w:ascii="Times New Roman" w:hAnsi="Times New Roman" w:cs="Times New Roman"/>
          <w:color w:val="262628"/>
          <w:sz w:val="24"/>
          <w:szCs w:val="24"/>
          <w:highlight w:val="yellow"/>
          <w:lang w:val="ru"/>
        </w:rPr>
        <w:t>.</w:t>
      </w:r>
      <w:r w:rsidR="00711180" w:rsidRPr="00711180">
        <w:rPr>
          <w:rFonts w:ascii="Times New Roman" w:hAnsi="Times New Roman" w:cs="Times New Roman"/>
          <w:color w:val="FF0000"/>
          <w:sz w:val="24"/>
          <w:szCs w:val="24"/>
          <w:lang w:val="ru"/>
        </w:rPr>
        <w:t xml:space="preserve"> </w:t>
      </w:r>
      <w:r w:rsidR="00711180" w:rsidRPr="004D14B2">
        <w:rPr>
          <w:rFonts w:ascii="Times New Roman" w:hAnsi="Times New Roman" w:cs="Times New Roman"/>
          <w:color w:val="FF0000"/>
          <w:sz w:val="24"/>
          <w:szCs w:val="24"/>
          <w:lang w:val="ru"/>
        </w:rPr>
        <w:t>Правление товарищества собственников жилья правомочно принимать решения, если на заседании правления товарищества присутствует не менее</w:t>
      </w:r>
      <w:r w:rsidR="00BE59E1">
        <w:rPr>
          <w:rFonts w:ascii="Times New Roman" w:hAnsi="Times New Roman" w:cs="Times New Roman"/>
          <w:color w:val="FF0000"/>
          <w:sz w:val="24"/>
          <w:szCs w:val="24"/>
          <w:lang w:val="ru"/>
        </w:rPr>
        <w:t>,</w:t>
      </w:r>
      <w:r w:rsidR="00711180" w:rsidRPr="004D14B2">
        <w:rPr>
          <w:rFonts w:ascii="Times New Roman" w:hAnsi="Times New Roman" w:cs="Times New Roman"/>
          <w:color w:val="FF0000"/>
          <w:sz w:val="24"/>
          <w:szCs w:val="24"/>
          <w:lang w:val="ru"/>
        </w:rPr>
        <w:t xml:space="preserve">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14:paraId="73D6CC17" w14:textId="5F4DD596" w:rsidR="00991EFF" w:rsidRPr="00711180" w:rsidRDefault="00991EFF" w:rsidP="00E14649">
      <w:pPr>
        <w:tabs>
          <w:tab w:val="left" w:pos="2973"/>
        </w:tabs>
        <w:spacing w:line="230" w:lineRule="auto"/>
        <w:jc w:val="both"/>
        <w:rPr>
          <w:rFonts w:ascii="Times New Roman" w:hAnsi="Times New Roman" w:cs="Times New Roman"/>
          <w:strike/>
          <w:color w:val="262628"/>
          <w:sz w:val="24"/>
          <w:szCs w:val="24"/>
          <w:highlight w:val="yellow"/>
          <w:lang w:val="ru"/>
        </w:rPr>
      </w:pPr>
      <w:r w:rsidRPr="00711180">
        <w:rPr>
          <w:rFonts w:ascii="Times New Roman" w:hAnsi="Times New Roman" w:cs="Times New Roman"/>
          <w:color w:val="262628"/>
          <w:sz w:val="24"/>
          <w:szCs w:val="24"/>
          <w:lang w:val="ru"/>
        </w:rPr>
        <w:t>10.6</w:t>
      </w:r>
      <w:r w:rsidRPr="00E91DE0">
        <w:rPr>
          <w:rFonts w:ascii="Times New Roman" w:hAnsi="Times New Roman" w:cs="Times New Roman"/>
          <w:strike/>
          <w:color w:val="262628"/>
          <w:sz w:val="24"/>
          <w:szCs w:val="24"/>
          <w:lang w:val="ru"/>
        </w:rPr>
        <w:t xml:space="preserve">  </w:t>
      </w:r>
      <w:r w:rsidRPr="00711180">
        <w:rPr>
          <w:rFonts w:ascii="Times New Roman" w:hAnsi="Times New Roman" w:cs="Times New Roman"/>
          <w:strike/>
          <w:color w:val="262628"/>
          <w:sz w:val="24"/>
          <w:szCs w:val="24"/>
          <w:highlight w:val="yellow"/>
          <w:lang w:val="ru"/>
        </w:rPr>
        <w:t>При  заключении  договора с управляющей  организацией  правление передает свои</w:t>
      </w:r>
    </w:p>
    <w:p w14:paraId="0273B725" w14:textId="418FAF83" w:rsidR="00E91DE0" w:rsidRPr="00711180" w:rsidRDefault="00991EFF" w:rsidP="00E14649">
      <w:pPr>
        <w:tabs>
          <w:tab w:val="left" w:pos="2973"/>
        </w:tabs>
        <w:spacing w:line="230" w:lineRule="auto"/>
        <w:jc w:val="both"/>
        <w:rPr>
          <w:rFonts w:ascii="Times New Roman" w:hAnsi="Times New Roman" w:cs="Times New Roman"/>
          <w:strike/>
          <w:color w:val="262628"/>
          <w:sz w:val="24"/>
          <w:szCs w:val="24"/>
          <w:lang w:val="ru"/>
        </w:rPr>
      </w:pPr>
      <w:r w:rsidRPr="00711180">
        <w:rPr>
          <w:rFonts w:ascii="Times New Roman" w:hAnsi="Times New Roman" w:cs="Times New Roman"/>
          <w:strike/>
          <w:color w:val="262628"/>
          <w:sz w:val="24"/>
          <w:szCs w:val="24"/>
          <w:highlight w:val="yellow"/>
          <w:lang w:val="ru"/>
        </w:rPr>
        <w:t>функции этой управляющей организации</w:t>
      </w:r>
      <w:r w:rsidRPr="00E91DE0">
        <w:rPr>
          <w:rFonts w:ascii="Times New Roman" w:hAnsi="Times New Roman" w:cs="Times New Roman"/>
          <w:strike/>
          <w:color w:val="262628"/>
          <w:sz w:val="24"/>
          <w:szCs w:val="24"/>
          <w:lang w:val="ru"/>
        </w:rPr>
        <w:t>.</w:t>
      </w:r>
      <w:r w:rsidR="00711180" w:rsidRPr="00711180">
        <w:rPr>
          <w:rFonts w:ascii="Times New Roman" w:hAnsi="Times New Roman" w:cs="Times New Roman"/>
          <w:color w:val="FF0000"/>
          <w:sz w:val="24"/>
          <w:szCs w:val="24"/>
          <w:lang w:val="ru"/>
        </w:rPr>
        <w:t xml:space="preserve"> </w:t>
      </w:r>
      <w:r w:rsidR="00711180" w:rsidRPr="00FE460C">
        <w:rPr>
          <w:rFonts w:ascii="Times New Roman" w:hAnsi="Times New Roman" w:cs="Times New Roman"/>
          <w:color w:val="FF0000"/>
          <w:sz w:val="24"/>
          <w:szCs w:val="24"/>
          <w:lang w:val="ru"/>
        </w:rPr>
        <w:t>Членом правления товарищества собственников жилья не может являться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r w:rsidR="00E91DE0" w:rsidRPr="00FE460C">
        <w:rPr>
          <w:rFonts w:ascii="Times New Roman" w:hAnsi="Times New Roman" w:cs="Times New Roman"/>
          <w:color w:val="FF0000"/>
          <w:sz w:val="24"/>
          <w:szCs w:val="24"/>
          <w:lang w:val="ru"/>
        </w:rPr>
        <w:t xml:space="preserve"> </w:t>
      </w:r>
    </w:p>
    <w:p w14:paraId="2C45BF50" w14:textId="4783EDDD" w:rsidR="00E91DE0" w:rsidRDefault="00E91DE0" w:rsidP="00E14649">
      <w:pPr>
        <w:tabs>
          <w:tab w:val="left" w:pos="2973"/>
        </w:tabs>
        <w:spacing w:line="230" w:lineRule="auto"/>
        <w:jc w:val="both"/>
        <w:rPr>
          <w:rFonts w:ascii="Times New Roman" w:hAnsi="Times New Roman" w:cs="Times New Roman"/>
          <w:color w:val="FF0000"/>
          <w:sz w:val="24"/>
          <w:szCs w:val="24"/>
          <w:lang w:val="ru"/>
        </w:rPr>
      </w:pPr>
      <w:r w:rsidRPr="004D14B2">
        <w:rPr>
          <w:rFonts w:ascii="Times New Roman" w:hAnsi="Times New Roman" w:cs="Times New Roman"/>
          <w:color w:val="FF0000"/>
          <w:sz w:val="24"/>
          <w:szCs w:val="24"/>
          <w:lang w:val="ru"/>
        </w:rPr>
        <w:t>10.</w:t>
      </w:r>
      <w:r w:rsidR="00711180">
        <w:rPr>
          <w:rFonts w:ascii="Times New Roman" w:hAnsi="Times New Roman" w:cs="Times New Roman"/>
          <w:color w:val="FF0000"/>
          <w:sz w:val="24"/>
          <w:szCs w:val="24"/>
          <w:lang w:val="ru"/>
        </w:rPr>
        <w:t>7</w:t>
      </w:r>
      <w:r w:rsidRPr="004D14B2">
        <w:rPr>
          <w:rFonts w:ascii="Times New Roman" w:hAnsi="Times New Roman" w:cs="Times New Roman"/>
          <w:color w:val="FF0000"/>
          <w:sz w:val="24"/>
          <w:szCs w:val="24"/>
          <w:lang w:val="ru"/>
        </w:rPr>
        <w:t xml:space="preserve"> Правление товарищества собственников жилья является исполнительным органом товарищества, подотчетным общему собранию членов товарищества.</w:t>
      </w:r>
    </w:p>
    <w:p w14:paraId="2B4921E9" w14:textId="52E1AB00" w:rsidR="005C3668" w:rsidRPr="004D14B2" w:rsidRDefault="005C3668" w:rsidP="00E14649">
      <w:pPr>
        <w:tabs>
          <w:tab w:val="left" w:pos="2973"/>
        </w:tabs>
        <w:spacing w:line="230" w:lineRule="auto"/>
        <w:jc w:val="both"/>
        <w:rPr>
          <w:rFonts w:ascii="Times New Roman" w:hAnsi="Times New Roman" w:cs="Times New Roman"/>
          <w:color w:val="FF0000"/>
          <w:sz w:val="24"/>
          <w:szCs w:val="24"/>
          <w:lang w:val="ru"/>
        </w:rPr>
      </w:pPr>
      <w:r>
        <w:rPr>
          <w:rFonts w:ascii="Times New Roman" w:hAnsi="Times New Roman" w:cs="Times New Roman"/>
          <w:color w:val="FF0000"/>
          <w:sz w:val="24"/>
          <w:szCs w:val="24"/>
          <w:lang w:val="ru"/>
        </w:rPr>
        <w:t xml:space="preserve">10.8 </w:t>
      </w:r>
      <w:r w:rsidRPr="005C3668">
        <w:rPr>
          <w:rFonts w:ascii="Times New Roman" w:hAnsi="Times New Roman" w:cs="Times New Roman"/>
          <w:color w:val="FF0000"/>
          <w:sz w:val="24"/>
          <w:szCs w:val="24"/>
          <w:lang w:val="ru"/>
        </w:rPr>
        <w:t>Правление т</w:t>
      </w:r>
      <w:r w:rsidR="00BE59E1">
        <w:rPr>
          <w:rFonts w:ascii="Times New Roman" w:hAnsi="Times New Roman" w:cs="Times New Roman"/>
          <w:color w:val="FF0000"/>
          <w:sz w:val="24"/>
          <w:szCs w:val="24"/>
          <w:lang w:val="ru"/>
        </w:rPr>
        <w:t>оварищества собственников жилья</w:t>
      </w:r>
      <w:r w:rsidRPr="005C3668">
        <w:rPr>
          <w:rFonts w:ascii="Times New Roman" w:hAnsi="Times New Roman" w:cs="Times New Roman"/>
          <w:color w:val="FF0000"/>
          <w:sz w:val="24"/>
          <w:szCs w:val="24"/>
          <w:lang w:val="ru"/>
        </w:rPr>
        <w:t xml:space="preserve"> обязано вести реестр собственников  домов, земельных участков</w:t>
      </w:r>
      <w:r w:rsidR="00BE59E1">
        <w:rPr>
          <w:rFonts w:ascii="Times New Roman" w:hAnsi="Times New Roman" w:cs="Times New Roman"/>
          <w:color w:val="FF0000"/>
          <w:sz w:val="24"/>
          <w:szCs w:val="24"/>
          <w:lang w:val="ru"/>
        </w:rPr>
        <w:t>,</w:t>
      </w:r>
      <w:r w:rsidRPr="005C3668">
        <w:rPr>
          <w:rFonts w:ascii="Times New Roman" w:hAnsi="Times New Roman" w:cs="Times New Roman"/>
          <w:color w:val="FF0000"/>
          <w:sz w:val="24"/>
          <w:szCs w:val="24"/>
          <w:lang w:val="ru"/>
        </w:rPr>
        <w:t xml:space="preserve"> который содержит сведения, позволяющие идентифицировать собственников  домов, земельных участков (фамилия, имя, отчество (при наличии) собственника, полное наименование и основной государственный регистрационный номер юридического лица, если собственником  дома, земельного участка является юридическое лицо. При поступлении в правление товарищества собственников жилья,  обращения в письменной форме,  собственника или его законного представителя, по инициативе которых созывается общее собрание собственников  домов, земельных участков, о предоставлении реестра собственников указанные лица обязаны в течение пяти дней с момента получения такого обращения предоставить собственнику или его законному представителю, этот реестр. Согласие собственников, домов, земельных участков на передачу персональных данных, содержащихся в реестре собственников, при предоставлении этого реестра, в целях созыва и организации проведения общего собрания собственников не требуется</w:t>
      </w:r>
    </w:p>
    <w:p w14:paraId="0AC934BD" w14:textId="6158644B" w:rsidR="00E91DE0" w:rsidRPr="004D14B2" w:rsidRDefault="00E91DE0" w:rsidP="00E91DE0">
      <w:pPr>
        <w:tabs>
          <w:tab w:val="left" w:pos="2973"/>
        </w:tabs>
        <w:spacing w:line="230" w:lineRule="auto"/>
        <w:rPr>
          <w:rFonts w:ascii="Times New Roman" w:hAnsi="Times New Roman" w:cs="Times New Roman"/>
          <w:color w:val="FF0000"/>
          <w:sz w:val="24"/>
          <w:szCs w:val="24"/>
          <w:lang w:val="ru"/>
        </w:rPr>
      </w:pPr>
    </w:p>
    <w:p w14:paraId="2E23ABA5" w14:textId="68F4287C" w:rsidR="00991EFF" w:rsidRDefault="00991EFF" w:rsidP="00A04FB1">
      <w:pPr>
        <w:tabs>
          <w:tab w:val="left" w:pos="2973"/>
        </w:tabs>
        <w:spacing w:line="230" w:lineRule="auto"/>
        <w:jc w:val="center"/>
        <w:rPr>
          <w:rFonts w:ascii="Times New Roman" w:hAnsi="Times New Roman" w:cs="Times New Roman"/>
          <w:b/>
          <w:bCs/>
          <w:color w:val="262628"/>
          <w:sz w:val="24"/>
          <w:szCs w:val="24"/>
          <w:lang w:val="ru-RU"/>
        </w:rPr>
      </w:pPr>
      <w:r w:rsidRPr="005D0B67">
        <w:rPr>
          <w:rFonts w:ascii="Times New Roman" w:hAnsi="Times New Roman" w:cs="Times New Roman"/>
          <w:b/>
          <w:bCs/>
          <w:color w:val="262628"/>
          <w:sz w:val="24"/>
          <w:szCs w:val="24"/>
          <w:lang w:val="ru-RU"/>
        </w:rPr>
        <w:t>11.     Председатель  правления</w:t>
      </w:r>
    </w:p>
    <w:p w14:paraId="2B9965BB" w14:textId="77777777" w:rsidR="00991EFF" w:rsidRDefault="00991EFF" w:rsidP="00991EFF">
      <w:pPr>
        <w:tabs>
          <w:tab w:val="left" w:pos="2973"/>
        </w:tabs>
        <w:spacing w:line="230" w:lineRule="auto"/>
        <w:rPr>
          <w:rFonts w:ascii="Times New Roman" w:hAnsi="Times New Roman" w:cs="Times New Roman"/>
          <w:b/>
          <w:bCs/>
          <w:color w:val="262628"/>
          <w:sz w:val="24"/>
          <w:szCs w:val="24"/>
          <w:lang w:val="ru-RU"/>
        </w:rPr>
      </w:pPr>
    </w:p>
    <w:p w14:paraId="2057CA04" w14:textId="297C9629" w:rsidR="00991EFF" w:rsidRPr="00991EFF" w:rsidRDefault="00991EFF" w:rsidP="00991EFF">
      <w:pPr>
        <w:tabs>
          <w:tab w:val="left" w:pos="2973"/>
        </w:tabs>
        <w:spacing w:line="230" w:lineRule="auto"/>
        <w:rPr>
          <w:rFonts w:ascii="Times New Roman" w:hAnsi="Times New Roman" w:cs="Times New Roman"/>
          <w:b/>
          <w:bCs/>
          <w:color w:val="262628"/>
          <w:sz w:val="24"/>
          <w:szCs w:val="24"/>
          <w:lang w:val="ru-RU"/>
        </w:rPr>
      </w:pPr>
      <w:r w:rsidRPr="00991EFF">
        <w:rPr>
          <w:rFonts w:ascii="Times New Roman" w:hAnsi="Times New Roman" w:cs="Times New Roman"/>
          <w:color w:val="262628"/>
          <w:sz w:val="24"/>
          <w:szCs w:val="24"/>
          <w:lang w:val="ru"/>
        </w:rPr>
        <w:t>11.1.  Председатель  правления избирается  на срок работы правления.</w:t>
      </w:r>
    </w:p>
    <w:p w14:paraId="784BC944" w14:textId="366A12EA" w:rsidR="00991EFF" w:rsidRDefault="00991EFF" w:rsidP="00991EFF">
      <w:pPr>
        <w:tabs>
          <w:tab w:val="left" w:pos="2973"/>
        </w:tabs>
        <w:spacing w:line="230" w:lineRule="auto"/>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11.2 </w:t>
      </w:r>
      <w:r w:rsidRPr="00991EFF">
        <w:rPr>
          <w:rFonts w:ascii="Times New Roman" w:hAnsi="Times New Roman" w:cs="Times New Roman"/>
          <w:color w:val="262628"/>
          <w:sz w:val="24"/>
          <w:szCs w:val="24"/>
          <w:lang w:val="ru"/>
        </w:rPr>
        <w:t>. Председатель обеспечивает выполнение решений правления, руководит текущей деятельностью товарищества  и имеет право давать обязательные указания и   распоряжения всем  должностным  лицам товарищества</w:t>
      </w:r>
      <w:r w:rsidR="00BE59E1">
        <w:rPr>
          <w:rFonts w:ascii="Times New Roman" w:hAnsi="Times New Roman" w:cs="Times New Roman"/>
          <w:color w:val="262628"/>
          <w:sz w:val="24"/>
          <w:szCs w:val="24"/>
          <w:lang w:val="ru"/>
        </w:rPr>
        <w:t>.</w:t>
      </w:r>
    </w:p>
    <w:p w14:paraId="7AFD2B3F" w14:textId="1E6474C6" w:rsidR="00A04FB1" w:rsidRDefault="00A04FB1" w:rsidP="00A04FB1">
      <w:pPr>
        <w:tabs>
          <w:tab w:val="left" w:pos="2973"/>
        </w:tabs>
        <w:spacing w:line="230" w:lineRule="auto"/>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 xml:space="preserve">           Переизбрание председателя и освобождение  его от  полномочий осуществляется по решению общего собрания</w:t>
      </w:r>
      <w:r w:rsidR="00BE59E1">
        <w:rPr>
          <w:rFonts w:ascii="Times New Roman" w:hAnsi="Times New Roman" w:cs="Times New Roman"/>
          <w:color w:val="262628"/>
          <w:sz w:val="24"/>
          <w:szCs w:val="24"/>
          <w:lang w:val="ru"/>
        </w:rPr>
        <w:t>.</w:t>
      </w:r>
    </w:p>
    <w:p w14:paraId="69CA772F" w14:textId="0EE09AA3" w:rsidR="005D0B67" w:rsidRPr="005D0B67" w:rsidRDefault="00A04FB1" w:rsidP="005D0B67">
      <w:pPr>
        <w:widowControl/>
        <w:adjustRightInd w:val="0"/>
        <w:spacing w:before="200"/>
        <w:ind w:firstLine="540"/>
        <w:jc w:val="both"/>
        <w:rPr>
          <w:rFonts w:ascii="Times New Roman" w:hAnsi="Times New Roman" w:cs="Times New Roman"/>
          <w:color w:val="FF0000"/>
          <w:sz w:val="24"/>
          <w:szCs w:val="24"/>
          <w:lang w:val="ru"/>
        </w:rPr>
      </w:pPr>
      <w:r>
        <w:rPr>
          <w:rFonts w:ascii="Times New Roman" w:hAnsi="Times New Roman" w:cs="Times New Roman"/>
          <w:color w:val="262628"/>
          <w:sz w:val="24"/>
          <w:szCs w:val="24"/>
          <w:lang w:val="ru"/>
        </w:rPr>
        <w:t xml:space="preserve">11.3 </w:t>
      </w:r>
      <w:r w:rsidRPr="00A04FB1">
        <w:rPr>
          <w:rFonts w:ascii="Times New Roman" w:hAnsi="Times New Roman" w:cs="Times New Roman"/>
          <w:color w:val="262628"/>
          <w:sz w:val="24"/>
          <w:szCs w:val="24"/>
          <w:lang w:val="ru"/>
        </w:rPr>
        <w:t xml:space="preserve">Председатель  </w:t>
      </w:r>
      <w:r w:rsidRPr="005D0B67">
        <w:rPr>
          <w:rFonts w:ascii="Times New Roman" w:hAnsi="Times New Roman" w:cs="Times New Roman"/>
          <w:strike/>
          <w:color w:val="262628"/>
          <w:sz w:val="24"/>
          <w:szCs w:val="24"/>
          <w:highlight w:val="yellow"/>
          <w:lang w:val="ru"/>
        </w:rPr>
        <w:t>действуя  от  имени  товарищества</w:t>
      </w:r>
      <w:r w:rsidR="005D0B67" w:rsidRPr="005D0B67">
        <w:rPr>
          <w:rFonts w:ascii="Times New Roman" w:hAnsi="Times New Roman" w:cs="Times New Roman"/>
          <w:color w:val="262628"/>
          <w:sz w:val="24"/>
          <w:szCs w:val="24"/>
          <w:lang w:val="ru"/>
        </w:rPr>
        <w:t xml:space="preserve"> </w:t>
      </w:r>
      <w:r w:rsidR="005D0B67" w:rsidRPr="005D0B67">
        <w:rPr>
          <w:rFonts w:ascii="Times New Roman" w:hAnsi="Times New Roman" w:cs="Times New Roman"/>
          <w:color w:val="FF0000"/>
          <w:sz w:val="24"/>
          <w:szCs w:val="24"/>
          <w:lang w:val="ru"/>
        </w:rPr>
        <w:t>действует без доверенности от имени товарищества</w:t>
      </w:r>
      <w:r w:rsidRPr="005D0B67">
        <w:rPr>
          <w:rFonts w:ascii="Times New Roman" w:hAnsi="Times New Roman" w:cs="Times New Roman"/>
          <w:color w:val="FF0000"/>
          <w:sz w:val="24"/>
          <w:szCs w:val="24"/>
          <w:lang w:val="ru"/>
        </w:rPr>
        <w:t xml:space="preserve">, </w:t>
      </w:r>
      <w:r w:rsidRPr="00A04FB1">
        <w:rPr>
          <w:rFonts w:ascii="Times New Roman" w:hAnsi="Times New Roman" w:cs="Times New Roman"/>
          <w:color w:val="262628"/>
          <w:sz w:val="24"/>
          <w:szCs w:val="24"/>
          <w:lang w:val="ru"/>
        </w:rPr>
        <w:t xml:space="preserve"> подписывает  платежные документы и совершает сделки, которые  в  соответствии  с  законодательством  и  Уставом  не подлежат  обязательному  одобрению  правлением  или общим  собранием,</w:t>
      </w:r>
      <w:r>
        <w:rPr>
          <w:rFonts w:ascii="Times New Roman" w:hAnsi="Times New Roman" w:cs="Times New Roman"/>
          <w:color w:val="262628"/>
          <w:sz w:val="24"/>
          <w:szCs w:val="24"/>
          <w:lang w:val="ru"/>
        </w:rPr>
        <w:t xml:space="preserve"> </w:t>
      </w:r>
      <w:r w:rsidRPr="00A04FB1">
        <w:rPr>
          <w:rFonts w:ascii="Times New Roman" w:hAnsi="Times New Roman" w:cs="Times New Roman"/>
          <w:color w:val="262628"/>
          <w:sz w:val="24"/>
          <w:szCs w:val="24"/>
          <w:lang w:val="ru"/>
        </w:rPr>
        <w:t>разрабатывает  и выносит  на  утверждение  общего   собрания   правила   внутреннего   распорядка   для обслуживающего  персонала  товарищества,   положение  об оплате их труда</w:t>
      </w:r>
      <w:r w:rsidR="005D0B67">
        <w:rPr>
          <w:rFonts w:ascii="Times New Roman" w:hAnsi="Times New Roman" w:cs="Times New Roman"/>
          <w:color w:val="262628"/>
          <w:sz w:val="24"/>
          <w:szCs w:val="24"/>
          <w:lang w:val="ru"/>
        </w:rPr>
        <w:t>,</w:t>
      </w:r>
      <w:r w:rsidR="005D0B67" w:rsidRPr="005D0B67">
        <w:rPr>
          <w:rFonts w:ascii="Times New Roman" w:hAnsi="Times New Roman" w:cs="Times New Roman"/>
          <w:color w:val="262628"/>
          <w:sz w:val="24"/>
          <w:szCs w:val="24"/>
          <w:lang w:val="ru"/>
        </w:rPr>
        <w:t xml:space="preserve"> </w:t>
      </w:r>
      <w:r w:rsidR="005D0B67" w:rsidRPr="005D0B67">
        <w:rPr>
          <w:rFonts w:ascii="Times New Roman" w:hAnsi="Times New Roman" w:cs="Times New Roman"/>
          <w:color w:val="FF0000"/>
          <w:sz w:val="24"/>
          <w:szCs w:val="24"/>
          <w:lang w:val="ru"/>
        </w:rPr>
        <w:t xml:space="preserve">утверждение иных внутренних </w:t>
      </w:r>
      <w:r w:rsidR="005D0B67" w:rsidRPr="005D0B67">
        <w:rPr>
          <w:rFonts w:ascii="Times New Roman" w:hAnsi="Times New Roman" w:cs="Times New Roman"/>
          <w:color w:val="FF0000"/>
          <w:sz w:val="24"/>
          <w:szCs w:val="24"/>
          <w:lang w:val="ru"/>
        </w:rPr>
        <w:lastRenderedPageBreak/>
        <w:t>документов товарищества, предусмотренных настоящим уставом товарищества и решениями общего собрания членов товарищества.</w:t>
      </w:r>
    </w:p>
    <w:p w14:paraId="549070EE" w14:textId="174B2F5A" w:rsidR="00A04FB1" w:rsidRPr="005D0B67" w:rsidRDefault="00A04FB1" w:rsidP="00A04FB1">
      <w:pPr>
        <w:tabs>
          <w:tab w:val="left" w:pos="2973"/>
        </w:tabs>
        <w:spacing w:line="230" w:lineRule="auto"/>
        <w:rPr>
          <w:rFonts w:ascii="Times New Roman" w:hAnsi="Times New Roman" w:cs="Times New Roman"/>
          <w:color w:val="FF0000"/>
          <w:sz w:val="24"/>
          <w:szCs w:val="24"/>
          <w:lang w:val="ru"/>
        </w:rPr>
      </w:pPr>
    </w:p>
    <w:p w14:paraId="46A7A84F" w14:textId="5B2013C6" w:rsidR="00A04FB1" w:rsidRPr="00A04FB1" w:rsidRDefault="00A04FB1" w:rsidP="00A04FB1">
      <w:pPr>
        <w:pStyle w:val="3"/>
        <w:keepNext w:val="0"/>
        <w:keepLines w:val="0"/>
        <w:tabs>
          <w:tab w:val="left" w:pos="4354"/>
        </w:tabs>
        <w:spacing w:before="1"/>
        <w:ind w:left="-207"/>
        <w:jc w:val="center"/>
        <w:rPr>
          <w:rFonts w:ascii="Times New Roman" w:eastAsia="Courier New" w:hAnsi="Times New Roman" w:cs="Times New Roman"/>
          <w:b/>
          <w:bCs/>
          <w:color w:val="262628"/>
          <w:lang w:val="ru-RU"/>
        </w:rPr>
      </w:pPr>
      <w:r>
        <w:rPr>
          <w:rFonts w:ascii="Times New Roman" w:eastAsia="Courier New" w:hAnsi="Times New Roman" w:cs="Times New Roman"/>
          <w:b/>
          <w:bCs/>
          <w:color w:val="262628"/>
          <w:lang w:val="ru-RU"/>
        </w:rPr>
        <w:t xml:space="preserve">12. </w:t>
      </w:r>
      <w:r w:rsidR="00E4707E" w:rsidRPr="00E4707E">
        <w:rPr>
          <w:rFonts w:ascii="Times New Roman" w:eastAsia="Courier New" w:hAnsi="Times New Roman" w:cs="Times New Roman"/>
          <w:b/>
          <w:bCs/>
          <w:color w:val="FF0000"/>
          <w:lang w:val="ru-RU"/>
        </w:rPr>
        <w:t>Ревизионная комиссия</w:t>
      </w:r>
      <w:r w:rsidR="00E4707E">
        <w:rPr>
          <w:rFonts w:ascii="Times New Roman" w:eastAsia="Courier New" w:hAnsi="Times New Roman" w:cs="Times New Roman"/>
          <w:b/>
          <w:bCs/>
          <w:color w:val="262628"/>
          <w:lang w:val="ru-RU"/>
        </w:rPr>
        <w:t>(</w:t>
      </w:r>
      <w:r>
        <w:rPr>
          <w:rFonts w:ascii="Times New Roman" w:eastAsia="Courier New" w:hAnsi="Times New Roman" w:cs="Times New Roman"/>
          <w:b/>
          <w:bCs/>
          <w:color w:val="262628"/>
          <w:lang w:val="ru-RU"/>
        </w:rPr>
        <w:t xml:space="preserve"> </w:t>
      </w:r>
      <w:r w:rsidRPr="00A04FB1">
        <w:rPr>
          <w:rFonts w:ascii="Times New Roman" w:eastAsia="Courier New" w:hAnsi="Times New Roman" w:cs="Times New Roman"/>
          <w:b/>
          <w:bCs/>
          <w:color w:val="262628"/>
          <w:lang w:val="ru-RU"/>
        </w:rPr>
        <w:t>Ревизор</w:t>
      </w:r>
      <w:r w:rsidR="00E4707E">
        <w:rPr>
          <w:rFonts w:ascii="Times New Roman" w:eastAsia="Courier New" w:hAnsi="Times New Roman" w:cs="Times New Roman"/>
          <w:b/>
          <w:bCs/>
          <w:color w:val="262628"/>
          <w:lang w:val="ru-RU"/>
        </w:rPr>
        <w:t>)</w:t>
      </w:r>
    </w:p>
    <w:p w14:paraId="3E8C1B1C" w14:textId="281C5D98" w:rsidR="00E4707E" w:rsidRPr="00E4707E" w:rsidRDefault="00A04FB1" w:rsidP="00E4707E">
      <w:pPr>
        <w:widowControl/>
        <w:adjustRightInd w:val="0"/>
        <w:jc w:val="both"/>
        <w:rPr>
          <w:rFonts w:ascii="Times New Roman" w:hAnsi="Times New Roman" w:cs="Times New Roman"/>
          <w:color w:val="FF0000"/>
          <w:sz w:val="24"/>
          <w:szCs w:val="24"/>
          <w:lang w:val="ru"/>
        </w:rPr>
      </w:pPr>
      <w:r w:rsidRPr="00A04FB1">
        <w:rPr>
          <w:rFonts w:ascii="Times New Roman" w:hAnsi="Times New Roman" w:cs="Times New Roman"/>
          <w:color w:val="262628"/>
          <w:sz w:val="24"/>
          <w:szCs w:val="24"/>
          <w:lang w:val="ru"/>
        </w:rPr>
        <w:t>12.</w:t>
      </w:r>
      <w:r w:rsidRPr="00A04FB1">
        <w:rPr>
          <w:rFonts w:ascii="Times New Roman" w:hAnsi="Times New Roman" w:cs="Times New Roman"/>
          <w:color w:val="262628"/>
          <w:sz w:val="24"/>
          <w:szCs w:val="24"/>
          <w:lang w:val="ru"/>
        </w:rPr>
        <w:tab/>
        <w:t>1</w:t>
      </w:r>
      <w:r w:rsidRPr="00E4707E">
        <w:rPr>
          <w:rFonts w:ascii="Times New Roman" w:hAnsi="Times New Roman" w:cs="Times New Roman"/>
          <w:strike/>
          <w:color w:val="262628"/>
          <w:sz w:val="24"/>
          <w:szCs w:val="24"/>
          <w:highlight w:val="yellow"/>
          <w:lang w:val="ru"/>
        </w:rPr>
        <w:t>.    Для   осуществления   контроля  за  деятельностью товарищества   общее  собрание избирает  ревизора  из числа членов  товарищества  сроком на   2  (Два) года.</w:t>
      </w:r>
      <w:r w:rsidR="00E4707E" w:rsidRPr="00E4707E">
        <w:rPr>
          <w:rFonts w:ascii="Arial" w:eastAsiaTheme="minorHAnsi" w:hAnsi="Arial" w:cs="Arial"/>
          <w:sz w:val="20"/>
          <w:szCs w:val="20"/>
          <w:highlight w:val="lightGray"/>
          <w:lang w:val="ru-RU"/>
        </w:rPr>
        <w:t xml:space="preserve"> </w:t>
      </w:r>
      <w:r w:rsidR="00E4707E" w:rsidRPr="00E4707E">
        <w:rPr>
          <w:rFonts w:ascii="Times New Roman" w:hAnsi="Times New Roman" w:cs="Times New Roman"/>
          <w:color w:val="FF0000"/>
          <w:sz w:val="24"/>
          <w:szCs w:val="24"/>
          <w:lang w:val="ru"/>
        </w:rPr>
        <w:t>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14:paraId="27B33294" w14:textId="1FF8D552" w:rsidR="00A04FB1" w:rsidRPr="00E4707E" w:rsidRDefault="00A04FB1" w:rsidP="00473265">
      <w:pPr>
        <w:pStyle w:val="a3"/>
        <w:tabs>
          <w:tab w:val="left" w:pos="931"/>
        </w:tabs>
        <w:spacing w:before="175"/>
        <w:ind w:left="113" w:right="1082" w:firstLine="501"/>
        <w:contextualSpacing/>
        <w:rPr>
          <w:rFonts w:ascii="Times New Roman" w:hAnsi="Times New Roman" w:cs="Times New Roman"/>
          <w:strike/>
          <w:color w:val="FF0000"/>
          <w:sz w:val="24"/>
          <w:szCs w:val="24"/>
          <w:lang w:val="ru"/>
        </w:rPr>
      </w:pPr>
    </w:p>
    <w:p w14:paraId="0EBAC387" w14:textId="77777777" w:rsidR="00A04FB1" w:rsidRPr="005F66DD" w:rsidRDefault="00A04FB1" w:rsidP="00473265">
      <w:pPr>
        <w:pStyle w:val="a3"/>
        <w:tabs>
          <w:tab w:val="left" w:pos="931"/>
        </w:tabs>
        <w:spacing w:before="175"/>
        <w:ind w:left="113" w:right="1082" w:firstLine="501"/>
        <w:contextualSpacing/>
        <w:rPr>
          <w:rFonts w:ascii="Times New Roman" w:hAnsi="Times New Roman" w:cs="Times New Roman"/>
          <w:strike/>
          <w:color w:val="262628"/>
          <w:sz w:val="24"/>
          <w:szCs w:val="24"/>
          <w:highlight w:val="yellow"/>
          <w:lang w:val="ru"/>
        </w:rPr>
      </w:pPr>
      <w:r w:rsidRPr="005F66DD">
        <w:rPr>
          <w:rFonts w:ascii="Times New Roman" w:hAnsi="Times New Roman" w:cs="Times New Roman"/>
          <w:strike/>
          <w:color w:val="262628"/>
          <w:sz w:val="24"/>
          <w:szCs w:val="24"/>
          <w:highlight w:val="yellow"/>
          <w:lang w:val="ru"/>
        </w:rPr>
        <w:t>12.2. Ревизор:</w:t>
      </w:r>
    </w:p>
    <w:p w14:paraId="21A362A7" w14:textId="6E255ED5" w:rsidR="00A04FB1" w:rsidRPr="005F66DD" w:rsidRDefault="00A04FB1" w:rsidP="00473265">
      <w:pPr>
        <w:pStyle w:val="a3"/>
        <w:tabs>
          <w:tab w:val="left" w:pos="931"/>
        </w:tabs>
        <w:spacing w:before="175"/>
        <w:ind w:left="113" w:right="1082" w:firstLine="501"/>
        <w:contextualSpacing/>
        <w:rPr>
          <w:rFonts w:ascii="Times New Roman" w:hAnsi="Times New Roman" w:cs="Times New Roman"/>
          <w:strike/>
          <w:color w:val="262628"/>
          <w:sz w:val="24"/>
          <w:szCs w:val="24"/>
          <w:highlight w:val="yellow"/>
          <w:lang w:val="ru"/>
        </w:rPr>
      </w:pPr>
      <w:r w:rsidRPr="005F66DD">
        <w:rPr>
          <w:rFonts w:ascii="Times New Roman" w:hAnsi="Times New Roman" w:cs="Times New Roman"/>
          <w:strike/>
          <w:color w:val="262628"/>
          <w:sz w:val="24"/>
          <w:szCs w:val="24"/>
          <w:highlight w:val="yellow"/>
          <w:lang w:val="ru"/>
        </w:rPr>
        <w:t>12.2.1</w:t>
      </w:r>
      <w:r w:rsidR="00473265" w:rsidRPr="005F66DD">
        <w:rPr>
          <w:rFonts w:ascii="Times New Roman" w:hAnsi="Times New Roman" w:cs="Times New Roman"/>
          <w:strike/>
          <w:color w:val="262628"/>
          <w:sz w:val="24"/>
          <w:szCs w:val="24"/>
          <w:highlight w:val="yellow"/>
          <w:lang w:val="ru"/>
        </w:rPr>
        <w:t xml:space="preserve"> </w:t>
      </w:r>
      <w:r w:rsidRPr="005F66DD">
        <w:rPr>
          <w:rFonts w:ascii="Times New Roman" w:hAnsi="Times New Roman" w:cs="Times New Roman"/>
          <w:strike/>
          <w:color w:val="262628"/>
          <w:sz w:val="24"/>
          <w:szCs w:val="24"/>
          <w:highlight w:val="yellow"/>
          <w:lang w:val="ru"/>
        </w:rPr>
        <w:tab/>
        <w:t xml:space="preserve">Проводит плановые ревизии финансово-хозяйственной </w:t>
      </w:r>
      <w:r w:rsidR="00C34020" w:rsidRPr="005F66DD">
        <w:rPr>
          <w:rFonts w:ascii="Times New Roman" w:hAnsi="Times New Roman" w:cs="Times New Roman"/>
          <w:strike/>
          <w:color w:val="262628"/>
          <w:sz w:val="24"/>
          <w:szCs w:val="24"/>
          <w:highlight w:val="yellow"/>
          <w:lang w:val="ru"/>
        </w:rPr>
        <w:t>д</w:t>
      </w:r>
      <w:r w:rsidRPr="005F66DD">
        <w:rPr>
          <w:rFonts w:ascii="Times New Roman" w:hAnsi="Times New Roman" w:cs="Times New Roman"/>
          <w:strike/>
          <w:color w:val="262628"/>
          <w:sz w:val="24"/>
          <w:szCs w:val="24"/>
          <w:highlight w:val="yellow"/>
          <w:lang w:val="ru"/>
        </w:rPr>
        <w:t>еятельности товарищества  не реже одного  раза  в год.</w:t>
      </w:r>
    </w:p>
    <w:p w14:paraId="68E26EEB" w14:textId="77777777" w:rsidR="00473265" w:rsidRPr="005F66DD" w:rsidRDefault="00A04FB1" w:rsidP="00473265">
      <w:pPr>
        <w:pStyle w:val="a3"/>
        <w:tabs>
          <w:tab w:val="left" w:pos="931"/>
        </w:tabs>
        <w:spacing w:before="175"/>
        <w:ind w:left="113" w:right="1082" w:firstLine="501"/>
        <w:contextualSpacing/>
        <w:rPr>
          <w:rFonts w:ascii="Times New Roman" w:hAnsi="Times New Roman" w:cs="Times New Roman"/>
          <w:strike/>
          <w:color w:val="262628"/>
          <w:sz w:val="24"/>
          <w:szCs w:val="24"/>
          <w:highlight w:val="yellow"/>
          <w:lang w:val="ru"/>
        </w:rPr>
      </w:pPr>
      <w:r w:rsidRPr="005F66DD">
        <w:rPr>
          <w:rFonts w:ascii="Times New Roman" w:hAnsi="Times New Roman" w:cs="Times New Roman"/>
          <w:strike/>
          <w:color w:val="262628"/>
          <w:sz w:val="24"/>
          <w:szCs w:val="24"/>
          <w:highlight w:val="yellow"/>
          <w:lang w:val="ru"/>
        </w:rPr>
        <w:t>12.3.2   Представляет   общему  собранию   заключение по  бюджету, годовому   отчету  и</w:t>
      </w:r>
      <w:r w:rsidR="00473265" w:rsidRPr="005F66DD">
        <w:rPr>
          <w:rFonts w:ascii="Times New Roman" w:hAnsi="Times New Roman" w:cs="Times New Roman"/>
          <w:strike/>
          <w:color w:val="262628"/>
          <w:sz w:val="24"/>
          <w:szCs w:val="24"/>
          <w:highlight w:val="yellow"/>
          <w:lang w:val="ru"/>
        </w:rPr>
        <w:t xml:space="preserve"> </w:t>
      </w:r>
      <w:r w:rsidRPr="005F66DD">
        <w:rPr>
          <w:rFonts w:ascii="Times New Roman" w:hAnsi="Times New Roman" w:cs="Times New Roman"/>
          <w:strike/>
          <w:color w:val="262628"/>
          <w:sz w:val="24"/>
          <w:szCs w:val="24"/>
          <w:highlight w:val="yellow"/>
          <w:lang w:val="ru"/>
        </w:rPr>
        <w:t>размерам обязательных  платежей  и взносов.</w:t>
      </w:r>
    </w:p>
    <w:p w14:paraId="47D26391" w14:textId="748663E0" w:rsidR="00A04FB1" w:rsidRPr="005F66DD" w:rsidRDefault="00473265" w:rsidP="00904CCF">
      <w:pPr>
        <w:pStyle w:val="a3"/>
        <w:tabs>
          <w:tab w:val="left" w:pos="931"/>
        </w:tabs>
        <w:ind w:left="737" w:hanging="737"/>
        <w:rPr>
          <w:rFonts w:ascii="Times New Roman" w:hAnsi="Times New Roman" w:cs="Times New Roman"/>
          <w:strike/>
          <w:color w:val="262628"/>
          <w:sz w:val="24"/>
          <w:szCs w:val="24"/>
          <w:lang w:val="ru"/>
        </w:rPr>
      </w:pPr>
      <w:r w:rsidRPr="005F66DD">
        <w:rPr>
          <w:rFonts w:ascii="Times New Roman" w:hAnsi="Times New Roman" w:cs="Times New Roman"/>
          <w:strike/>
          <w:color w:val="262628"/>
          <w:sz w:val="24"/>
          <w:szCs w:val="24"/>
          <w:highlight w:val="yellow"/>
          <w:lang w:val="ru"/>
        </w:rPr>
        <w:t xml:space="preserve">12.3.3 </w:t>
      </w:r>
      <w:r w:rsidR="00A04FB1" w:rsidRPr="005F66DD">
        <w:rPr>
          <w:rFonts w:ascii="Times New Roman" w:hAnsi="Times New Roman" w:cs="Times New Roman"/>
          <w:strike/>
          <w:color w:val="262628"/>
          <w:sz w:val="24"/>
          <w:szCs w:val="24"/>
          <w:highlight w:val="yellow"/>
          <w:lang w:val="ru"/>
        </w:rPr>
        <w:t>Отчитывается   перед  общим  собранием  о  своей деятельности</w:t>
      </w:r>
      <w:r w:rsidR="00A04FB1" w:rsidRPr="005F66DD">
        <w:rPr>
          <w:rFonts w:ascii="Times New Roman" w:hAnsi="Times New Roman" w:cs="Times New Roman"/>
          <w:color w:val="262628"/>
          <w:sz w:val="24"/>
          <w:szCs w:val="24"/>
          <w:highlight w:val="yellow"/>
          <w:lang w:val="ru"/>
        </w:rPr>
        <w:t>.</w:t>
      </w:r>
    </w:p>
    <w:p w14:paraId="6C478547" w14:textId="646D6787" w:rsidR="00841250" w:rsidRPr="005F66DD" w:rsidRDefault="005F66DD" w:rsidP="00BE59E1">
      <w:pPr>
        <w:adjustRightInd w:val="0"/>
        <w:ind w:left="737" w:hanging="737"/>
        <w:jc w:val="both"/>
        <w:rPr>
          <w:rFonts w:ascii="Times New Roman" w:hAnsi="Times New Roman" w:cs="Times New Roman"/>
          <w:color w:val="FF0000"/>
          <w:sz w:val="24"/>
          <w:szCs w:val="24"/>
          <w:lang w:val="ru"/>
        </w:rPr>
      </w:pPr>
      <w:r w:rsidRPr="005F66DD">
        <w:rPr>
          <w:rFonts w:ascii="Times New Roman" w:hAnsi="Times New Roman" w:cs="Times New Roman"/>
          <w:color w:val="FF0000"/>
          <w:sz w:val="24"/>
          <w:szCs w:val="24"/>
          <w:lang w:val="ru"/>
        </w:rPr>
        <w:t>12.2</w:t>
      </w:r>
      <w:r w:rsidR="00841250" w:rsidRPr="005F66DD">
        <w:rPr>
          <w:rFonts w:ascii="Times New Roman" w:hAnsi="Times New Roman" w:cs="Times New Roman"/>
          <w:color w:val="FF0000"/>
          <w:sz w:val="24"/>
          <w:szCs w:val="24"/>
          <w:lang w:val="ru"/>
        </w:rPr>
        <w:t>. Ревизионная комиссия (ревизор) товарищества собственников жилья:</w:t>
      </w:r>
    </w:p>
    <w:p w14:paraId="0ED0E1D1" w14:textId="5F227B43" w:rsidR="00841250" w:rsidRPr="005F66DD" w:rsidRDefault="005F66DD" w:rsidP="00BE59E1">
      <w:pPr>
        <w:adjustRightInd w:val="0"/>
        <w:ind w:left="737" w:hanging="737"/>
        <w:jc w:val="both"/>
        <w:rPr>
          <w:rFonts w:ascii="Times New Roman" w:hAnsi="Times New Roman" w:cs="Times New Roman"/>
          <w:color w:val="FF0000"/>
          <w:sz w:val="24"/>
          <w:szCs w:val="24"/>
          <w:lang w:val="ru"/>
        </w:rPr>
      </w:pPr>
      <w:r w:rsidRPr="005F66DD">
        <w:rPr>
          <w:rFonts w:ascii="Times New Roman" w:hAnsi="Times New Roman" w:cs="Times New Roman"/>
          <w:color w:val="FF0000"/>
          <w:sz w:val="24"/>
          <w:szCs w:val="24"/>
          <w:lang w:val="ru"/>
        </w:rPr>
        <w:t>12.2.1 П</w:t>
      </w:r>
      <w:r w:rsidR="00841250" w:rsidRPr="005F66DD">
        <w:rPr>
          <w:rFonts w:ascii="Times New Roman" w:hAnsi="Times New Roman" w:cs="Times New Roman"/>
          <w:color w:val="FF0000"/>
          <w:sz w:val="24"/>
          <w:szCs w:val="24"/>
          <w:lang w:val="ru"/>
        </w:rPr>
        <w:t>роводит не реже чем один раз в год ревизии финансовой деятельности товарищества;</w:t>
      </w:r>
    </w:p>
    <w:p w14:paraId="7E73CD7D" w14:textId="217C9130" w:rsidR="00841250" w:rsidRPr="005F66DD" w:rsidRDefault="005F66DD" w:rsidP="00BE59E1">
      <w:pPr>
        <w:adjustRightInd w:val="0"/>
        <w:ind w:left="737" w:hanging="737"/>
        <w:jc w:val="both"/>
        <w:rPr>
          <w:rFonts w:ascii="Times New Roman" w:hAnsi="Times New Roman" w:cs="Times New Roman"/>
          <w:color w:val="FF0000"/>
          <w:sz w:val="24"/>
          <w:szCs w:val="24"/>
          <w:lang w:val="ru"/>
        </w:rPr>
      </w:pPr>
      <w:r w:rsidRPr="005F66DD">
        <w:rPr>
          <w:rFonts w:ascii="Times New Roman" w:hAnsi="Times New Roman" w:cs="Times New Roman"/>
          <w:color w:val="FF0000"/>
          <w:sz w:val="24"/>
          <w:szCs w:val="24"/>
          <w:lang w:val="ru"/>
        </w:rPr>
        <w:t>12.2.2 П</w:t>
      </w:r>
      <w:r w:rsidR="00841250" w:rsidRPr="005F66DD">
        <w:rPr>
          <w:rFonts w:ascii="Times New Roman" w:hAnsi="Times New Roman" w:cs="Times New Roman"/>
          <w:color w:val="FF0000"/>
          <w:sz w:val="24"/>
          <w:szCs w:val="24"/>
          <w:lang w:val="ru"/>
        </w:rPr>
        <w:t>редставляет общему собранию членов товарищества заключение по результатам проверки годовой бухгалтерской (финансовой) отчетности товарищества;</w:t>
      </w:r>
    </w:p>
    <w:p w14:paraId="63CC72B6" w14:textId="4C6E55F4" w:rsidR="00841250" w:rsidRPr="005F66DD" w:rsidRDefault="005F66DD" w:rsidP="00BE59E1">
      <w:pPr>
        <w:adjustRightInd w:val="0"/>
        <w:ind w:left="737" w:hanging="737"/>
        <w:jc w:val="both"/>
        <w:rPr>
          <w:rFonts w:ascii="Times New Roman" w:hAnsi="Times New Roman" w:cs="Times New Roman"/>
          <w:color w:val="FF0000"/>
          <w:sz w:val="24"/>
          <w:szCs w:val="24"/>
          <w:lang w:val="ru"/>
        </w:rPr>
      </w:pPr>
      <w:r w:rsidRPr="005F66DD">
        <w:rPr>
          <w:rFonts w:ascii="Times New Roman" w:hAnsi="Times New Roman" w:cs="Times New Roman"/>
          <w:color w:val="FF0000"/>
          <w:sz w:val="24"/>
          <w:szCs w:val="24"/>
          <w:lang w:val="ru"/>
        </w:rPr>
        <w:t>12.2.3 П</w:t>
      </w:r>
      <w:r w:rsidR="00841250" w:rsidRPr="005F66DD">
        <w:rPr>
          <w:rFonts w:ascii="Times New Roman" w:hAnsi="Times New Roman" w:cs="Times New Roman"/>
          <w:color w:val="FF0000"/>
          <w:sz w:val="24"/>
          <w:szCs w:val="24"/>
          <w:lang w:val="ru"/>
        </w:rPr>
        <w:t>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14:paraId="35599D5D" w14:textId="38F8C297" w:rsidR="00841250" w:rsidRPr="00B63A0F" w:rsidRDefault="005F66DD" w:rsidP="00BE59E1">
      <w:pPr>
        <w:adjustRightInd w:val="0"/>
        <w:ind w:left="737" w:hanging="737"/>
        <w:jc w:val="both"/>
        <w:rPr>
          <w:rFonts w:ascii="Times New Roman" w:hAnsi="Times New Roman" w:cs="Times New Roman"/>
          <w:color w:val="262628"/>
          <w:sz w:val="24"/>
          <w:szCs w:val="24"/>
          <w:lang w:val="ru"/>
        </w:rPr>
      </w:pPr>
      <w:r w:rsidRPr="005F66DD">
        <w:rPr>
          <w:rFonts w:ascii="Times New Roman" w:hAnsi="Times New Roman" w:cs="Times New Roman"/>
          <w:color w:val="FF0000"/>
          <w:sz w:val="24"/>
          <w:szCs w:val="24"/>
          <w:lang w:val="ru"/>
        </w:rPr>
        <w:t>12.2.4 О</w:t>
      </w:r>
      <w:r w:rsidR="00841250" w:rsidRPr="005F66DD">
        <w:rPr>
          <w:rFonts w:ascii="Times New Roman" w:hAnsi="Times New Roman" w:cs="Times New Roman"/>
          <w:color w:val="FF0000"/>
          <w:sz w:val="24"/>
          <w:szCs w:val="24"/>
          <w:lang w:val="ru"/>
        </w:rPr>
        <w:t>тчитывается перед общим собранием членов товарищества о своей деятельности</w:t>
      </w:r>
      <w:r w:rsidR="00841250" w:rsidRPr="005F66DD">
        <w:rPr>
          <w:rFonts w:ascii="Times New Roman" w:hAnsi="Times New Roman" w:cs="Times New Roman"/>
          <w:color w:val="262628"/>
          <w:sz w:val="24"/>
          <w:szCs w:val="24"/>
          <w:lang w:val="ru"/>
        </w:rPr>
        <w:t>.</w:t>
      </w:r>
    </w:p>
    <w:p w14:paraId="6D427D6D" w14:textId="77777777" w:rsidR="00A04FB1" w:rsidRPr="00841250" w:rsidRDefault="00A04FB1" w:rsidP="00904CCF">
      <w:pPr>
        <w:pStyle w:val="a3"/>
        <w:ind w:left="737" w:hanging="737"/>
        <w:rPr>
          <w:rFonts w:ascii="Times New Roman" w:hAnsi="Times New Roman" w:cs="Times New Roman"/>
          <w:color w:val="262628"/>
          <w:sz w:val="24"/>
          <w:szCs w:val="24"/>
          <w:lang w:val="ru-RU"/>
        </w:rPr>
      </w:pPr>
    </w:p>
    <w:p w14:paraId="2AD2B0F1" w14:textId="7C15976B" w:rsidR="00A04FB1" w:rsidRPr="00A04FB1" w:rsidRDefault="00473265" w:rsidP="00A04FB1">
      <w:pPr>
        <w:pStyle w:val="3"/>
        <w:keepNext w:val="0"/>
        <w:keepLines w:val="0"/>
        <w:tabs>
          <w:tab w:val="left" w:pos="4354"/>
        </w:tabs>
        <w:spacing w:before="1"/>
        <w:ind w:left="-207"/>
        <w:jc w:val="center"/>
        <w:rPr>
          <w:rFonts w:ascii="Times New Roman" w:eastAsia="Courier New" w:hAnsi="Times New Roman" w:cs="Times New Roman"/>
          <w:b/>
          <w:bCs/>
          <w:color w:val="262628"/>
          <w:lang w:val="ru-RU"/>
        </w:rPr>
      </w:pPr>
      <w:r>
        <w:rPr>
          <w:rFonts w:ascii="Times New Roman" w:eastAsia="Courier New" w:hAnsi="Times New Roman" w:cs="Times New Roman"/>
          <w:b/>
          <w:bCs/>
          <w:color w:val="262628"/>
          <w:lang w:val="ru-RU"/>
        </w:rPr>
        <w:t xml:space="preserve">13. </w:t>
      </w:r>
      <w:r w:rsidR="00A04FB1" w:rsidRPr="00A04FB1">
        <w:rPr>
          <w:rFonts w:ascii="Times New Roman" w:eastAsia="Courier New" w:hAnsi="Times New Roman" w:cs="Times New Roman"/>
          <w:b/>
          <w:bCs/>
          <w:color w:val="262628"/>
          <w:lang w:val="ru-RU"/>
        </w:rPr>
        <w:t>Реорганизация и ликвидация товарищества</w:t>
      </w:r>
    </w:p>
    <w:p w14:paraId="6FDAC838" w14:textId="70804FB1" w:rsidR="00A04FB1" w:rsidRDefault="00A04FB1" w:rsidP="00BE59E1">
      <w:pPr>
        <w:tabs>
          <w:tab w:val="left" w:pos="2973"/>
        </w:tabs>
        <w:spacing w:line="230" w:lineRule="auto"/>
        <w:jc w:val="both"/>
        <w:rPr>
          <w:rFonts w:ascii="Times New Roman" w:hAnsi="Times New Roman" w:cs="Times New Roman"/>
          <w:color w:val="262628"/>
          <w:sz w:val="24"/>
          <w:szCs w:val="24"/>
          <w:lang w:val="ru"/>
        </w:rPr>
      </w:pPr>
      <w:r w:rsidRPr="00473265">
        <w:rPr>
          <w:rFonts w:ascii="Times New Roman" w:hAnsi="Times New Roman" w:cs="Times New Roman"/>
          <w:color w:val="262628"/>
          <w:sz w:val="24"/>
          <w:szCs w:val="24"/>
          <w:lang w:val="ru"/>
        </w:rPr>
        <w:t>13.1  Реорганизация и  ликвидация   товарищества  производятся  на  основании и в порядке, установленном  гражданским  законодательством.</w:t>
      </w:r>
    </w:p>
    <w:p w14:paraId="35DE892B" w14:textId="1FC8B68B" w:rsidR="00BC6CAA" w:rsidRDefault="00BC6CAA" w:rsidP="00BE59E1">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13.2 Товарищество ликвидируется в установленных гражданским законодательством случаях, в том числе:</w:t>
      </w:r>
    </w:p>
    <w:p w14:paraId="49E41BA1" w14:textId="5999165C" w:rsidR="00BC6CAA" w:rsidRDefault="00BC6CAA" w:rsidP="00BE59E1">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п</w:t>
      </w:r>
      <w:r w:rsidRPr="00BC6CAA">
        <w:rPr>
          <w:rFonts w:ascii="Times New Roman" w:hAnsi="Times New Roman" w:cs="Times New Roman"/>
          <w:color w:val="262628"/>
          <w:sz w:val="24"/>
          <w:szCs w:val="24"/>
          <w:lang w:val="ru"/>
        </w:rPr>
        <w:t>о решению общего собрания</w:t>
      </w:r>
      <w:r w:rsidR="00BE59E1">
        <w:rPr>
          <w:rFonts w:ascii="Times New Roman" w:hAnsi="Times New Roman" w:cs="Times New Roman"/>
          <w:color w:val="262628"/>
          <w:sz w:val="24"/>
          <w:szCs w:val="24"/>
          <w:lang w:val="ru"/>
        </w:rPr>
        <w:t xml:space="preserve"> </w:t>
      </w:r>
      <w:r w:rsidRPr="00BC6CAA">
        <w:rPr>
          <w:rFonts w:ascii="Times New Roman" w:hAnsi="Times New Roman" w:cs="Times New Roman"/>
          <w:color w:val="262628"/>
          <w:sz w:val="24"/>
          <w:szCs w:val="24"/>
          <w:lang w:val="ru"/>
        </w:rPr>
        <w:t xml:space="preserve">- в случаях физического уничтожения комплекса недвижимого имущества </w:t>
      </w:r>
      <w:r w:rsidRPr="00BE59E1">
        <w:rPr>
          <w:rFonts w:ascii="Times New Roman" w:hAnsi="Times New Roman" w:cs="Times New Roman"/>
          <w:color w:val="262628"/>
          <w:sz w:val="24"/>
          <w:szCs w:val="24"/>
          <w:lang w:val="ru"/>
        </w:rPr>
        <w:t>в кондоми</w:t>
      </w:r>
      <w:r w:rsidR="00C34020" w:rsidRPr="00BE59E1">
        <w:rPr>
          <w:rFonts w:ascii="Times New Roman" w:hAnsi="Times New Roman" w:cs="Times New Roman"/>
          <w:color w:val="262628"/>
          <w:sz w:val="24"/>
          <w:szCs w:val="24"/>
          <w:lang w:val="ru"/>
        </w:rPr>
        <w:t>н</w:t>
      </w:r>
      <w:r w:rsidRPr="00BE59E1">
        <w:rPr>
          <w:rFonts w:ascii="Times New Roman" w:hAnsi="Times New Roman" w:cs="Times New Roman"/>
          <w:color w:val="262628"/>
          <w:sz w:val="24"/>
          <w:szCs w:val="24"/>
          <w:lang w:val="ru"/>
        </w:rPr>
        <w:t>иуме</w:t>
      </w:r>
      <w:r w:rsidRPr="00BC6CAA">
        <w:rPr>
          <w:rFonts w:ascii="Times New Roman" w:hAnsi="Times New Roman" w:cs="Times New Roman"/>
          <w:color w:val="262628"/>
          <w:sz w:val="24"/>
          <w:szCs w:val="24"/>
          <w:lang w:val="ru"/>
        </w:rPr>
        <w:t xml:space="preserve"> </w:t>
      </w:r>
      <w:r w:rsidR="00B63A0F" w:rsidRPr="00BE59E1">
        <w:rPr>
          <w:rFonts w:ascii="Times New Roman" w:hAnsi="Times New Roman" w:cs="Times New Roman"/>
          <w:color w:val="262628"/>
          <w:sz w:val="24"/>
          <w:szCs w:val="24"/>
          <w:lang w:val="ru"/>
        </w:rPr>
        <w:t>Товариществе</w:t>
      </w:r>
      <w:r w:rsidR="00B63A0F">
        <w:rPr>
          <w:rFonts w:ascii="Times New Roman" w:hAnsi="Times New Roman" w:cs="Times New Roman"/>
          <w:color w:val="262628"/>
          <w:sz w:val="24"/>
          <w:szCs w:val="24"/>
          <w:lang w:val="ru"/>
        </w:rPr>
        <w:t xml:space="preserve"> </w:t>
      </w:r>
      <w:r w:rsidRPr="00BC6CAA">
        <w:rPr>
          <w:rFonts w:ascii="Times New Roman" w:hAnsi="Times New Roman" w:cs="Times New Roman"/>
          <w:color w:val="262628"/>
          <w:sz w:val="24"/>
          <w:szCs w:val="24"/>
          <w:lang w:val="ru"/>
        </w:rPr>
        <w:t xml:space="preserve">или в связи  с изменением способа управления </w:t>
      </w:r>
      <w:r w:rsidRPr="00BE59E1">
        <w:rPr>
          <w:rFonts w:ascii="Times New Roman" w:hAnsi="Times New Roman" w:cs="Times New Roman"/>
          <w:color w:val="262628"/>
          <w:sz w:val="24"/>
          <w:szCs w:val="24"/>
          <w:lang w:val="ru"/>
        </w:rPr>
        <w:t>кондоми</w:t>
      </w:r>
      <w:r w:rsidR="00C34020" w:rsidRPr="00BE59E1">
        <w:rPr>
          <w:rFonts w:ascii="Times New Roman" w:hAnsi="Times New Roman" w:cs="Times New Roman"/>
          <w:color w:val="262628"/>
          <w:sz w:val="24"/>
          <w:szCs w:val="24"/>
          <w:lang w:val="ru"/>
        </w:rPr>
        <w:t>н</w:t>
      </w:r>
      <w:r w:rsidRPr="00BE59E1">
        <w:rPr>
          <w:rFonts w:ascii="Times New Roman" w:hAnsi="Times New Roman" w:cs="Times New Roman"/>
          <w:color w:val="262628"/>
          <w:sz w:val="24"/>
          <w:szCs w:val="24"/>
          <w:lang w:val="ru"/>
        </w:rPr>
        <w:t>иумом</w:t>
      </w:r>
      <w:r w:rsidR="00B63A0F" w:rsidRPr="00BE59E1">
        <w:rPr>
          <w:rFonts w:ascii="Times New Roman" w:hAnsi="Times New Roman" w:cs="Times New Roman"/>
          <w:color w:val="262628"/>
          <w:sz w:val="24"/>
          <w:szCs w:val="24"/>
          <w:lang w:val="ru"/>
        </w:rPr>
        <w:t xml:space="preserve"> Товариществом.</w:t>
      </w:r>
    </w:p>
    <w:p w14:paraId="6B12109E" w14:textId="3AAD0D49"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t>по    решению  суда   -    на   основании   требования    органов   исполнительной   власти   или</w:t>
      </w:r>
      <w:r>
        <w:rPr>
          <w:rFonts w:ascii="Times New Roman" w:hAnsi="Times New Roman" w:cs="Times New Roman"/>
          <w:color w:val="262628"/>
          <w:sz w:val="24"/>
          <w:szCs w:val="24"/>
          <w:lang w:val="ru"/>
        </w:rPr>
        <w:t xml:space="preserve"> </w:t>
      </w:r>
      <w:r w:rsidRPr="00BC6CAA">
        <w:rPr>
          <w:rFonts w:ascii="Times New Roman" w:hAnsi="Times New Roman" w:cs="Times New Roman"/>
          <w:color w:val="262628"/>
          <w:sz w:val="24"/>
          <w:szCs w:val="24"/>
          <w:lang w:val="ru"/>
        </w:rPr>
        <w:t xml:space="preserve">местного </w:t>
      </w:r>
      <w:r>
        <w:rPr>
          <w:rFonts w:ascii="Times New Roman" w:hAnsi="Times New Roman" w:cs="Times New Roman"/>
          <w:color w:val="262628"/>
          <w:sz w:val="24"/>
          <w:szCs w:val="24"/>
          <w:lang w:val="ru"/>
        </w:rPr>
        <w:t>с</w:t>
      </w:r>
      <w:r w:rsidRPr="00BC6CAA">
        <w:rPr>
          <w:rFonts w:ascii="Times New Roman" w:hAnsi="Times New Roman" w:cs="Times New Roman"/>
          <w:color w:val="262628"/>
          <w:sz w:val="24"/>
          <w:szCs w:val="24"/>
          <w:lang w:val="ru"/>
        </w:rPr>
        <w:t xml:space="preserve">амоуправления </w:t>
      </w:r>
      <w:r>
        <w:rPr>
          <w:rFonts w:ascii="Times New Roman" w:hAnsi="Times New Roman" w:cs="Times New Roman"/>
          <w:color w:val="262628"/>
          <w:sz w:val="24"/>
          <w:szCs w:val="24"/>
          <w:lang w:val="ru"/>
        </w:rPr>
        <w:t xml:space="preserve"> </w:t>
      </w:r>
      <w:r w:rsidRPr="00BC6CAA">
        <w:rPr>
          <w:rFonts w:ascii="Times New Roman" w:hAnsi="Times New Roman" w:cs="Times New Roman"/>
          <w:color w:val="262628"/>
          <w:sz w:val="24"/>
          <w:szCs w:val="24"/>
          <w:lang w:val="ru"/>
        </w:rPr>
        <w:t xml:space="preserve"> (в    связи    с    устойчивой   финансовой </w:t>
      </w:r>
      <w:r>
        <w:rPr>
          <w:rFonts w:ascii="Times New Roman" w:hAnsi="Times New Roman" w:cs="Times New Roman"/>
          <w:color w:val="262628"/>
          <w:sz w:val="24"/>
          <w:szCs w:val="24"/>
          <w:lang w:val="ru"/>
        </w:rPr>
        <w:t>н</w:t>
      </w:r>
      <w:r w:rsidRPr="00BC6CAA">
        <w:rPr>
          <w:rFonts w:ascii="Times New Roman" w:hAnsi="Times New Roman" w:cs="Times New Roman"/>
          <w:color w:val="262628"/>
          <w:sz w:val="24"/>
          <w:szCs w:val="24"/>
          <w:lang w:val="ru"/>
        </w:rPr>
        <w:t xml:space="preserve">есостоятельностью товарищества  и </w:t>
      </w:r>
      <w:proofErr w:type="spellStart"/>
      <w:r w:rsidRPr="00BC6CAA">
        <w:rPr>
          <w:rFonts w:ascii="Times New Roman" w:hAnsi="Times New Roman" w:cs="Times New Roman"/>
          <w:color w:val="262628"/>
          <w:sz w:val="24"/>
          <w:szCs w:val="24"/>
          <w:lang w:val="ru"/>
        </w:rPr>
        <w:t>т.д</w:t>
      </w:r>
      <w:proofErr w:type="spellEnd"/>
      <w:r w:rsidRPr="00BC6CAA">
        <w:rPr>
          <w:rFonts w:ascii="Times New Roman" w:hAnsi="Times New Roman" w:cs="Times New Roman"/>
          <w:color w:val="262628"/>
          <w:sz w:val="24"/>
          <w:szCs w:val="24"/>
          <w:lang w:val="ru"/>
        </w:rPr>
        <w:t>,).</w:t>
      </w:r>
    </w:p>
    <w:p w14:paraId="2F146BB2" w14:textId="0CEC5CE6"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t>13.3.    Порядок    ликвидации  товарищества:</w:t>
      </w:r>
    </w:p>
    <w:p w14:paraId="3D744D87" w14:textId="0335E675"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t xml:space="preserve">13.3.1 . Управление  </w:t>
      </w:r>
      <w:r w:rsidR="00473742" w:rsidRPr="00BE59E1">
        <w:rPr>
          <w:rFonts w:ascii="Times New Roman" w:hAnsi="Times New Roman" w:cs="Times New Roman"/>
          <w:color w:val="262628"/>
          <w:sz w:val="24"/>
          <w:szCs w:val="24"/>
          <w:lang w:val="ru"/>
        </w:rPr>
        <w:t>кондоминиумом Товариществ</w:t>
      </w:r>
      <w:r w:rsidR="00BE59E1">
        <w:rPr>
          <w:rFonts w:ascii="Times New Roman" w:hAnsi="Times New Roman" w:cs="Times New Roman"/>
          <w:color w:val="262628"/>
          <w:sz w:val="24"/>
          <w:szCs w:val="24"/>
          <w:lang w:val="ru"/>
        </w:rPr>
        <w:t>ом</w:t>
      </w:r>
      <w:r w:rsidRPr="00BC6CAA">
        <w:rPr>
          <w:rFonts w:ascii="Times New Roman" w:hAnsi="Times New Roman" w:cs="Times New Roman"/>
          <w:color w:val="262628"/>
          <w:sz w:val="24"/>
          <w:szCs w:val="24"/>
          <w:lang w:val="ru"/>
        </w:rPr>
        <w:t xml:space="preserve"> переходит  от  правления  товарищества  к ликвидационной  комиссии  с  момента  принятия   решения  о ликвидации.</w:t>
      </w:r>
    </w:p>
    <w:p w14:paraId="31CF00EC" w14:textId="77777777"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t>13.3.2.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товарищества,  порядке  и  сроке  заявления  требований  его  кредиторов.  Срок  заявления требований  кредиторами  не  может  быть  менее  чем  два   месяца   со   дня   публикации   о ликвидации товарищества.</w:t>
      </w:r>
    </w:p>
    <w:p w14:paraId="6D631F25" w14:textId="62B48AD1"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t>13.3.3.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товарищества.</w:t>
      </w:r>
    </w:p>
    <w:p w14:paraId="0EAEBE3D" w14:textId="77777777"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t>13.3.4.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товарищества,    перечне   предъявляемых   кредиторами   требований,    а  также о результатах   их  рассмотрения.</w:t>
      </w:r>
    </w:p>
    <w:p w14:paraId="60C4DDEF" w14:textId="2E60EEBF" w:rsidR="00BC6CAA" w:rsidRPr="00BC6CAA" w:rsidRDefault="00BC6CAA" w:rsidP="00BE59E1">
      <w:pPr>
        <w:tabs>
          <w:tab w:val="left" w:pos="2973"/>
        </w:tabs>
        <w:spacing w:line="230" w:lineRule="auto"/>
        <w:jc w:val="both"/>
        <w:rPr>
          <w:rFonts w:ascii="Times New Roman" w:hAnsi="Times New Roman" w:cs="Times New Roman"/>
          <w:color w:val="262628"/>
          <w:sz w:val="24"/>
          <w:szCs w:val="24"/>
          <w:lang w:val="ru"/>
        </w:rPr>
      </w:pPr>
      <w:r w:rsidRPr="00BC6CAA">
        <w:rPr>
          <w:rFonts w:ascii="Times New Roman" w:hAnsi="Times New Roman" w:cs="Times New Roman"/>
          <w:color w:val="262628"/>
          <w:sz w:val="24"/>
          <w:szCs w:val="24"/>
          <w:lang w:val="ru"/>
        </w:rPr>
        <w:lastRenderedPageBreak/>
        <w:t>13.3.5. Выплата денежных сумм кредиторам ликвидируемого товарищества производится ликвидационной комиссией</w:t>
      </w:r>
      <w:r w:rsidR="00B34B1E">
        <w:rPr>
          <w:rFonts w:ascii="Times New Roman" w:hAnsi="Times New Roman" w:cs="Times New Roman"/>
          <w:color w:val="262628"/>
          <w:sz w:val="24"/>
          <w:szCs w:val="24"/>
          <w:lang w:val="ru"/>
        </w:rPr>
        <w:t xml:space="preserve"> </w:t>
      </w:r>
      <w:r w:rsidRPr="00BC6CAA">
        <w:rPr>
          <w:rFonts w:ascii="Times New Roman" w:hAnsi="Times New Roman" w:cs="Times New Roman"/>
          <w:color w:val="262628"/>
          <w:sz w:val="24"/>
          <w:szCs w:val="24"/>
          <w:lang w:val="ru"/>
        </w:rPr>
        <w:t>в  порядке очередности,</w:t>
      </w:r>
      <w:r w:rsidR="00D056A5">
        <w:rPr>
          <w:rFonts w:ascii="Times New Roman" w:hAnsi="Times New Roman" w:cs="Times New Roman"/>
          <w:color w:val="262628"/>
          <w:sz w:val="24"/>
          <w:szCs w:val="24"/>
          <w:lang w:val="ru"/>
        </w:rPr>
        <w:t xml:space="preserve"> </w:t>
      </w:r>
      <w:r w:rsidRPr="00BC6CAA">
        <w:rPr>
          <w:rFonts w:ascii="Times New Roman" w:hAnsi="Times New Roman" w:cs="Times New Roman"/>
          <w:color w:val="262628"/>
          <w:sz w:val="24"/>
          <w:szCs w:val="24"/>
          <w:lang w:val="ru"/>
        </w:rPr>
        <w:t>установленной действующим законодательством.</w:t>
      </w:r>
    </w:p>
    <w:p w14:paraId="2976FB39" w14:textId="5DE6DEA6" w:rsidR="00A04FB1" w:rsidRDefault="007817C3" w:rsidP="00BE59E1">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13.3.6. После завершения расчетов</w:t>
      </w:r>
      <w:r w:rsidR="00D056A5">
        <w:rPr>
          <w:rFonts w:ascii="Times New Roman" w:hAnsi="Times New Roman" w:cs="Times New Roman"/>
          <w:color w:val="262628"/>
          <w:sz w:val="24"/>
          <w:szCs w:val="24"/>
          <w:lang w:val="ru"/>
        </w:rPr>
        <w:t xml:space="preserve"> с кредиторами ликвидационная комиссия  с</w:t>
      </w:r>
      <w:r w:rsidR="00BE59E1">
        <w:rPr>
          <w:rFonts w:ascii="Times New Roman" w:hAnsi="Times New Roman" w:cs="Times New Roman"/>
          <w:color w:val="262628"/>
          <w:sz w:val="24"/>
          <w:szCs w:val="24"/>
          <w:lang w:val="ru"/>
        </w:rPr>
        <w:t>оставляет ликвидационный баланс</w:t>
      </w:r>
      <w:r w:rsidR="00D056A5">
        <w:rPr>
          <w:rFonts w:ascii="Times New Roman" w:hAnsi="Times New Roman" w:cs="Times New Roman"/>
          <w:color w:val="262628"/>
          <w:sz w:val="24"/>
          <w:szCs w:val="24"/>
          <w:lang w:val="ru"/>
        </w:rPr>
        <w:t>, который утверждается общим собранием членов товарищества или органом, принявшим решение о ликвидации товарищества, по согласованию с регистрирующим органом.</w:t>
      </w:r>
    </w:p>
    <w:p w14:paraId="228C1A2E" w14:textId="3D2B41D2" w:rsidR="00D056A5" w:rsidRDefault="00D056A5" w:rsidP="00BE59E1">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13.3.7. При ликвидации товарищества имущество товарищества, оставшееся после расчетов с кредиторами, распределяется , как правило</w:t>
      </w:r>
      <w:r w:rsidR="00B34B1E">
        <w:rPr>
          <w:rFonts w:ascii="Times New Roman" w:hAnsi="Times New Roman" w:cs="Times New Roman"/>
          <w:color w:val="262628"/>
          <w:sz w:val="24"/>
          <w:szCs w:val="24"/>
          <w:lang w:val="ru"/>
        </w:rPr>
        <w:t xml:space="preserve">, </w:t>
      </w:r>
      <w:r>
        <w:rPr>
          <w:rFonts w:ascii="Times New Roman" w:hAnsi="Times New Roman" w:cs="Times New Roman"/>
          <w:color w:val="262628"/>
          <w:sz w:val="24"/>
          <w:szCs w:val="24"/>
          <w:lang w:val="ru"/>
        </w:rPr>
        <w:t>в соответствии с долями участия членов товарищества.</w:t>
      </w:r>
    </w:p>
    <w:p w14:paraId="5F621F0D" w14:textId="77777777" w:rsidR="00BE59E1" w:rsidRDefault="00D056A5" w:rsidP="00BE59E1">
      <w:pPr>
        <w:tabs>
          <w:tab w:val="left" w:pos="2973"/>
        </w:tabs>
        <w:spacing w:line="230" w:lineRule="auto"/>
        <w:jc w:val="both"/>
        <w:rPr>
          <w:rFonts w:ascii="Times New Roman" w:hAnsi="Times New Roman" w:cs="Times New Roman"/>
          <w:color w:val="262628"/>
          <w:sz w:val="24"/>
          <w:szCs w:val="24"/>
          <w:lang w:val="ru"/>
        </w:rPr>
      </w:pPr>
      <w:r>
        <w:rPr>
          <w:rFonts w:ascii="Times New Roman" w:hAnsi="Times New Roman" w:cs="Times New Roman"/>
          <w:color w:val="262628"/>
          <w:sz w:val="24"/>
          <w:szCs w:val="24"/>
          <w:lang w:val="ru"/>
        </w:rPr>
        <w:t>13.3.8 Ликвидация товарищества считается завершенной, а товарищество- прекратившим существование после внесения</w:t>
      </w:r>
      <w:r w:rsidR="00B34B1E">
        <w:rPr>
          <w:rFonts w:ascii="Times New Roman" w:hAnsi="Times New Roman" w:cs="Times New Roman"/>
          <w:color w:val="262628"/>
          <w:sz w:val="24"/>
          <w:szCs w:val="24"/>
          <w:lang w:val="ru"/>
        </w:rPr>
        <w:t xml:space="preserve"> </w:t>
      </w:r>
      <w:r>
        <w:rPr>
          <w:rFonts w:ascii="Times New Roman" w:hAnsi="Times New Roman" w:cs="Times New Roman"/>
          <w:color w:val="262628"/>
          <w:sz w:val="24"/>
          <w:szCs w:val="24"/>
          <w:lang w:val="ru"/>
        </w:rPr>
        <w:t>об этом записи в Единый государственный реестр юридических лиц.</w:t>
      </w:r>
    </w:p>
    <w:p w14:paraId="1B2D3128" w14:textId="77777777" w:rsidR="00BE59E1" w:rsidRDefault="00BE59E1" w:rsidP="00BE59E1">
      <w:pPr>
        <w:tabs>
          <w:tab w:val="left" w:pos="2973"/>
        </w:tabs>
        <w:spacing w:line="230" w:lineRule="auto"/>
        <w:jc w:val="both"/>
        <w:rPr>
          <w:rFonts w:ascii="Times New Roman" w:hAnsi="Times New Roman" w:cs="Times New Roman"/>
          <w:color w:val="262628"/>
          <w:sz w:val="24"/>
          <w:szCs w:val="24"/>
          <w:lang w:val="ru"/>
        </w:rPr>
      </w:pPr>
    </w:p>
    <w:p w14:paraId="3B4CA993" w14:textId="524E26A4" w:rsidR="006B12B7" w:rsidRPr="005D0B67" w:rsidRDefault="006B12B7" w:rsidP="00BE59E1">
      <w:pPr>
        <w:tabs>
          <w:tab w:val="left" w:pos="2973"/>
        </w:tabs>
        <w:spacing w:line="230" w:lineRule="auto"/>
        <w:jc w:val="center"/>
        <w:rPr>
          <w:rFonts w:ascii="Times New Roman" w:hAnsi="Times New Roman" w:cs="Times New Roman"/>
          <w:b/>
          <w:bCs/>
          <w:color w:val="262628"/>
          <w:sz w:val="24"/>
          <w:szCs w:val="24"/>
          <w:lang w:val="ru-RU"/>
        </w:rPr>
      </w:pPr>
      <w:r w:rsidRPr="005D0B67">
        <w:rPr>
          <w:rFonts w:ascii="Times New Roman" w:hAnsi="Times New Roman" w:cs="Times New Roman"/>
          <w:b/>
          <w:bCs/>
          <w:color w:val="262628"/>
          <w:sz w:val="24"/>
          <w:szCs w:val="24"/>
          <w:lang w:val="ru-RU"/>
        </w:rPr>
        <w:t xml:space="preserve">14. </w:t>
      </w:r>
      <w:r w:rsidR="007817C3" w:rsidRPr="005D0B67">
        <w:rPr>
          <w:rFonts w:ascii="Times New Roman" w:hAnsi="Times New Roman" w:cs="Times New Roman"/>
          <w:b/>
          <w:bCs/>
          <w:color w:val="262628"/>
          <w:sz w:val="24"/>
          <w:szCs w:val="24"/>
          <w:lang w:val="ru-RU"/>
        </w:rPr>
        <w:t>Заключительные  положения</w:t>
      </w:r>
    </w:p>
    <w:p w14:paraId="6414BF12" w14:textId="77777777" w:rsidR="006B12B7" w:rsidRPr="005D0B67" w:rsidRDefault="006B12B7" w:rsidP="00BE59E1">
      <w:pPr>
        <w:tabs>
          <w:tab w:val="left" w:pos="2973"/>
        </w:tabs>
        <w:spacing w:line="230" w:lineRule="auto"/>
        <w:jc w:val="both"/>
        <w:rPr>
          <w:rFonts w:ascii="Times New Roman" w:hAnsi="Times New Roman" w:cs="Times New Roman"/>
          <w:b/>
          <w:bCs/>
          <w:color w:val="262628"/>
          <w:sz w:val="24"/>
          <w:szCs w:val="24"/>
          <w:lang w:val="ru-RU"/>
        </w:rPr>
      </w:pPr>
    </w:p>
    <w:p w14:paraId="67751C04" w14:textId="128606AF" w:rsidR="006B12B7" w:rsidRPr="005D0B67" w:rsidRDefault="007817C3" w:rsidP="00BE59E1">
      <w:pPr>
        <w:tabs>
          <w:tab w:val="left" w:pos="2973"/>
        </w:tabs>
        <w:spacing w:line="230" w:lineRule="auto"/>
        <w:jc w:val="both"/>
        <w:rPr>
          <w:rFonts w:ascii="Times New Roman" w:hAnsi="Times New Roman" w:cs="Times New Roman"/>
          <w:color w:val="262628"/>
          <w:sz w:val="24"/>
          <w:szCs w:val="24"/>
          <w:lang w:val="ru"/>
        </w:rPr>
      </w:pPr>
      <w:r w:rsidRPr="005D0B67">
        <w:rPr>
          <w:rFonts w:ascii="Times New Roman" w:hAnsi="Times New Roman" w:cs="Times New Roman"/>
          <w:color w:val="262628"/>
          <w:sz w:val="24"/>
          <w:szCs w:val="24"/>
          <w:lang w:val="ru"/>
        </w:rPr>
        <w:t>14.1.  Поправки, изменения  и дополнения к  настоящему  уставу  вступают в  силу  с даты их государственной  регистрации,  вносятся  на  основании  решения  общего  собрания членов  товарищества,   принятого  2/3   голосов  от  общего  числа  членов товарищества.</w:t>
      </w:r>
    </w:p>
    <w:p w14:paraId="240CA68B" w14:textId="1AC4FF62" w:rsidR="007817C3" w:rsidRPr="007817C3" w:rsidRDefault="007817C3" w:rsidP="00BE59E1">
      <w:pPr>
        <w:tabs>
          <w:tab w:val="left" w:pos="2973"/>
        </w:tabs>
        <w:spacing w:line="230" w:lineRule="auto"/>
        <w:jc w:val="both"/>
        <w:rPr>
          <w:rFonts w:ascii="Times New Roman" w:hAnsi="Times New Roman" w:cs="Times New Roman"/>
          <w:color w:val="262628"/>
          <w:sz w:val="24"/>
          <w:szCs w:val="24"/>
          <w:lang w:val="ru"/>
        </w:rPr>
      </w:pPr>
      <w:r w:rsidRPr="005D0B67">
        <w:rPr>
          <w:rFonts w:ascii="Times New Roman" w:hAnsi="Times New Roman" w:cs="Times New Roman"/>
          <w:color w:val="262628"/>
          <w:sz w:val="24"/>
          <w:szCs w:val="24"/>
          <w:lang w:val="ru"/>
        </w:rPr>
        <w:t>14.2.</w:t>
      </w:r>
      <w:r w:rsidR="006B12B7" w:rsidRPr="005D0B67">
        <w:rPr>
          <w:rFonts w:ascii="Times New Roman" w:hAnsi="Times New Roman" w:cs="Times New Roman"/>
          <w:color w:val="262628"/>
          <w:sz w:val="24"/>
          <w:szCs w:val="24"/>
          <w:lang w:val="ru"/>
        </w:rPr>
        <w:t xml:space="preserve"> </w:t>
      </w:r>
      <w:r w:rsidRPr="005D0B67">
        <w:rPr>
          <w:rFonts w:ascii="Times New Roman" w:hAnsi="Times New Roman" w:cs="Times New Roman"/>
          <w:color w:val="262628"/>
          <w:sz w:val="24"/>
          <w:szCs w:val="24"/>
          <w:lang w:val="ru"/>
        </w:rPr>
        <w:t>Изменения</w:t>
      </w:r>
      <w:r w:rsidR="006B12B7" w:rsidRPr="005D0B67">
        <w:rPr>
          <w:rFonts w:ascii="Times New Roman" w:hAnsi="Times New Roman" w:cs="Times New Roman"/>
          <w:color w:val="262628"/>
          <w:sz w:val="24"/>
          <w:szCs w:val="24"/>
          <w:lang w:val="ru"/>
        </w:rPr>
        <w:t xml:space="preserve"> </w:t>
      </w:r>
      <w:r w:rsidRPr="005D0B67">
        <w:rPr>
          <w:rFonts w:ascii="Times New Roman" w:hAnsi="Times New Roman" w:cs="Times New Roman"/>
          <w:color w:val="262628"/>
          <w:sz w:val="24"/>
          <w:szCs w:val="24"/>
          <w:lang w:val="ru"/>
        </w:rPr>
        <w:t>и</w:t>
      </w:r>
      <w:r w:rsidR="006B12B7" w:rsidRPr="005D0B67">
        <w:rPr>
          <w:rFonts w:ascii="Times New Roman" w:hAnsi="Times New Roman" w:cs="Times New Roman"/>
          <w:color w:val="262628"/>
          <w:sz w:val="24"/>
          <w:szCs w:val="24"/>
          <w:lang w:val="ru"/>
        </w:rPr>
        <w:t xml:space="preserve"> </w:t>
      </w:r>
      <w:r w:rsidRPr="005D0B67">
        <w:rPr>
          <w:rFonts w:ascii="Times New Roman" w:hAnsi="Times New Roman" w:cs="Times New Roman"/>
          <w:color w:val="262628"/>
          <w:sz w:val="24"/>
          <w:szCs w:val="24"/>
          <w:lang w:val="ru"/>
        </w:rPr>
        <w:t>дополнения  к</w:t>
      </w:r>
      <w:r w:rsidRPr="005D0B67">
        <w:rPr>
          <w:rFonts w:ascii="Times New Roman" w:hAnsi="Times New Roman" w:cs="Times New Roman"/>
          <w:color w:val="262628"/>
          <w:sz w:val="24"/>
          <w:szCs w:val="24"/>
          <w:lang w:val="ru"/>
        </w:rPr>
        <w:tab/>
        <w:t>настоящему  уставу</w:t>
      </w:r>
      <w:r w:rsidRPr="005D0B67">
        <w:rPr>
          <w:rFonts w:ascii="Times New Roman" w:hAnsi="Times New Roman" w:cs="Times New Roman"/>
          <w:color w:val="262628"/>
          <w:sz w:val="24"/>
          <w:szCs w:val="24"/>
          <w:lang w:val="ru"/>
        </w:rPr>
        <w:tab/>
      </w:r>
      <w:r w:rsidR="006B12B7" w:rsidRPr="005D0B67">
        <w:rPr>
          <w:rFonts w:ascii="Times New Roman" w:hAnsi="Times New Roman" w:cs="Times New Roman"/>
          <w:color w:val="262628"/>
          <w:sz w:val="24"/>
          <w:szCs w:val="24"/>
          <w:lang w:val="ru"/>
        </w:rPr>
        <w:t xml:space="preserve"> </w:t>
      </w:r>
      <w:r w:rsidRPr="005D0B67">
        <w:rPr>
          <w:rFonts w:ascii="Times New Roman" w:hAnsi="Times New Roman" w:cs="Times New Roman"/>
          <w:color w:val="262628"/>
          <w:sz w:val="24"/>
          <w:szCs w:val="24"/>
          <w:lang w:val="ru"/>
        </w:rPr>
        <w:t>не могут</w:t>
      </w:r>
      <w:r w:rsidRPr="005D0B67">
        <w:rPr>
          <w:rFonts w:ascii="Times New Roman" w:hAnsi="Times New Roman" w:cs="Times New Roman"/>
          <w:color w:val="262628"/>
          <w:sz w:val="24"/>
          <w:szCs w:val="24"/>
          <w:lang w:val="ru"/>
        </w:rPr>
        <w:tab/>
        <w:t>противоречить</w:t>
      </w:r>
      <w:r w:rsidR="006B12B7" w:rsidRPr="005D0B67">
        <w:rPr>
          <w:rFonts w:ascii="Times New Roman" w:hAnsi="Times New Roman" w:cs="Times New Roman"/>
          <w:strike/>
          <w:color w:val="262628"/>
          <w:sz w:val="24"/>
          <w:szCs w:val="24"/>
          <w:lang w:val="ru"/>
        </w:rPr>
        <w:t xml:space="preserve"> </w:t>
      </w:r>
      <w:r w:rsidR="006B12B7" w:rsidRPr="00910FF7">
        <w:rPr>
          <w:rFonts w:ascii="Times New Roman" w:hAnsi="Times New Roman" w:cs="Times New Roman"/>
          <w:strike/>
          <w:color w:val="262628"/>
          <w:sz w:val="24"/>
          <w:szCs w:val="24"/>
          <w:highlight w:val="yellow"/>
          <w:lang w:val="ru"/>
        </w:rPr>
        <w:t>Федеральному закону "О товариществах собственников жилья"</w:t>
      </w:r>
      <w:r w:rsidR="006B12B7" w:rsidRPr="005D0B67">
        <w:rPr>
          <w:rFonts w:ascii="Times New Roman" w:hAnsi="Times New Roman" w:cs="Times New Roman"/>
          <w:color w:val="FF0000"/>
          <w:sz w:val="20"/>
          <w:szCs w:val="20"/>
          <w:lang w:val="ru-RU"/>
        </w:rPr>
        <w:t xml:space="preserve"> </w:t>
      </w:r>
      <w:r w:rsidR="006B12B7" w:rsidRPr="005D0B67">
        <w:rPr>
          <w:rFonts w:ascii="Times New Roman" w:hAnsi="Times New Roman" w:cs="Times New Roman"/>
          <w:color w:val="262628"/>
          <w:sz w:val="24"/>
          <w:szCs w:val="24"/>
          <w:lang w:val="ru"/>
        </w:rPr>
        <w:t xml:space="preserve">  </w:t>
      </w:r>
      <w:r w:rsidRPr="005D0B67">
        <w:rPr>
          <w:rFonts w:ascii="Times New Roman" w:hAnsi="Times New Roman" w:cs="Times New Roman"/>
          <w:color w:val="262628"/>
          <w:sz w:val="24"/>
          <w:szCs w:val="24"/>
          <w:lang w:val="ru"/>
        </w:rPr>
        <w:t>ЖК РФ  и   другим   законодательным актам Российской  Федерации и Московской</w:t>
      </w:r>
      <w:r w:rsidRPr="005D0B67">
        <w:rPr>
          <w:rFonts w:ascii="Times New Roman" w:hAnsi="Times New Roman" w:cs="Times New Roman"/>
          <w:color w:val="262628"/>
          <w:sz w:val="24"/>
          <w:szCs w:val="24"/>
          <w:lang w:val="ru"/>
        </w:rPr>
        <w:tab/>
      </w:r>
      <w:r w:rsidR="006B12B7" w:rsidRPr="005D0B67">
        <w:rPr>
          <w:rFonts w:ascii="Times New Roman" w:hAnsi="Times New Roman" w:cs="Times New Roman"/>
          <w:color w:val="262628"/>
          <w:sz w:val="24"/>
          <w:szCs w:val="24"/>
          <w:lang w:val="ru"/>
        </w:rPr>
        <w:t xml:space="preserve"> </w:t>
      </w:r>
      <w:r w:rsidRPr="005D0B67">
        <w:rPr>
          <w:rFonts w:ascii="Times New Roman" w:hAnsi="Times New Roman" w:cs="Times New Roman"/>
          <w:color w:val="262628"/>
          <w:sz w:val="24"/>
          <w:szCs w:val="24"/>
          <w:lang w:val="ru"/>
        </w:rPr>
        <w:t>области, и подлежат государственной регистрации.</w:t>
      </w:r>
    </w:p>
    <w:p w14:paraId="50AC9E1F" w14:textId="77777777" w:rsidR="007817C3" w:rsidRPr="007817C3" w:rsidRDefault="007817C3" w:rsidP="006B12B7">
      <w:pPr>
        <w:tabs>
          <w:tab w:val="left" w:pos="2973"/>
        </w:tabs>
        <w:spacing w:line="230" w:lineRule="auto"/>
        <w:rPr>
          <w:rFonts w:ascii="Times New Roman" w:hAnsi="Times New Roman" w:cs="Times New Roman"/>
          <w:color w:val="262628"/>
          <w:sz w:val="24"/>
          <w:szCs w:val="24"/>
          <w:lang w:val="ru"/>
        </w:rPr>
      </w:pPr>
    </w:p>
    <w:sectPr w:rsidR="007817C3" w:rsidRPr="00781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612"/>
    <w:multiLevelType w:val="multilevel"/>
    <w:tmpl w:val="D6CA9DF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A13BA1"/>
    <w:multiLevelType w:val="hybridMultilevel"/>
    <w:tmpl w:val="BEFC4DB0"/>
    <w:lvl w:ilvl="0" w:tplc="04190001">
      <w:start w:val="1"/>
      <w:numFmt w:val="bullet"/>
      <w:lvlText w:val=""/>
      <w:lvlJc w:val="left"/>
      <w:pPr>
        <w:ind w:left="1341" w:hanging="360"/>
      </w:pPr>
      <w:rPr>
        <w:rFonts w:ascii="Symbol" w:hAnsi="Symbol"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2" w15:restartNumberingAfterBreak="0">
    <w:nsid w:val="09F70857"/>
    <w:multiLevelType w:val="multilevel"/>
    <w:tmpl w:val="453C6D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635A3"/>
    <w:multiLevelType w:val="multilevel"/>
    <w:tmpl w:val="825EB0F0"/>
    <w:lvl w:ilvl="0">
      <w:start w:val="3"/>
      <w:numFmt w:val="decimal"/>
      <w:lvlText w:val="%1"/>
      <w:lvlJc w:val="left"/>
      <w:pPr>
        <w:ind w:left="360" w:hanging="360"/>
      </w:pPr>
      <w:rPr>
        <w:rFonts w:hint="default"/>
      </w:rPr>
    </w:lvl>
    <w:lvl w:ilvl="1">
      <w:start w:val="1"/>
      <w:numFmt w:val="decimal"/>
      <w:lvlRestart w:val="0"/>
      <w:lvlText w:val="7.%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33FEE"/>
    <w:multiLevelType w:val="multilevel"/>
    <w:tmpl w:val="21D67E68"/>
    <w:lvl w:ilvl="0">
      <w:start w:val="3"/>
      <w:numFmt w:val="decimal"/>
      <w:lvlText w:val="%1"/>
      <w:lvlJc w:val="left"/>
      <w:pPr>
        <w:ind w:left="360" w:hanging="360"/>
      </w:pPr>
      <w:rPr>
        <w:rFonts w:hint="default"/>
      </w:rPr>
    </w:lvl>
    <w:lvl w:ilvl="1">
      <w:start w:val="1"/>
      <w:numFmt w:val="decimal"/>
      <w:lvlRestart w:val="0"/>
      <w:lvlText w:val="5.%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11B1E"/>
    <w:multiLevelType w:val="hybridMultilevel"/>
    <w:tmpl w:val="2ED4DD34"/>
    <w:lvl w:ilvl="0" w:tplc="A2BC7218">
      <w:start w:val="13"/>
      <w:numFmt w:val="decimal"/>
      <w:lvlText w:val="%1."/>
      <w:lvlJc w:val="left"/>
      <w:pPr>
        <w:ind w:left="2653" w:hanging="320"/>
        <w:jc w:val="right"/>
      </w:pPr>
      <w:rPr>
        <w:rFonts w:hint="default"/>
        <w:spacing w:val="0"/>
        <w:w w:val="116"/>
      </w:rPr>
    </w:lvl>
    <w:lvl w:ilvl="1" w:tplc="78107AD2">
      <w:numFmt w:val="bullet"/>
      <w:lvlText w:val="•"/>
      <w:lvlJc w:val="left"/>
      <w:pPr>
        <w:ind w:left="3566" w:hanging="320"/>
      </w:pPr>
      <w:rPr>
        <w:rFonts w:hint="default"/>
      </w:rPr>
    </w:lvl>
    <w:lvl w:ilvl="2" w:tplc="5D4460E8">
      <w:numFmt w:val="bullet"/>
      <w:lvlText w:val="•"/>
      <w:lvlJc w:val="left"/>
      <w:pPr>
        <w:ind w:left="4473" w:hanging="320"/>
      </w:pPr>
      <w:rPr>
        <w:rFonts w:hint="default"/>
      </w:rPr>
    </w:lvl>
    <w:lvl w:ilvl="3" w:tplc="13FE4ED8">
      <w:numFmt w:val="bullet"/>
      <w:lvlText w:val="•"/>
      <w:lvlJc w:val="left"/>
      <w:pPr>
        <w:ind w:left="5380" w:hanging="320"/>
      </w:pPr>
      <w:rPr>
        <w:rFonts w:hint="default"/>
      </w:rPr>
    </w:lvl>
    <w:lvl w:ilvl="4" w:tplc="36F0F02E">
      <w:numFmt w:val="bullet"/>
      <w:lvlText w:val="•"/>
      <w:lvlJc w:val="left"/>
      <w:pPr>
        <w:ind w:left="6287" w:hanging="320"/>
      </w:pPr>
      <w:rPr>
        <w:rFonts w:hint="default"/>
      </w:rPr>
    </w:lvl>
    <w:lvl w:ilvl="5" w:tplc="C200126E">
      <w:numFmt w:val="bullet"/>
      <w:lvlText w:val="•"/>
      <w:lvlJc w:val="left"/>
      <w:pPr>
        <w:ind w:left="7194" w:hanging="320"/>
      </w:pPr>
      <w:rPr>
        <w:rFonts w:hint="default"/>
      </w:rPr>
    </w:lvl>
    <w:lvl w:ilvl="6" w:tplc="74FA1A38">
      <w:numFmt w:val="bullet"/>
      <w:lvlText w:val="•"/>
      <w:lvlJc w:val="left"/>
      <w:pPr>
        <w:ind w:left="8101" w:hanging="320"/>
      </w:pPr>
      <w:rPr>
        <w:rFonts w:hint="default"/>
      </w:rPr>
    </w:lvl>
    <w:lvl w:ilvl="7" w:tplc="43267FAA">
      <w:numFmt w:val="bullet"/>
      <w:lvlText w:val="•"/>
      <w:lvlJc w:val="left"/>
      <w:pPr>
        <w:ind w:left="9008" w:hanging="320"/>
      </w:pPr>
      <w:rPr>
        <w:rFonts w:hint="default"/>
      </w:rPr>
    </w:lvl>
    <w:lvl w:ilvl="8" w:tplc="2828DCC2">
      <w:numFmt w:val="bullet"/>
      <w:lvlText w:val="•"/>
      <w:lvlJc w:val="left"/>
      <w:pPr>
        <w:ind w:left="9915" w:hanging="320"/>
      </w:pPr>
      <w:rPr>
        <w:rFonts w:hint="default"/>
      </w:rPr>
    </w:lvl>
  </w:abstractNum>
  <w:abstractNum w:abstractNumId="6" w15:restartNumberingAfterBreak="0">
    <w:nsid w:val="35E725CE"/>
    <w:multiLevelType w:val="multilevel"/>
    <w:tmpl w:val="212874CE"/>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AE4E26"/>
    <w:multiLevelType w:val="multilevel"/>
    <w:tmpl w:val="6A442552"/>
    <w:styleLink w:val="1"/>
    <w:lvl w:ilvl="0">
      <w:start w:val="4"/>
      <w:numFmt w:val="decimal"/>
      <w:lvlText w:val="%1"/>
      <w:lvlJc w:val="left"/>
      <w:pPr>
        <w:ind w:left="360" w:hanging="360"/>
      </w:pPr>
      <w:rPr>
        <w:rFonts w:hint="default"/>
      </w:rPr>
    </w:lvl>
    <w:lvl w:ilvl="1">
      <w:start w:val="4"/>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81240"/>
    <w:multiLevelType w:val="multilevel"/>
    <w:tmpl w:val="5E0A27BE"/>
    <w:lvl w:ilvl="0">
      <w:start w:val="3"/>
      <w:numFmt w:val="decimal"/>
      <w:lvlText w:val="%1"/>
      <w:lvlJc w:val="left"/>
      <w:pPr>
        <w:ind w:left="360" w:hanging="360"/>
      </w:pPr>
      <w:rPr>
        <w:rFonts w:hint="default"/>
      </w:rPr>
    </w:lvl>
    <w:lvl w:ilvl="1">
      <w:start w:val="1"/>
      <w:numFmt w:val="decimal"/>
      <w:lvlRestart w:val="0"/>
      <w:lvlText w:val="4.%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04C14"/>
    <w:multiLevelType w:val="multilevel"/>
    <w:tmpl w:val="B7C6A600"/>
    <w:lvl w:ilvl="0">
      <w:start w:val="3"/>
      <w:numFmt w:val="decimal"/>
      <w:lvlText w:val="%1"/>
      <w:lvlJc w:val="left"/>
      <w:pPr>
        <w:ind w:left="360" w:hanging="36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4E116E"/>
    <w:multiLevelType w:val="multilevel"/>
    <w:tmpl w:val="72CEDDBC"/>
    <w:lvl w:ilvl="0">
      <w:start w:val="3"/>
      <w:numFmt w:val="decimal"/>
      <w:lvlText w:val="%1"/>
      <w:lvlJc w:val="left"/>
      <w:pPr>
        <w:ind w:left="360" w:hanging="360"/>
      </w:pPr>
      <w:rPr>
        <w:rFonts w:hint="default"/>
      </w:rPr>
    </w:lvl>
    <w:lvl w:ilvl="1">
      <w:start w:val="1"/>
      <w:numFmt w:val="decimal"/>
      <w:lvlRestart w:val="0"/>
      <w:lvlText w:val="6.%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F13720"/>
    <w:multiLevelType w:val="hybridMultilevel"/>
    <w:tmpl w:val="F8A09F76"/>
    <w:lvl w:ilvl="0" w:tplc="FB7458BE">
      <w:start w:val="13"/>
      <w:numFmt w:val="decimal"/>
      <w:lvlText w:val="%1."/>
      <w:lvlJc w:val="left"/>
      <w:pPr>
        <w:ind w:left="948" w:hanging="320"/>
      </w:pPr>
      <w:rPr>
        <w:rFonts w:ascii="Times New Roman" w:eastAsia="Times New Roman" w:hAnsi="Times New Roman" w:cs="Times New Roman" w:hint="default"/>
        <w:color w:val="2A2A2B"/>
        <w:w w:val="107"/>
        <w:sz w:val="18"/>
        <w:szCs w:val="18"/>
      </w:rPr>
    </w:lvl>
    <w:lvl w:ilvl="1" w:tplc="E89E9166">
      <w:numFmt w:val="bullet"/>
      <w:lvlText w:val="•"/>
      <w:lvlJc w:val="left"/>
      <w:pPr>
        <w:ind w:left="2595" w:hanging="352"/>
      </w:pPr>
      <w:rPr>
        <w:rFonts w:ascii="Times New Roman" w:eastAsia="Times New Roman" w:hAnsi="Times New Roman" w:cs="Times New Roman" w:hint="default"/>
        <w:color w:val="2A2A2B"/>
        <w:w w:val="124"/>
        <w:sz w:val="18"/>
        <w:szCs w:val="18"/>
      </w:rPr>
    </w:lvl>
    <w:lvl w:ilvl="2" w:tplc="9006AC54">
      <w:numFmt w:val="bullet"/>
      <w:lvlText w:val="•"/>
      <w:lvlJc w:val="left"/>
      <w:pPr>
        <w:ind w:left="3037" w:hanging="352"/>
      </w:pPr>
      <w:rPr>
        <w:rFonts w:hint="default"/>
      </w:rPr>
    </w:lvl>
    <w:lvl w:ilvl="3" w:tplc="AA5867BA">
      <w:numFmt w:val="bullet"/>
      <w:lvlText w:val="•"/>
      <w:lvlJc w:val="left"/>
      <w:pPr>
        <w:ind w:left="3475" w:hanging="352"/>
      </w:pPr>
      <w:rPr>
        <w:rFonts w:hint="default"/>
      </w:rPr>
    </w:lvl>
    <w:lvl w:ilvl="4" w:tplc="C9F6861E">
      <w:numFmt w:val="bullet"/>
      <w:lvlText w:val="•"/>
      <w:lvlJc w:val="left"/>
      <w:pPr>
        <w:ind w:left="3913" w:hanging="352"/>
      </w:pPr>
      <w:rPr>
        <w:rFonts w:hint="default"/>
      </w:rPr>
    </w:lvl>
    <w:lvl w:ilvl="5" w:tplc="8FD09896">
      <w:numFmt w:val="bullet"/>
      <w:lvlText w:val="•"/>
      <w:lvlJc w:val="left"/>
      <w:pPr>
        <w:ind w:left="4350" w:hanging="352"/>
      </w:pPr>
      <w:rPr>
        <w:rFonts w:hint="default"/>
      </w:rPr>
    </w:lvl>
    <w:lvl w:ilvl="6" w:tplc="5DA4BCFC">
      <w:numFmt w:val="bullet"/>
      <w:lvlText w:val="•"/>
      <w:lvlJc w:val="left"/>
      <w:pPr>
        <w:ind w:left="4788" w:hanging="352"/>
      </w:pPr>
      <w:rPr>
        <w:rFonts w:hint="default"/>
      </w:rPr>
    </w:lvl>
    <w:lvl w:ilvl="7" w:tplc="A9524354">
      <w:numFmt w:val="bullet"/>
      <w:lvlText w:val="•"/>
      <w:lvlJc w:val="left"/>
      <w:pPr>
        <w:ind w:left="5226" w:hanging="352"/>
      </w:pPr>
      <w:rPr>
        <w:rFonts w:hint="default"/>
      </w:rPr>
    </w:lvl>
    <w:lvl w:ilvl="8" w:tplc="49385DA0">
      <w:numFmt w:val="bullet"/>
      <w:lvlText w:val="•"/>
      <w:lvlJc w:val="left"/>
      <w:pPr>
        <w:ind w:left="5663" w:hanging="352"/>
      </w:pPr>
      <w:rPr>
        <w:rFonts w:hint="default"/>
      </w:rPr>
    </w:lvl>
  </w:abstractNum>
  <w:num w:numId="1">
    <w:abstractNumId w:val="6"/>
  </w:num>
  <w:num w:numId="2">
    <w:abstractNumId w:val="2"/>
  </w:num>
  <w:num w:numId="3">
    <w:abstractNumId w:val="9"/>
  </w:num>
  <w:num w:numId="4">
    <w:abstractNumId w:val="7"/>
  </w:num>
  <w:num w:numId="5">
    <w:abstractNumId w:val="8"/>
  </w:num>
  <w:num w:numId="6">
    <w:abstractNumId w:val="4"/>
  </w:num>
  <w:num w:numId="7">
    <w:abstractNumId w:val="10"/>
  </w:num>
  <w:num w:numId="8">
    <w:abstractNumId w:val="3"/>
  </w:num>
  <w:num w:numId="9">
    <w:abstractNumId w:val="0"/>
  </w:num>
  <w:num w:numId="10">
    <w:abstractNumId w:val="11"/>
  </w:num>
  <w:num w:numId="11">
    <w:abstractNumId w:val="1"/>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933"/>
    <w:rsid w:val="00025757"/>
    <w:rsid w:val="000452B5"/>
    <w:rsid w:val="000548BB"/>
    <w:rsid w:val="00076BA3"/>
    <w:rsid w:val="000C0D82"/>
    <w:rsid w:val="000D71F8"/>
    <w:rsid w:val="000F02DD"/>
    <w:rsid w:val="000F4057"/>
    <w:rsid w:val="000F6C55"/>
    <w:rsid w:val="001017FC"/>
    <w:rsid w:val="00181FA6"/>
    <w:rsid w:val="001833EC"/>
    <w:rsid w:val="001C2D73"/>
    <w:rsid w:val="001D43B5"/>
    <w:rsid w:val="001D610D"/>
    <w:rsid w:val="001E3509"/>
    <w:rsid w:val="001E4FBB"/>
    <w:rsid w:val="001F2885"/>
    <w:rsid w:val="00203A3B"/>
    <w:rsid w:val="00210A5C"/>
    <w:rsid w:val="002203F7"/>
    <w:rsid w:val="00256089"/>
    <w:rsid w:val="00261423"/>
    <w:rsid w:val="00286CDB"/>
    <w:rsid w:val="002D27B1"/>
    <w:rsid w:val="002D53E6"/>
    <w:rsid w:val="002E4A19"/>
    <w:rsid w:val="002E5F0D"/>
    <w:rsid w:val="002F2131"/>
    <w:rsid w:val="002F2D6B"/>
    <w:rsid w:val="003150F3"/>
    <w:rsid w:val="003363A2"/>
    <w:rsid w:val="0035659D"/>
    <w:rsid w:val="003B4639"/>
    <w:rsid w:val="003C5B91"/>
    <w:rsid w:val="0042025F"/>
    <w:rsid w:val="0043097A"/>
    <w:rsid w:val="004718F3"/>
    <w:rsid w:val="00473265"/>
    <w:rsid w:val="00473742"/>
    <w:rsid w:val="004C5853"/>
    <w:rsid w:val="004D14B2"/>
    <w:rsid w:val="004E6D7F"/>
    <w:rsid w:val="00563BA5"/>
    <w:rsid w:val="00585DC0"/>
    <w:rsid w:val="0058617D"/>
    <w:rsid w:val="00587375"/>
    <w:rsid w:val="00594AB0"/>
    <w:rsid w:val="005C2849"/>
    <w:rsid w:val="005C3668"/>
    <w:rsid w:val="005D0B67"/>
    <w:rsid w:val="005F66DD"/>
    <w:rsid w:val="00642BFB"/>
    <w:rsid w:val="00656C86"/>
    <w:rsid w:val="00693BF1"/>
    <w:rsid w:val="006A0933"/>
    <w:rsid w:val="006B12B7"/>
    <w:rsid w:val="00711180"/>
    <w:rsid w:val="00743085"/>
    <w:rsid w:val="00744DD5"/>
    <w:rsid w:val="007817C3"/>
    <w:rsid w:val="007903C4"/>
    <w:rsid w:val="00814494"/>
    <w:rsid w:val="00841250"/>
    <w:rsid w:val="00866184"/>
    <w:rsid w:val="008B0B49"/>
    <w:rsid w:val="008B4E08"/>
    <w:rsid w:val="008C4B24"/>
    <w:rsid w:val="00904CCF"/>
    <w:rsid w:val="00910FF7"/>
    <w:rsid w:val="00932983"/>
    <w:rsid w:val="009865DC"/>
    <w:rsid w:val="00991EFF"/>
    <w:rsid w:val="009C62BE"/>
    <w:rsid w:val="009D3CDE"/>
    <w:rsid w:val="009E727D"/>
    <w:rsid w:val="00A04FB1"/>
    <w:rsid w:val="00A12F71"/>
    <w:rsid w:val="00A8082B"/>
    <w:rsid w:val="00A84616"/>
    <w:rsid w:val="00AB74D7"/>
    <w:rsid w:val="00AC4784"/>
    <w:rsid w:val="00AD0CC3"/>
    <w:rsid w:val="00AD1587"/>
    <w:rsid w:val="00B24512"/>
    <w:rsid w:val="00B33926"/>
    <w:rsid w:val="00B34B1E"/>
    <w:rsid w:val="00B459B5"/>
    <w:rsid w:val="00B53D78"/>
    <w:rsid w:val="00B6025F"/>
    <w:rsid w:val="00B60F3B"/>
    <w:rsid w:val="00B63A0F"/>
    <w:rsid w:val="00B6734F"/>
    <w:rsid w:val="00BC6CAA"/>
    <w:rsid w:val="00BD4701"/>
    <w:rsid w:val="00BD74FC"/>
    <w:rsid w:val="00BE59E1"/>
    <w:rsid w:val="00C34020"/>
    <w:rsid w:val="00C42924"/>
    <w:rsid w:val="00C5287E"/>
    <w:rsid w:val="00C7664F"/>
    <w:rsid w:val="00C854B4"/>
    <w:rsid w:val="00CC5B2B"/>
    <w:rsid w:val="00D056A5"/>
    <w:rsid w:val="00D36F8F"/>
    <w:rsid w:val="00D51C22"/>
    <w:rsid w:val="00D60E77"/>
    <w:rsid w:val="00D61359"/>
    <w:rsid w:val="00D71AC9"/>
    <w:rsid w:val="00D90F15"/>
    <w:rsid w:val="00D979A9"/>
    <w:rsid w:val="00DA50D3"/>
    <w:rsid w:val="00DC0303"/>
    <w:rsid w:val="00DD4BAF"/>
    <w:rsid w:val="00E14649"/>
    <w:rsid w:val="00E25252"/>
    <w:rsid w:val="00E25452"/>
    <w:rsid w:val="00E4707E"/>
    <w:rsid w:val="00E91DE0"/>
    <w:rsid w:val="00EB2397"/>
    <w:rsid w:val="00F40A14"/>
    <w:rsid w:val="00F43DAF"/>
    <w:rsid w:val="00F726C8"/>
    <w:rsid w:val="00F9428C"/>
    <w:rsid w:val="00FD5D61"/>
    <w:rsid w:val="00FE460C"/>
    <w:rsid w:val="00FE6D68"/>
    <w:rsid w:val="00FE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6079"/>
  <w15:docId w15:val="{9C61FC18-ED02-4FB3-8E92-B2DDA8B1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9B5"/>
    <w:pPr>
      <w:widowControl w:val="0"/>
      <w:autoSpaceDE w:val="0"/>
      <w:autoSpaceDN w:val="0"/>
      <w:spacing w:after="0" w:line="240" w:lineRule="auto"/>
    </w:pPr>
    <w:rPr>
      <w:rFonts w:ascii="Courier New" w:eastAsia="Courier New" w:hAnsi="Courier New" w:cs="Courier New"/>
      <w:lang w:val="en-US"/>
    </w:rPr>
  </w:style>
  <w:style w:type="paragraph" w:styleId="10">
    <w:name w:val="heading 1"/>
    <w:basedOn w:val="a"/>
    <w:link w:val="11"/>
    <w:uiPriority w:val="9"/>
    <w:qFormat/>
    <w:rsid w:val="00B459B5"/>
    <w:pPr>
      <w:jc w:val="center"/>
      <w:outlineLvl w:val="0"/>
    </w:pPr>
    <w:rPr>
      <w:b/>
      <w:bCs/>
    </w:rPr>
  </w:style>
  <w:style w:type="paragraph" w:styleId="2">
    <w:name w:val="heading 2"/>
    <w:basedOn w:val="a"/>
    <w:next w:val="a"/>
    <w:link w:val="20"/>
    <w:uiPriority w:val="9"/>
    <w:unhideWhenUsed/>
    <w:qFormat/>
    <w:rsid w:val="007817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56C8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210A5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459B5"/>
    <w:rPr>
      <w:rFonts w:ascii="Courier New" w:eastAsia="Courier New" w:hAnsi="Courier New" w:cs="Courier New"/>
      <w:b/>
      <w:bCs/>
      <w:lang w:val="en-US"/>
    </w:rPr>
  </w:style>
  <w:style w:type="paragraph" w:styleId="a3">
    <w:name w:val="Body Text"/>
    <w:basedOn w:val="a"/>
    <w:link w:val="a4"/>
    <w:uiPriority w:val="1"/>
    <w:qFormat/>
    <w:rsid w:val="00B459B5"/>
    <w:rPr>
      <w:sz w:val="19"/>
      <w:szCs w:val="19"/>
    </w:rPr>
  </w:style>
  <w:style w:type="character" w:customStyle="1" w:styleId="a4">
    <w:name w:val="Основной текст Знак"/>
    <w:basedOn w:val="a0"/>
    <w:link w:val="a3"/>
    <w:uiPriority w:val="1"/>
    <w:rsid w:val="00B459B5"/>
    <w:rPr>
      <w:rFonts w:ascii="Courier New" w:eastAsia="Courier New" w:hAnsi="Courier New" w:cs="Courier New"/>
      <w:sz w:val="19"/>
      <w:szCs w:val="19"/>
      <w:lang w:val="en-US"/>
    </w:rPr>
  </w:style>
  <w:style w:type="paragraph" w:styleId="a5">
    <w:name w:val="List Paragraph"/>
    <w:basedOn w:val="a"/>
    <w:uiPriority w:val="1"/>
    <w:qFormat/>
    <w:rsid w:val="00B459B5"/>
    <w:pPr>
      <w:ind w:left="338" w:firstLine="505"/>
    </w:pPr>
  </w:style>
  <w:style w:type="paragraph" w:customStyle="1" w:styleId="TableParagraph">
    <w:name w:val="Table Paragraph"/>
    <w:basedOn w:val="a"/>
    <w:uiPriority w:val="1"/>
    <w:qFormat/>
    <w:rsid w:val="008B4E08"/>
  </w:style>
  <w:style w:type="character" w:customStyle="1" w:styleId="40">
    <w:name w:val="Заголовок 4 Знак"/>
    <w:basedOn w:val="a0"/>
    <w:link w:val="4"/>
    <w:uiPriority w:val="9"/>
    <w:semiHidden/>
    <w:rsid w:val="00210A5C"/>
    <w:rPr>
      <w:rFonts w:asciiTheme="majorHAnsi" w:eastAsiaTheme="majorEastAsia" w:hAnsiTheme="majorHAnsi" w:cstheme="majorBidi"/>
      <w:i/>
      <w:iCs/>
      <w:color w:val="2F5496" w:themeColor="accent1" w:themeShade="BF"/>
      <w:lang w:val="en-US"/>
    </w:rPr>
  </w:style>
  <w:style w:type="numbering" w:customStyle="1" w:styleId="1">
    <w:name w:val="Стиль1"/>
    <w:uiPriority w:val="99"/>
    <w:rsid w:val="002E4A19"/>
    <w:pPr>
      <w:numPr>
        <w:numId w:val="4"/>
      </w:numPr>
    </w:pPr>
  </w:style>
  <w:style w:type="character" w:styleId="a6">
    <w:name w:val="annotation reference"/>
    <w:basedOn w:val="a0"/>
    <w:uiPriority w:val="99"/>
    <w:semiHidden/>
    <w:unhideWhenUsed/>
    <w:rsid w:val="0035659D"/>
    <w:rPr>
      <w:sz w:val="16"/>
      <w:szCs w:val="16"/>
    </w:rPr>
  </w:style>
  <w:style w:type="paragraph" w:styleId="a7">
    <w:name w:val="annotation text"/>
    <w:basedOn w:val="a"/>
    <w:link w:val="a8"/>
    <w:uiPriority w:val="99"/>
    <w:semiHidden/>
    <w:unhideWhenUsed/>
    <w:rsid w:val="0035659D"/>
    <w:rPr>
      <w:sz w:val="20"/>
      <w:szCs w:val="20"/>
    </w:rPr>
  </w:style>
  <w:style w:type="character" w:customStyle="1" w:styleId="a8">
    <w:name w:val="Текст примечания Знак"/>
    <w:basedOn w:val="a0"/>
    <w:link w:val="a7"/>
    <w:uiPriority w:val="99"/>
    <w:semiHidden/>
    <w:rsid w:val="0035659D"/>
    <w:rPr>
      <w:rFonts w:ascii="Courier New" w:eastAsia="Courier New" w:hAnsi="Courier New" w:cs="Courier New"/>
      <w:sz w:val="20"/>
      <w:szCs w:val="20"/>
      <w:lang w:val="en-US"/>
    </w:rPr>
  </w:style>
  <w:style w:type="paragraph" w:styleId="a9">
    <w:name w:val="annotation subject"/>
    <w:basedOn w:val="a7"/>
    <w:next w:val="a7"/>
    <w:link w:val="aa"/>
    <w:uiPriority w:val="99"/>
    <w:semiHidden/>
    <w:unhideWhenUsed/>
    <w:rsid w:val="0035659D"/>
    <w:rPr>
      <w:b/>
      <w:bCs/>
    </w:rPr>
  </w:style>
  <w:style w:type="character" w:customStyle="1" w:styleId="aa">
    <w:name w:val="Тема примечания Знак"/>
    <w:basedOn w:val="a8"/>
    <w:link w:val="a9"/>
    <w:uiPriority w:val="99"/>
    <w:semiHidden/>
    <w:rsid w:val="0035659D"/>
    <w:rPr>
      <w:rFonts w:ascii="Courier New" w:eastAsia="Courier New" w:hAnsi="Courier New" w:cs="Courier New"/>
      <w:b/>
      <w:bCs/>
      <w:sz w:val="20"/>
      <w:szCs w:val="20"/>
      <w:lang w:val="en-US"/>
    </w:rPr>
  </w:style>
  <w:style w:type="character" w:customStyle="1" w:styleId="30">
    <w:name w:val="Заголовок 3 Знак"/>
    <w:basedOn w:val="a0"/>
    <w:link w:val="3"/>
    <w:uiPriority w:val="9"/>
    <w:semiHidden/>
    <w:rsid w:val="00656C86"/>
    <w:rPr>
      <w:rFonts w:asciiTheme="majorHAnsi" w:eastAsiaTheme="majorEastAsia" w:hAnsiTheme="majorHAnsi" w:cstheme="majorBidi"/>
      <w:color w:val="1F3763" w:themeColor="accent1" w:themeShade="7F"/>
      <w:sz w:val="24"/>
      <w:szCs w:val="24"/>
      <w:lang w:val="en-US"/>
    </w:rPr>
  </w:style>
  <w:style w:type="character" w:customStyle="1" w:styleId="20">
    <w:name w:val="Заголовок 2 Знак"/>
    <w:basedOn w:val="a0"/>
    <w:link w:val="2"/>
    <w:uiPriority w:val="9"/>
    <w:rsid w:val="007817C3"/>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B43ED354F171E6D2B746C3A85CC91827BBFF0A9AF201ED20DBEB70920A6C2DBCFC838CE3849397A63884B5O463I" TargetMode="External"/><Relationship Id="rId3" Type="http://schemas.openxmlformats.org/officeDocument/2006/relationships/settings" Target="settings.xml"/><Relationship Id="rId7" Type="http://schemas.openxmlformats.org/officeDocument/2006/relationships/hyperlink" Target="consultantplus://offline/ref=348B1F52E2937FD5E5445B50216A4930FA6A1B73C19FE5CC3E1B9938AB5730E29BC09BEDF965C48CB206DF9EE341A2A9BF13F2B2B3iD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8B1F52E2937FD5E5445B50216A4930FA6A1B73C19FE5CC3E1B9938AB5730E29BC09BEDF965C48CB206DF9EE341A2A9BF13F2B2B3iDeEN" TargetMode="External"/><Relationship Id="rId11" Type="http://schemas.openxmlformats.org/officeDocument/2006/relationships/theme" Target="theme/theme1.xml"/><Relationship Id="rId5" Type="http://schemas.openxmlformats.org/officeDocument/2006/relationships/hyperlink" Target="consultantplus://offline/ref=348B1F52E2937FD5E5445B50216A4930FD631B71C897E5CC3E1B9938AB5730E29BC09BE8FA63CEDEE549DEC2A617B1A8B813F0B6AFDEE543i5e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B43ED354F171E6D2B746C3A85CC9182AB3FA0C99FC5CE72882E77295053328BBED838CE29A9393B031D0E6057A92EBED8C5870DCE33F8DOD6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16</Pages>
  <Words>7840</Words>
  <Characters>44691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Овдин Андрей Александрович</dc:creator>
  <cp:lastModifiedBy>Овдин Андрей Александрович</cp:lastModifiedBy>
  <cp:revision>8</cp:revision>
  <cp:lastPrinted>2022-07-06T09:20:00Z</cp:lastPrinted>
  <dcterms:created xsi:type="dcterms:W3CDTF">2022-04-21T13:53:00Z</dcterms:created>
  <dcterms:modified xsi:type="dcterms:W3CDTF">2022-07-06T09:22:00Z</dcterms:modified>
</cp:coreProperties>
</file>